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EF7" w:rsidRPr="00246EF7" w:rsidRDefault="00246EF7" w:rsidP="00246EF7">
      <w:pPr>
        <w:spacing w:after="0" w:line="240" w:lineRule="auto"/>
        <w:jc w:val="center"/>
        <w:rPr>
          <w:rFonts w:ascii="Times New Roman" w:eastAsia="Times New Roman" w:hAnsi="Times New Roman" w:cs="Times New Roman"/>
          <w:sz w:val="24"/>
          <w:szCs w:val="24"/>
          <w:lang w:eastAsia="tr-TR"/>
        </w:rPr>
      </w:pPr>
      <w:r w:rsidRPr="00246EF7">
        <w:rPr>
          <w:rFonts w:ascii="Times New Roman" w:eastAsia="Times New Roman" w:hAnsi="Times New Roman" w:cs="Times New Roman"/>
          <w:b/>
          <w:bCs/>
          <w:sz w:val="24"/>
          <w:szCs w:val="24"/>
          <w:lang w:eastAsia="tr-TR"/>
        </w:rPr>
        <w:t>2017-2018 AKADEMİK YILI ERASMUS+ DERS VERME HAREKETLİLİĞİ BAŞVURU DUYURUSU</w:t>
      </w:r>
    </w:p>
    <w:p w:rsidR="00246EF7" w:rsidRPr="00246EF7" w:rsidRDefault="00246EF7" w:rsidP="00246EF7">
      <w:pPr>
        <w:spacing w:after="0" w:line="240" w:lineRule="auto"/>
        <w:rPr>
          <w:rFonts w:ascii="Times New Roman" w:eastAsia="Times New Roman" w:hAnsi="Times New Roman" w:cs="Times New Roman"/>
          <w:sz w:val="24"/>
          <w:szCs w:val="24"/>
          <w:lang w:eastAsia="tr-TR"/>
        </w:rPr>
      </w:pPr>
      <w:r w:rsidRPr="00246EF7">
        <w:rPr>
          <w:rFonts w:ascii="Times New Roman" w:eastAsia="Times New Roman" w:hAnsi="Times New Roman" w:cs="Times New Roman"/>
          <w:b/>
          <w:bCs/>
          <w:sz w:val="24"/>
          <w:szCs w:val="24"/>
          <w:shd w:val="clear" w:color="auto" w:fill="FFFF00"/>
          <w:lang w:eastAsia="tr-TR"/>
        </w:rPr>
        <w:t>İLAN TARİHİ: 16 Ekim 2017</w:t>
      </w:r>
    </w:p>
    <w:p w:rsidR="00246EF7" w:rsidRPr="00246EF7" w:rsidRDefault="00246EF7" w:rsidP="00246EF7">
      <w:pPr>
        <w:spacing w:after="0" w:line="240" w:lineRule="auto"/>
        <w:rPr>
          <w:rFonts w:ascii="Times New Roman" w:eastAsia="Times New Roman" w:hAnsi="Times New Roman" w:cs="Times New Roman"/>
          <w:sz w:val="24"/>
          <w:szCs w:val="24"/>
          <w:lang w:eastAsia="tr-TR"/>
        </w:rPr>
      </w:pPr>
      <w:r w:rsidRPr="00246EF7">
        <w:rPr>
          <w:rFonts w:ascii="Times New Roman" w:eastAsia="Times New Roman" w:hAnsi="Times New Roman" w:cs="Times New Roman"/>
          <w:sz w:val="24"/>
          <w:szCs w:val="24"/>
          <w:shd w:val="clear" w:color="auto" w:fill="FFFF00"/>
          <w:lang w:eastAsia="tr-TR"/>
        </w:rPr>
        <w:br/>
      </w:r>
      <w:r w:rsidRPr="00246EF7">
        <w:rPr>
          <w:rFonts w:ascii="Times New Roman" w:eastAsia="Times New Roman" w:hAnsi="Times New Roman" w:cs="Times New Roman"/>
          <w:b/>
          <w:bCs/>
          <w:sz w:val="24"/>
          <w:szCs w:val="24"/>
          <w:shd w:val="clear" w:color="auto" w:fill="FFFF00"/>
          <w:lang w:eastAsia="tr-TR"/>
        </w:rPr>
        <w:t>SON BAŞVURU: 23 Kasım 2017</w:t>
      </w:r>
      <w:r w:rsidRPr="00246EF7">
        <w:rPr>
          <w:rFonts w:ascii="Times New Roman" w:eastAsia="Times New Roman" w:hAnsi="Times New Roman" w:cs="Times New Roman"/>
          <w:b/>
          <w:bCs/>
          <w:sz w:val="24"/>
          <w:szCs w:val="24"/>
          <w:lang w:eastAsia="tr-TR"/>
        </w:rPr>
        <w:t xml:space="preserve"> </w:t>
      </w:r>
    </w:p>
    <w:p w:rsidR="00246EF7" w:rsidRPr="00246EF7" w:rsidRDefault="00246EF7" w:rsidP="00246EF7">
      <w:pPr>
        <w:spacing w:after="0" w:line="240" w:lineRule="auto"/>
        <w:jc w:val="both"/>
        <w:rPr>
          <w:rFonts w:ascii="Times New Roman" w:eastAsia="Times New Roman" w:hAnsi="Times New Roman" w:cs="Times New Roman"/>
          <w:sz w:val="24"/>
          <w:szCs w:val="24"/>
          <w:lang w:eastAsia="tr-TR"/>
        </w:rPr>
      </w:pPr>
      <w:r w:rsidRPr="00246EF7">
        <w:rPr>
          <w:rFonts w:ascii="Times New Roman" w:eastAsia="Times New Roman" w:hAnsi="Times New Roman" w:cs="Times New Roman"/>
          <w:sz w:val="24"/>
          <w:szCs w:val="24"/>
          <w:lang w:eastAsia="tr-TR"/>
        </w:rPr>
        <w:t> </w:t>
      </w:r>
    </w:p>
    <w:p w:rsidR="00246EF7" w:rsidRPr="00246EF7" w:rsidRDefault="00246EF7" w:rsidP="00246EF7">
      <w:pPr>
        <w:spacing w:after="0" w:line="240" w:lineRule="auto"/>
        <w:jc w:val="both"/>
        <w:rPr>
          <w:rFonts w:ascii="Times New Roman" w:eastAsia="Times New Roman" w:hAnsi="Times New Roman" w:cs="Times New Roman"/>
          <w:sz w:val="24"/>
          <w:szCs w:val="24"/>
          <w:lang w:eastAsia="tr-TR"/>
        </w:rPr>
      </w:pPr>
      <w:proofErr w:type="spellStart"/>
      <w:r w:rsidRPr="00246EF7">
        <w:rPr>
          <w:rFonts w:ascii="Times New Roman" w:eastAsia="Times New Roman" w:hAnsi="Times New Roman" w:cs="Times New Roman"/>
          <w:b/>
          <w:bCs/>
          <w:sz w:val="24"/>
          <w:szCs w:val="24"/>
          <w:u w:val="single"/>
          <w:lang w:eastAsia="tr-TR"/>
        </w:rPr>
        <w:t>Erasmus</w:t>
      </w:r>
      <w:proofErr w:type="spellEnd"/>
      <w:r w:rsidRPr="00246EF7">
        <w:rPr>
          <w:rFonts w:ascii="Times New Roman" w:eastAsia="Times New Roman" w:hAnsi="Times New Roman" w:cs="Times New Roman"/>
          <w:b/>
          <w:bCs/>
          <w:sz w:val="24"/>
          <w:szCs w:val="24"/>
          <w:u w:val="single"/>
          <w:lang w:eastAsia="tr-TR"/>
        </w:rPr>
        <w:t xml:space="preserve"> Ders Verme Hareketliliği Kapsamı: </w:t>
      </w:r>
    </w:p>
    <w:p w:rsidR="00246EF7" w:rsidRPr="00246EF7" w:rsidRDefault="00246EF7" w:rsidP="00246EF7">
      <w:pPr>
        <w:spacing w:after="0" w:line="240" w:lineRule="auto"/>
        <w:jc w:val="both"/>
        <w:rPr>
          <w:rFonts w:ascii="Times New Roman" w:eastAsia="Times New Roman" w:hAnsi="Times New Roman" w:cs="Times New Roman"/>
          <w:sz w:val="24"/>
          <w:szCs w:val="24"/>
          <w:lang w:eastAsia="tr-TR"/>
        </w:rPr>
      </w:pPr>
      <w:r w:rsidRPr="00246EF7">
        <w:rPr>
          <w:rFonts w:ascii="Times New Roman" w:eastAsia="Times New Roman" w:hAnsi="Times New Roman" w:cs="Times New Roman"/>
          <w:b/>
          <w:bCs/>
          <w:sz w:val="24"/>
          <w:szCs w:val="24"/>
          <w:lang w:eastAsia="tr-TR"/>
        </w:rPr>
        <w:t> </w:t>
      </w:r>
    </w:p>
    <w:p w:rsidR="00246EF7" w:rsidRPr="00246EF7" w:rsidRDefault="00246EF7" w:rsidP="00246EF7">
      <w:pPr>
        <w:spacing w:after="0" w:line="240" w:lineRule="auto"/>
        <w:jc w:val="both"/>
        <w:rPr>
          <w:rFonts w:ascii="Times New Roman" w:eastAsia="Times New Roman" w:hAnsi="Times New Roman" w:cs="Times New Roman"/>
          <w:sz w:val="24"/>
          <w:szCs w:val="24"/>
          <w:lang w:eastAsia="tr-TR"/>
        </w:rPr>
      </w:pPr>
      <w:proofErr w:type="spellStart"/>
      <w:r w:rsidRPr="00246EF7">
        <w:rPr>
          <w:rFonts w:ascii="Times New Roman" w:eastAsia="Times New Roman" w:hAnsi="Times New Roman" w:cs="Times New Roman"/>
          <w:sz w:val="24"/>
          <w:szCs w:val="24"/>
          <w:lang w:eastAsia="tr-TR"/>
        </w:rPr>
        <w:t>Erasmus</w:t>
      </w:r>
      <w:proofErr w:type="spellEnd"/>
      <w:r w:rsidRPr="00246EF7">
        <w:rPr>
          <w:rFonts w:ascii="Times New Roman" w:eastAsia="Times New Roman" w:hAnsi="Times New Roman" w:cs="Times New Roman"/>
          <w:sz w:val="24"/>
          <w:szCs w:val="24"/>
          <w:lang w:eastAsia="tr-TR"/>
        </w:rPr>
        <w:t xml:space="preserve"> Üniversite Beyannamesi  (ECHE) sahibi yükseköğretim kurumlarında çalışan akademik personelin ECHE (</w:t>
      </w:r>
      <w:proofErr w:type="spellStart"/>
      <w:r w:rsidRPr="00246EF7">
        <w:rPr>
          <w:rFonts w:ascii="Times New Roman" w:eastAsia="Times New Roman" w:hAnsi="Times New Roman" w:cs="Times New Roman"/>
          <w:sz w:val="24"/>
          <w:szCs w:val="24"/>
          <w:lang w:eastAsia="tr-TR"/>
        </w:rPr>
        <w:t>Erasmus</w:t>
      </w:r>
      <w:proofErr w:type="spellEnd"/>
      <w:r w:rsidRPr="00246EF7">
        <w:rPr>
          <w:rFonts w:ascii="Times New Roman" w:eastAsia="Times New Roman" w:hAnsi="Times New Roman" w:cs="Times New Roman"/>
          <w:sz w:val="24"/>
          <w:szCs w:val="24"/>
          <w:lang w:eastAsia="tr-TR"/>
        </w:rPr>
        <w:t xml:space="preserve"> Üniversite Beyannamesi) sahibi yükseköğretim kurumlarında ders vermesine imkân sağlayan faaliyet alanıdır. Bir önceki dönemde sadece AB üyesi ülkelere gidilebilirken, yeni dönemle birlikte AB üyesi 28 ülkenin yanı sıra, Makedonya, Lihtenştayn, İzlanda ve Norveç’e de ders verme/alma hareketliliği kapsamında gidilebilmektedir. </w:t>
      </w:r>
    </w:p>
    <w:p w:rsidR="00246EF7" w:rsidRPr="00246EF7" w:rsidRDefault="00246EF7" w:rsidP="00246EF7">
      <w:pPr>
        <w:spacing w:after="0" w:line="240" w:lineRule="auto"/>
        <w:jc w:val="both"/>
        <w:rPr>
          <w:rFonts w:ascii="Times New Roman" w:eastAsia="Times New Roman" w:hAnsi="Times New Roman" w:cs="Times New Roman"/>
          <w:sz w:val="24"/>
          <w:szCs w:val="24"/>
          <w:lang w:eastAsia="tr-TR"/>
        </w:rPr>
      </w:pPr>
      <w:r w:rsidRPr="00246EF7">
        <w:rPr>
          <w:rFonts w:ascii="Times New Roman" w:eastAsia="Times New Roman" w:hAnsi="Times New Roman" w:cs="Times New Roman"/>
          <w:sz w:val="24"/>
          <w:szCs w:val="24"/>
          <w:lang w:eastAsia="tr-TR"/>
        </w:rPr>
        <w:t> </w:t>
      </w:r>
    </w:p>
    <w:p w:rsidR="00246EF7" w:rsidRPr="00246EF7" w:rsidRDefault="00246EF7" w:rsidP="00246EF7">
      <w:pPr>
        <w:spacing w:after="0" w:line="240" w:lineRule="auto"/>
        <w:jc w:val="both"/>
        <w:rPr>
          <w:rFonts w:ascii="Times New Roman" w:eastAsia="Times New Roman" w:hAnsi="Times New Roman" w:cs="Times New Roman"/>
          <w:sz w:val="24"/>
          <w:szCs w:val="24"/>
          <w:lang w:eastAsia="tr-TR"/>
        </w:rPr>
      </w:pPr>
      <w:r w:rsidRPr="00246EF7">
        <w:rPr>
          <w:rFonts w:ascii="Times New Roman" w:eastAsia="Times New Roman" w:hAnsi="Times New Roman" w:cs="Times New Roman"/>
          <w:sz w:val="24"/>
          <w:szCs w:val="24"/>
          <w:lang w:eastAsia="tr-TR"/>
        </w:rPr>
        <w:t> </w:t>
      </w:r>
    </w:p>
    <w:p w:rsidR="00246EF7" w:rsidRPr="00246EF7" w:rsidRDefault="00246EF7" w:rsidP="00246EF7">
      <w:pPr>
        <w:spacing w:after="0" w:line="240" w:lineRule="auto"/>
        <w:jc w:val="both"/>
        <w:rPr>
          <w:rFonts w:ascii="Times New Roman" w:eastAsia="Times New Roman" w:hAnsi="Times New Roman" w:cs="Times New Roman"/>
          <w:sz w:val="24"/>
          <w:szCs w:val="24"/>
          <w:lang w:eastAsia="tr-TR"/>
        </w:rPr>
      </w:pPr>
      <w:proofErr w:type="spellStart"/>
      <w:r w:rsidRPr="00246EF7">
        <w:rPr>
          <w:rFonts w:ascii="Times New Roman" w:eastAsia="Times New Roman" w:hAnsi="Times New Roman" w:cs="Times New Roman"/>
          <w:b/>
          <w:bCs/>
          <w:sz w:val="24"/>
          <w:szCs w:val="24"/>
          <w:u w:val="single"/>
          <w:lang w:eastAsia="tr-TR"/>
        </w:rPr>
        <w:t>Erasmus</w:t>
      </w:r>
      <w:proofErr w:type="spellEnd"/>
      <w:r w:rsidRPr="00246EF7">
        <w:rPr>
          <w:rFonts w:ascii="Times New Roman" w:eastAsia="Times New Roman" w:hAnsi="Times New Roman" w:cs="Times New Roman"/>
          <w:b/>
          <w:bCs/>
          <w:sz w:val="24"/>
          <w:szCs w:val="24"/>
          <w:u w:val="single"/>
          <w:lang w:eastAsia="tr-TR"/>
        </w:rPr>
        <w:t xml:space="preserve"> Ders Verme Hareketliliğinin Hedefleri:</w:t>
      </w:r>
    </w:p>
    <w:p w:rsidR="00246EF7" w:rsidRPr="00246EF7" w:rsidRDefault="00246EF7" w:rsidP="00246EF7">
      <w:pPr>
        <w:spacing w:after="0" w:line="240" w:lineRule="auto"/>
        <w:jc w:val="both"/>
        <w:rPr>
          <w:rFonts w:ascii="Times New Roman" w:eastAsia="Times New Roman" w:hAnsi="Times New Roman" w:cs="Times New Roman"/>
          <w:sz w:val="24"/>
          <w:szCs w:val="24"/>
          <w:lang w:eastAsia="tr-TR"/>
        </w:rPr>
      </w:pPr>
      <w:r w:rsidRPr="00246EF7">
        <w:rPr>
          <w:rFonts w:ascii="Times New Roman" w:eastAsia="Times New Roman" w:hAnsi="Times New Roman" w:cs="Times New Roman"/>
          <w:b/>
          <w:bCs/>
          <w:sz w:val="24"/>
          <w:szCs w:val="24"/>
          <w:u w:val="single"/>
          <w:lang w:eastAsia="tr-TR"/>
        </w:rPr>
        <w:t> </w:t>
      </w:r>
    </w:p>
    <w:p w:rsidR="00246EF7" w:rsidRPr="00246EF7" w:rsidRDefault="00246EF7" w:rsidP="00246EF7">
      <w:pPr>
        <w:numPr>
          <w:ilvl w:val="0"/>
          <w:numId w:val="1"/>
        </w:numPr>
        <w:spacing w:before="100" w:beforeAutospacing="1"/>
        <w:jc w:val="both"/>
        <w:rPr>
          <w:rFonts w:ascii="Times New Roman" w:eastAsia="Times New Roman" w:hAnsi="Times New Roman" w:cs="Times New Roman"/>
          <w:sz w:val="24"/>
          <w:szCs w:val="24"/>
          <w:lang w:eastAsia="tr-TR"/>
        </w:rPr>
      </w:pPr>
      <w:r w:rsidRPr="00246EF7">
        <w:rPr>
          <w:rFonts w:ascii="Times New Roman" w:eastAsia="Times New Roman" w:hAnsi="Times New Roman" w:cs="Times New Roman"/>
          <w:sz w:val="24"/>
          <w:szCs w:val="24"/>
          <w:lang w:eastAsia="tr-TR"/>
        </w:rPr>
        <w:t xml:space="preserve">Hareketlilik programına katılamayan öğrencilere farklı Avrupa ülkelerindeki yükseköğretim kurumlarının akademik personelinin bilgi ve deneyiminden faydalanma imkânı vermek, </w:t>
      </w:r>
    </w:p>
    <w:p w:rsidR="00246EF7" w:rsidRPr="00246EF7" w:rsidRDefault="00246EF7" w:rsidP="00246EF7">
      <w:pPr>
        <w:numPr>
          <w:ilvl w:val="0"/>
          <w:numId w:val="1"/>
        </w:numPr>
        <w:spacing w:before="100" w:beforeAutospacing="1"/>
        <w:jc w:val="both"/>
        <w:rPr>
          <w:rFonts w:ascii="Times New Roman" w:eastAsia="Times New Roman" w:hAnsi="Times New Roman" w:cs="Times New Roman"/>
          <w:sz w:val="24"/>
          <w:szCs w:val="24"/>
          <w:lang w:eastAsia="tr-TR"/>
        </w:rPr>
      </w:pPr>
      <w:r w:rsidRPr="00246EF7">
        <w:rPr>
          <w:rFonts w:ascii="Times New Roman" w:eastAsia="Times New Roman" w:hAnsi="Times New Roman" w:cs="Times New Roman"/>
          <w:sz w:val="24"/>
          <w:szCs w:val="24"/>
          <w:lang w:eastAsia="tr-TR"/>
        </w:rPr>
        <w:t>Pedagojik yöntemler konusunda uzmanlık ve deneyim değişimini teşvik etmek,</w:t>
      </w:r>
    </w:p>
    <w:p w:rsidR="00246EF7" w:rsidRPr="00246EF7" w:rsidRDefault="00246EF7" w:rsidP="00246EF7">
      <w:pPr>
        <w:numPr>
          <w:ilvl w:val="0"/>
          <w:numId w:val="1"/>
        </w:numPr>
        <w:spacing w:before="100" w:beforeAutospacing="1"/>
        <w:jc w:val="both"/>
        <w:rPr>
          <w:rFonts w:ascii="Times New Roman" w:eastAsia="Times New Roman" w:hAnsi="Times New Roman" w:cs="Times New Roman"/>
          <w:sz w:val="24"/>
          <w:szCs w:val="24"/>
          <w:lang w:eastAsia="tr-TR"/>
        </w:rPr>
      </w:pPr>
      <w:r w:rsidRPr="00246EF7">
        <w:rPr>
          <w:rFonts w:ascii="Times New Roman" w:eastAsia="Times New Roman" w:hAnsi="Times New Roman" w:cs="Times New Roman"/>
          <w:sz w:val="24"/>
          <w:szCs w:val="24"/>
          <w:lang w:eastAsia="tr-TR"/>
        </w:rPr>
        <w:t xml:space="preserve">Yükseköğretim kurumlarına sundukları derslerin çeşit ve içeriğini genişletme ve zenginleştirme konusunda destek olmak. </w:t>
      </w:r>
    </w:p>
    <w:p w:rsidR="00246EF7" w:rsidRPr="00246EF7" w:rsidRDefault="00246EF7" w:rsidP="00246EF7">
      <w:pPr>
        <w:spacing w:after="0"/>
        <w:jc w:val="both"/>
        <w:rPr>
          <w:rFonts w:ascii="Times New Roman" w:eastAsia="Times New Roman" w:hAnsi="Times New Roman" w:cs="Times New Roman"/>
          <w:sz w:val="24"/>
          <w:szCs w:val="24"/>
          <w:lang w:eastAsia="tr-TR"/>
        </w:rPr>
      </w:pPr>
      <w:r w:rsidRPr="00246EF7">
        <w:rPr>
          <w:rFonts w:ascii="Times New Roman" w:eastAsia="Times New Roman" w:hAnsi="Times New Roman" w:cs="Times New Roman"/>
          <w:color w:val="000080"/>
          <w:sz w:val="24"/>
          <w:szCs w:val="24"/>
          <w:lang w:eastAsia="tr-TR"/>
        </w:rPr>
        <w:t>Üniversitemiz anlaşmalı kurumlar listesi için aşağıdaki linki tıklayınız;</w:t>
      </w:r>
    </w:p>
    <w:p w:rsidR="00246EF7" w:rsidRPr="00246EF7" w:rsidRDefault="00246EF7" w:rsidP="00246EF7">
      <w:pPr>
        <w:spacing w:after="0"/>
        <w:jc w:val="both"/>
        <w:rPr>
          <w:rFonts w:ascii="Times New Roman" w:eastAsia="Times New Roman" w:hAnsi="Times New Roman" w:cs="Times New Roman"/>
          <w:sz w:val="24"/>
          <w:szCs w:val="24"/>
          <w:lang w:eastAsia="tr-TR"/>
        </w:rPr>
      </w:pPr>
      <w:hyperlink r:id="rId6" w:tgtFrame="_blank" w:history="1">
        <w:r w:rsidRPr="00246EF7">
          <w:rPr>
            <w:rFonts w:ascii="Times New Roman" w:eastAsia="Times New Roman" w:hAnsi="Times New Roman" w:cs="Times New Roman"/>
            <w:color w:val="FF0000"/>
            <w:sz w:val="28"/>
            <w:szCs w:val="28"/>
            <w:u w:val="single"/>
            <w:lang w:eastAsia="tr-TR"/>
          </w:rPr>
          <w:t>http://erasmus.karatekin.edu.tr/ikilianlasmalar.aspx</w:t>
        </w:r>
      </w:hyperlink>
      <w:r w:rsidRPr="00246EF7">
        <w:rPr>
          <w:rFonts w:ascii="Times New Roman" w:eastAsia="Times New Roman" w:hAnsi="Times New Roman" w:cs="Times New Roman"/>
          <w:color w:val="FF0000"/>
          <w:sz w:val="28"/>
          <w:szCs w:val="28"/>
          <w:u w:val="single"/>
          <w:lang w:eastAsia="tr-TR"/>
        </w:rPr>
        <w:t xml:space="preserve">  </w:t>
      </w:r>
    </w:p>
    <w:p w:rsidR="00246EF7" w:rsidRPr="00246EF7" w:rsidRDefault="00246EF7" w:rsidP="00246EF7">
      <w:pPr>
        <w:spacing w:after="0" w:line="240" w:lineRule="auto"/>
        <w:jc w:val="both"/>
        <w:rPr>
          <w:rFonts w:ascii="Times New Roman" w:eastAsia="Times New Roman" w:hAnsi="Times New Roman" w:cs="Times New Roman"/>
          <w:sz w:val="24"/>
          <w:szCs w:val="24"/>
          <w:lang w:eastAsia="tr-TR"/>
        </w:rPr>
      </w:pPr>
      <w:r w:rsidRPr="00246EF7">
        <w:rPr>
          <w:rFonts w:ascii="Times New Roman" w:eastAsia="Times New Roman" w:hAnsi="Times New Roman" w:cs="Times New Roman"/>
          <w:b/>
          <w:bCs/>
          <w:sz w:val="24"/>
          <w:szCs w:val="24"/>
          <w:u w:val="single"/>
          <w:lang w:eastAsia="tr-TR"/>
        </w:rPr>
        <w:t>Ders Verme Hareketliliğine Katılabilme Şartları:</w:t>
      </w:r>
    </w:p>
    <w:p w:rsidR="00246EF7" w:rsidRPr="00246EF7" w:rsidRDefault="00246EF7" w:rsidP="00246EF7">
      <w:pPr>
        <w:spacing w:after="0" w:line="240" w:lineRule="auto"/>
        <w:jc w:val="both"/>
        <w:rPr>
          <w:rFonts w:ascii="Times New Roman" w:eastAsia="Times New Roman" w:hAnsi="Times New Roman" w:cs="Times New Roman"/>
          <w:sz w:val="24"/>
          <w:szCs w:val="24"/>
          <w:lang w:eastAsia="tr-TR"/>
        </w:rPr>
      </w:pPr>
      <w:r w:rsidRPr="00246EF7">
        <w:rPr>
          <w:rFonts w:ascii="Times New Roman" w:eastAsia="Times New Roman" w:hAnsi="Times New Roman" w:cs="Times New Roman"/>
          <w:b/>
          <w:bCs/>
          <w:sz w:val="24"/>
          <w:szCs w:val="24"/>
          <w:lang w:eastAsia="tr-TR"/>
        </w:rPr>
        <w:t> </w:t>
      </w:r>
    </w:p>
    <w:p w:rsidR="00246EF7" w:rsidRPr="00246EF7" w:rsidRDefault="00246EF7" w:rsidP="00246EF7">
      <w:pPr>
        <w:spacing w:after="0" w:line="240" w:lineRule="auto"/>
        <w:jc w:val="both"/>
        <w:rPr>
          <w:rFonts w:ascii="Times New Roman" w:eastAsia="Times New Roman" w:hAnsi="Times New Roman" w:cs="Times New Roman"/>
          <w:sz w:val="24"/>
          <w:szCs w:val="24"/>
          <w:lang w:eastAsia="tr-TR"/>
        </w:rPr>
      </w:pPr>
      <w:r w:rsidRPr="00246EF7">
        <w:rPr>
          <w:rFonts w:ascii="Symbol" w:eastAsia="Times New Roman" w:hAnsi="Symbol" w:cs="Times New Roman"/>
          <w:sz w:val="24"/>
          <w:szCs w:val="24"/>
          <w:lang w:eastAsia="tr-TR"/>
        </w:rPr>
        <w:t></w:t>
      </w:r>
      <w:r w:rsidRPr="00246EF7">
        <w:rPr>
          <w:rFonts w:ascii="Times New Roman" w:eastAsia="Times New Roman" w:hAnsi="Times New Roman" w:cs="Times New Roman"/>
          <w:sz w:val="14"/>
          <w:szCs w:val="14"/>
          <w:lang w:eastAsia="tr-TR"/>
        </w:rPr>
        <w:t xml:space="preserve">         </w:t>
      </w:r>
      <w:r w:rsidRPr="00246EF7">
        <w:rPr>
          <w:rFonts w:ascii="Times New Roman" w:eastAsia="Times New Roman" w:hAnsi="Times New Roman" w:cs="Times New Roman"/>
          <w:sz w:val="24"/>
          <w:szCs w:val="24"/>
          <w:lang w:eastAsia="tr-TR"/>
        </w:rPr>
        <w:t xml:space="preserve">Hareketlilikten faydalanmak isteyen akademik personelin kurumumuzda tam/yarı zamanlı istihdam edilmiş olması gerekmektedir. </w:t>
      </w:r>
    </w:p>
    <w:p w:rsidR="00246EF7" w:rsidRPr="00246EF7" w:rsidRDefault="00246EF7" w:rsidP="00246EF7">
      <w:pPr>
        <w:spacing w:after="0" w:line="240" w:lineRule="auto"/>
        <w:jc w:val="both"/>
        <w:rPr>
          <w:rFonts w:ascii="Times New Roman" w:eastAsia="Times New Roman" w:hAnsi="Times New Roman" w:cs="Times New Roman"/>
          <w:sz w:val="24"/>
          <w:szCs w:val="24"/>
          <w:lang w:eastAsia="tr-TR"/>
        </w:rPr>
      </w:pPr>
      <w:r w:rsidRPr="00246EF7">
        <w:rPr>
          <w:rFonts w:ascii="Times New Roman" w:eastAsia="Times New Roman" w:hAnsi="Times New Roman" w:cs="Times New Roman"/>
          <w:sz w:val="24"/>
          <w:szCs w:val="24"/>
          <w:lang w:eastAsia="tr-TR"/>
        </w:rPr>
        <w:t> </w:t>
      </w:r>
    </w:p>
    <w:p w:rsidR="00246EF7" w:rsidRPr="00246EF7" w:rsidRDefault="00246EF7" w:rsidP="00246EF7">
      <w:pPr>
        <w:spacing w:after="0" w:line="240" w:lineRule="auto"/>
        <w:jc w:val="both"/>
        <w:rPr>
          <w:rFonts w:ascii="Times New Roman" w:eastAsia="Times New Roman" w:hAnsi="Times New Roman" w:cs="Times New Roman"/>
          <w:sz w:val="24"/>
          <w:szCs w:val="24"/>
          <w:lang w:eastAsia="tr-TR"/>
        </w:rPr>
      </w:pPr>
      <w:r w:rsidRPr="00246EF7">
        <w:rPr>
          <w:rFonts w:ascii="Symbol" w:eastAsia="Times New Roman" w:hAnsi="Symbol" w:cs="Times New Roman"/>
          <w:sz w:val="24"/>
          <w:szCs w:val="24"/>
          <w:lang w:eastAsia="tr-TR"/>
        </w:rPr>
        <w:t></w:t>
      </w:r>
      <w:r w:rsidRPr="00246EF7">
        <w:rPr>
          <w:rFonts w:ascii="Times New Roman" w:eastAsia="Times New Roman" w:hAnsi="Times New Roman" w:cs="Times New Roman"/>
          <w:sz w:val="14"/>
          <w:szCs w:val="14"/>
          <w:lang w:eastAsia="tr-TR"/>
        </w:rPr>
        <w:t xml:space="preserve">         </w:t>
      </w:r>
      <w:r w:rsidRPr="00246EF7">
        <w:rPr>
          <w:rFonts w:ascii="Times New Roman" w:eastAsia="Times New Roman" w:hAnsi="Times New Roman" w:cs="Times New Roman"/>
          <w:sz w:val="24"/>
          <w:szCs w:val="24"/>
          <w:lang w:eastAsia="tr-TR"/>
        </w:rPr>
        <w:t>Hareketlilik faaliyeti gerçekleştirilecek olan ECHE sahibi kurum ile Çankırı Karatekin Üniversitesi arasında kurumlar arası anlaşma olması gerekmektedir.</w:t>
      </w:r>
    </w:p>
    <w:p w:rsidR="00246EF7" w:rsidRPr="00246EF7" w:rsidRDefault="00246EF7" w:rsidP="00246EF7">
      <w:pPr>
        <w:spacing w:after="0" w:line="240" w:lineRule="auto"/>
        <w:rPr>
          <w:rFonts w:ascii="Times New Roman" w:eastAsia="Times New Roman" w:hAnsi="Times New Roman" w:cs="Times New Roman"/>
          <w:sz w:val="24"/>
          <w:szCs w:val="24"/>
          <w:lang w:eastAsia="tr-TR"/>
        </w:rPr>
      </w:pPr>
      <w:r w:rsidRPr="00246EF7">
        <w:rPr>
          <w:rFonts w:ascii="Times New Roman" w:eastAsia="Times New Roman" w:hAnsi="Times New Roman" w:cs="Times New Roman"/>
          <w:sz w:val="24"/>
          <w:szCs w:val="24"/>
          <w:lang w:eastAsia="tr-TR"/>
        </w:rPr>
        <w:t> </w:t>
      </w:r>
    </w:p>
    <w:p w:rsidR="00246EF7" w:rsidRPr="00246EF7" w:rsidRDefault="00246EF7" w:rsidP="00246EF7">
      <w:pPr>
        <w:spacing w:after="0" w:line="240" w:lineRule="auto"/>
        <w:jc w:val="both"/>
        <w:rPr>
          <w:rFonts w:ascii="Times New Roman" w:eastAsia="Times New Roman" w:hAnsi="Times New Roman" w:cs="Times New Roman"/>
          <w:sz w:val="24"/>
          <w:szCs w:val="24"/>
          <w:lang w:eastAsia="tr-TR"/>
        </w:rPr>
      </w:pPr>
      <w:r w:rsidRPr="00246EF7">
        <w:rPr>
          <w:rFonts w:ascii="Times New Roman" w:eastAsia="Times New Roman" w:hAnsi="Times New Roman" w:cs="Times New Roman"/>
          <w:sz w:val="24"/>
          <w:szCs w:val="24"/>
          <w:lang w:eastAsia="tr-TR"/>
        </w:rPr>
        <w:t> </w:t>
      </w:r>
    </w:p>
    <w:p w:rsidR="00246EF7" w:rsidRPr="00246EF7" w:rsidRDefault="00246EF7" w:rsidP="00246EF7">
      <w:pPr>
        <w:spacing w:after="0" w:line="240" w:lineRule="auto"/>
        <w:jc w:val="both"/>
        <w:rPr>
          <w:rFonts w:ascii="Times New Roman" w:eastAsia="Times New Roman" w:hAnsi="Times New Roman" w:cs="Times New Roman"/>
          <w:sz w:val="24"/>
          <w:szCs w:val="24"/>
          <w:lang w:eastAsia="tr-TR"/>
        </w:rPr>
      </w:pPr>
      <w:r w:rsidRPr="00246EF7">
        <w:rPr>
          <w:rFonts w:ascii="Times New Roman" w:eastAsia="Times New Roman" w:hAnsi="Times New Roman" w:cs="Times New Roman"/>
          <w:b/>
          <w:bCs/>
          <w:sz w:val="24"/>
          <w:szCs w:val="24"/>
          <w:lang w:eastAsia="tr-TR"/>
        </w:rPr>
        <w:t xml:space="preserve">Kontenjanlar </w:t>
      </w:r>
    </w:p>
    <w:p w:rsidR="00246EF7" w:rsidRPr="00246EF7" w:rsidRDefault="00246EF7" w:rsidP="00246EF7">
      <w:pPr>
        <w:spacing w:after="0" w:line="240" w:lineRule="auto"/>
        <w:jc w:val="both"/>
        <w:rPr>
          <w:rFonts w:ascii="Times New Roman" w:eastAsia="Times New Roman" w:hAnsi="Times New Roman" w:cs="Times New Roman"/>
          <w:sz w:val="24"/>
          <w:szCs w:val="24"/>
          <w:lang w:eastAsia="tr-TR"/>
        </w:rPr>
      </w:pPr>
      <w:r w:rsidRPr="00246EF7">
        <w:rPr>
          <w:rFonts w:ascii="Times New Roman" w:eastAsia="Times New Roman" w:hAnsi="Times New Roman" w:cs="Times New Roman"/>
          <w:sz w:val="24"/>
          <w:szCs w:val="24"/>
          <w:lang w:eastAsia="tr-TR"/>
        </w:rPr>
        <w:t xml:space="preserve">2017-2018 </w:t>
      </w:r>
      <w:proofErr w:type="spellStart"/>
      <w:r w:rsidRPr="00246EF7">
        <w:rPr>
          <w:rFonts w:ascii="Times New Roman" w:eastAsia="Times New Roman" w:hAnsi="Times New Roman" w:cs="Times New Roman"/>
          <w:sz w:val="24"/>
          <w:szCs w:val="24"/>
          <w:lang w:eastAsia="tr-TR"/>
        </w:rPr>
        <w:t>Erasmus</w:t>
      </w:r>
      <w:proofErr w:type="spellEnd"/>
      <w:r w:rsidRPr="00246EF7">
        <w:rPr>
          <w:rFonts w:ascii="Times New Roman" w:eastAsia="Times New Roman" w:hAnsi="Times New Roman" w:cs="Times New Roman"/>
          <w:sz w:val="24"/>
          <w:szCs w:val="24"/>
          <w:lang w:eastAsia="tr-TR"/>
        </w:rPr>
        <w:t xml:space="preserve">+ Personel Ders Verme Hareketliliği kontenjanı; tüm fakülte, yüksekokul ve enstitü akademik personelinin başvurusuna açık olmak üzere toplam başvuruların gidecekleri ülkelere </w:t>
      </w:r>
      <w:r w:rsidRPr="00246EF7">
        <w:rPr>
          <w:rFonts w:ascii="Times New Roman" w:eastAsia="Times New Roman" w:hAnsi="Times New Roman" w:cs="Times New Roman"/>
          <w:b/>
          <w:bCs/>
          <w:sz w:val="24"/>
          <w:szCs w:val="24"/>
          <w:lang w:eastAsia="tr-TR"/>
        </w:rPr>
        <w:t xml:space="preserve">göre 9 kişidir. </w:t>
      </w:r>
      <w:r w:rsidRPr="00246EF7">
        <w:rPr>
          <w:rFonts w:ascii="Times New Roman" w:eastAsia="Times New Roman" w:hAnsi="Times New Roman" w:cs="Times New Roman"/>
          <w:sz w:val="24"/>
          <w:szCs w:val="24"/>
          <w:lang w:eastAsia="tr-TR"/>
        </w:rPr>
        <w:t xml:space="preserve">Personel hareketliliğinden </w:t>
      </w:r>
      <w:proofErr w:type="spellStart"/>
      <w:r w:rsidRPr="00246EF7">
        <w:rPr>
          <w:rFonts w:ascii="Times New Roman" w:eastAsia="Times New Roman" w:hAnsi="Times New Roman" w:cs="Times New Roman"/>
          <w:sz w:val="24"/>
          <w:szCs w:val="24"/>
          <w:lang w:eastAsia="tr-TR"/>
        </w:rPr>
        <w:t>hibesiz</w:t>
      </w:r>
      <w:proofErr w:type="spellEnd"/>
      <w:r w:rsidRPr="00246EF7">
        <w:rPr>
          <w:rFonts w:ascii="Times New Roman" w:eastAsia="Times New Roman" w:hAnsi="Times New Roman" w:cs="Times New Roman"/>
          <w:sz w:val="24"/>
          <w:szCs w:val="24"/>
          <w:lang w:eastAsia="tr-TR"/>
        </w:rPr>
        <w:t xml:space="preserve"> olarak da faydalanmak mümkündür. </w:t>
      </w:r>
    </w:p>
    <w:p w:rsidR="00246EF7" w:rsidRPr="00246EF7" w:rsidRDefault="00246EF7" w:rsidP="00246EF7">
      <w:pPr>
        <w:spacing w:after="0" w:line="240" w:lineRule="auto"/>
        <w:jc w:val="both"/>
        <w:rPr>
          <w:rFonts w:ascii="Times New Roman" w:eastAsia="Times New Roman" w:hAnsi="Times New Roman" w:cs="Times New Roman"/>
          <w:sz w:val="24"/>
          <w:szCs w:val="24"/>
          <w:lang w:eastAsia="tr-TR"/>
        </w:rPr>
      </w:pPr>
      <w:r w:rsidRPr="00246EF7">
        <w:rPr>
          <w:rFonts w:ascii="Times New Roman" w:eastAsia="Times New Roman" w:hAnsi="Times New Roman" w:cs="Times New Roman"/>
          <w:b/>
          <w:bCs/>
          <w:sz w:val="24"/>
          <w:szCs w:val="24"/>
          <w:lang w:eastAsia="tr-TR"/>
        </w:rPr>
        <w:t> </w:t>
      </w:r>
    </w:p>
    <w:p w:rsidR="00246EF7" w:rsidRPr="00246EF7" w:rsidRDefault="00246EF7" w:rsidP="00246EF7">
      <w:pPr>
        <w:spacing w:after="0" w:line="240" w:lineRule="auto"/>
        <w:jc w:val="both"/>
        <w:rPr>
          <w:rFonts w:ascii="Times New Roman" w:eastAsia="Times New Roman" w:hAnsi="Times New Roman" w:cs="Times New Roman"/>
          <w:sz w:val="24"/>
          <w:szCs w:val="24"/>
          <w:lang w:eastAsia="tr-TR"/>
        </w:rPr>
      </w:pPr>
      <w:r w:rsidRPr="00246EF7">
        <w:rPr>
          <w:rFonts w:ascii="Times New Roman" w:eastAsia="Times New Roman" w:hAnsi="Times New Roman" w:cs="Times New Roman"/>
          <w:b/>
          <w:bCs/>
          <w:sz w:val="24"/>
          <w:szCs w:val="24"/>
          <w:u w:val="single"/>
          <w:lang w:eastAsia="tr-TR"/>
        </w:rPr>
        <w:t>BAŞVURU:</w:t>
      </w:r>
    </w:p>
    <w:p w:rsidR="00246EF7" w:rsidRPr="00246EF7" w:rsidRDefault="00246EF7" w:rsidP="00246EF7">
      <w:pPr>
        <w:spacing w:after="0" w:line="240" w:lineRule="auto"/>
        <w:jc w:val="both"/>
        <w:rPr>
          <w:rFonts w:ascii="Times New Roman" w:eastAsia="Times New Roman" w:hAnsi="Times New Roman" w:cs="Times New Roman"/>
          <w:sz w:val="24"/>
          <w:szCs w:val="24"/>
          <w:lang w:eastAsia="tr-TR"/>
        </w:rPr>
      </w:pPr>
      <w:r w:rsidRPr="00246EF7">
        <w:rPr>
          <w:rFonts w:ascii="Times New Roman" w:eastAsia="Times New Roman" w:hAnsi="Times New Roman" w:cs="Times New Roman"/>
          <w:sz w:val="24"/>
          <w:szCs w:val="24"/>
          <w:lang w:eastAsia="tr-TR"/>
        </w:rPr>
        <w:t> </w:t>
      </w:r>
    </w:p>
    <w:p w:rsidR="00246EF7" w:rsidRPr="00246EF7" w:rsidRDefault="00246EF7" w:rsidP="00246EF7">
      <w:pPr>
        <w:spacing w:after="0" w:line="240" w:lineRule="auto"/>
        <w:jc w:val="both"/>
        <w:rPr>
          <w:rFonts w:ascii="Times New Roman" w:eastAsia="Times New Roman" w:hAnsi="Times New Roman" w:cs="Times New Roman"/>
          <w:sz w:val="24"/>
          <w:szCs w:val="24"/>
          <w:lang w:eastAsia="tr-TR"/>
        </w:rPr>
      </w:pPr>
      <w:r w:rsidRPr="00246EF7">
        <w:rPr>
          <w:rFonts w:ascii="Times New Roman" w:eastAsia="Times New Roman" w:hAnsi="Times New Roman" w:cs="Times New Roman"/>
          <w:sz w:val="24"/>
          <w:szCs w:val="24"/>
          <w:lang w:eastAsia="tr-TR"/>
        </w:rPr>
        <w:t>1.</w:t>
      </w:r>
      <w:r w:rsidRPr="00246EF7">
        <w:rPr>
          <w:rFonts w:ascii="Times New Roman" w:eastAsia="Times New Roman" w:hAnsi="Times New Roman" w:cs="Times New Roman"/>
          <w:sz w:val="14"/>
          <w:szCs w:val="14"/>
          <w:lang w:eastAsia="tr-TR"/>
        </w:rPr>
        <w:t xml:space="preserve">      </w:t>
      </w:r>
      <w:r w:rsidRPr="00246EF7">
        <w:rPr>
          <w:rFonts w:ascii="Times New Roman" w:eastAsia="Times New Roman" w:hAnsi="Times New Roman" w:cs="Times New Roman"/>
          <w:sz w:val="24"/>
          <w:szCs w:val="24"/>
          <w:lang w:eastAsia="tr-TR"/>
        </w:rPr>
        <w:t xml:space="preserve">Üniversitemiz </w:t>
      </w:r>
      <w:proofErr w:type="spellStart"/>
      <w:r w:rsidRPr="00246EF7">
        <w:rPr>
          <w:rFonts w:ascii="Times New Roman" w:eastAsia="Times New Roman" w:hAnsi="Times New Roman" w:cs="Times New Roman"/>
          <w:sz w:val="24"/>
          <w:szCs w:val="24"/>
          <w:lang w:eastAsia="tr-TR"/>
        </w:rPr>
        <w:t>Erasmus</w:t>
      </w:r>
      <w:proofErr w:type="spellEnd"/>
      <w:r w:rsidRPr="00246EF7">
        <w:rPr>
          <w:rFonts w:ascii="Times New Roman" w:eastAsia="Times New Roman" w:hAnsi="Times New Roman" w:cs="Times New Roman"/>
          <w:sz w:val="24"/>
          <w:szCs w:val="24"/>
          <w:lang w:eastAsia="tr-TR"/>
        </w:rPr>
        <w:t xml:space="preserve"> sayfasından </w:t>
      </w:r>
      <w:proofErr w:type="gramStart"/>
      <w:r w:rsidRPr="00246EF7">
        <w:rPr>
          <w:rFonts w:ascii="Times New Roman" w:eastAsia="Times New Roman" w:hAnsi="Times New Roman" w:cs="Times New Roman"/>
          <w:sz w:val="24"/>
          <w:szCs w:val="24"/>
          <w:lang w:eastAsia="tr-TR"/>
        </w:rPr>
        <w:t>online</w:t>
      </w:r>
      <w:proofErr w:type="gramEnd"/>
      <w:r w:rsidRPr="00246EF7">
        <w:rPr>
          <w:rFonts w:ascii="Times New Roman" w:eastAsia="Times New Roman" w:hAnsi="Times New Roman" w:cs="Times New Roman"/>
          <w:sz w:val="24"/>
          <w:szCs w:val="24"/>
          <w:lang w:eastAsia="tr-TR"/>
        </w:rPr>
        <w:t xml:space="preserve"> başvuru</w:t>
      </w:r>
    </w:p>
    <w:p w:rsidR="00246EF7" w:rsidRPr="00246EF7" w:rsidRDefault="00246EF7" w:rsidP="00246EF7">
      <w:pPr>
        <w:spacing w:after="0" w:line="240" w:lineRule="auto"/>
        <w:jc w:val="both"/>
        <w:rPr>
          <w:rFonts w:ascii="Times New Roman" w:eastAsia="Times New Roman" w:hAnsi="Times New Roman" w:cs="Times New Roman"/>
          <w:sz w:val="24"/>
          <w:szCs w:val="24"/>
          <w:lang w:eastAsia="tr-TR"/>
        </w:rPr>
      </w:pPr>
      <w:r w:rsidRPr="00246EF7">
        <w:rPr>
          <w:rFonts w:ascii="Times New Roman" w:eastAsia="Times New Roman" w:hAnsi="Times New Roman" w:cs="Times New Roman"/>
          <w:b/>
          <w:bCs/>
          <w:sz w:val="24"/>
          <w:szCs w:val="24"/>
          <w:lang w:eastAsia="tr-TR"/>
        </w:rPr>
        <w:t> </w:t>
      </w:r>
    </w:p>
    <w:p w:rsidR="00246EF7" w:rsidRPr="00246EF7" w:rsidRDefault="00246EF7" w:rsidP="00246EF7">
      <w:pPr>
        <w:spacing w:after="0" w:line="240" w:lineRule="auto"/>
        <w:jc w:val="both"/>
        <w:rPr>
          <w:rFonts w:ascii="Times New Roman" w:eastAsia="Times New Roman" w:hAnsi="Times New Roman" w:cs="Times New Roman"/>
          <w:sz w:val="24"/>
          <w:szCs w:val="24"/>
          <w:lang w:eastAsia="tr-TR"/>
        </w:rPr>
      </w:pPr>
      <w:r w:rsidRPr="00246EF7">
        <w:rPr>
          <w:rFonts w:ascii="Symbol" w:eastAsia="Times New Roman" w:hAnsi="Symbol" w:cs="Times New Roman"/>
          <w:sz w:val="24"/>
          <w:szCs w:val="24"/>
          <w:lang w:eastAsia="tr-TR"/>
        </w:rPr>
        <w:lastRenderedPageBreak/>
        <w:t></w:t>
      </w:r>
      <w:r w:rsidRPr="00246EF7">
        <w:rPr>
          <w:rFonts w:ascii="Times New Roman" w:eastAsia="Times New Roman" w:hAnsi="Times New Roman" w:cs="Times New Roman"/>
          <w:sz w:val="14"/>
          <w:szCs w:val="14"/>
          <w:lang w:eastAsia="tr-TR"/>
        </w:rPr>
        <w:t xml:space="preserve">         </w:t>
      </w:r>
      <w:proofErr w:type="spellStart"/>
      <w:r w:rsidRPr="00246EF7">
        <w:rPr>
          <w:rFonts w:ascii="Times New Roman" w:eastAsia="Times New Roman" w:hAnsi="Times New Roman" w:cs="Times New Roman"/>
          <w:sz w:val="24"/>
          <w:szCs w:val="24"/>
          <w:lang w:eastAsia="tr-TR"/>
        </w:rPr>
        <w:t>Erasmus</w:t>
      </w:r>
      <w:proofErr w:type="spellEnd"/>
      <w:r w:rsidRPr="00246EF7">
        <w:rPr>
          <w:rFonts w:ascii="Times New Roman" w:eastAsia="Times New Roman" w:hAnsi="Times New Roman" w:cs="Times New Roman"/>
          <w:sz w:val="24"/>
          <w:szCs w:val="24"/>
          <w:lang w:eastAsia="tr-TR"/>
        </w:rPr>
        <w:t xml:space="preserve"> ders verme hareketliliği faaliyeti kapsamında alınacak tüm </w:t>
      </w:r>
      <w:r w:rsidRPr="00246EF7">
        <w:rPr>
          <w:rFonts w:ascii="Times New Roman" w:eastAsia="Times New Roman" w:hAnsi="Times New Roman" w:cs="Times New Roman"/>
          <w:color w:val="FF0000"/>
          <w:sz w:val="24"/>
          <w:szCs w:val="24"/>
          <w:lang w:eastAsia="tr-TR"/>
        </w:rPr>
        <w:t xml:space="preserve">başvuruların ONLINE olarak </w:t>
      </w:r>
      <w:proofErr w:type="spellStart"/>
      <w:r w:rsidRPr="00246EF7">
        <w:rPr>
          <w:rFonts w:ascii="Times New Roman" w:eastAsia="Times New Roman" w:hAnsi="Times New Roman" w:cs="Times New Roman"/>
          <w:b/>
          <w:bCs/>
          <w:i/>
          <w:iCs/>
          <w:color w:val="FF0000"/>
          <w:sz w:val="24"/>
          <w:szCs w:val="24"/>
          <w:lang w:eastAsia="tr-TR"/>
        </w:rPr>
        <w:t>Erasmus</w:t>
      </w:r>
      <w:proofErr w:type="spellEnd"/>
      <w:r w:rsidRPr="00246EF7">
        <w:rPr>
          <w:rFonts w:ascii="Times New Roman" w:eastAsia="Times New Roman" w:hAnsi="Times New Roman" w:cs="Times New Roman"/>
          <w:b/>
          <w:bCs/>
          <w:i/>
          <w:iCs/>
          <w:color w:val="FF0000"/>
          <w:sz w:val="24"/>
          <w:szCs w:val="24"/>
          <w:lang w:eastAsia="tr-TR"/>
        </w:rPr>
        <w:t xml:space="preserve"> Kurum Koordinatörlüğüne </w:t>
      </w:r>
      <w:hyperlink r:id="rId7" w:tgtFrame="_blank" w:history="1">
        <w:r w:rsidRPr="00246EF7">
          <w:rPr>
            <w:rFonts w:ascii="Times New Roman" w:eastAsia="Times New Roman" w:hAnsi="Times New Roman" w:cs="Times New Roman"/>
            <w:b/>
            <w:bCs/>
            <w:i/>
            <w:iCs/>
            <w:color w:val="0070C0"/>
            <w:sz w:val="24"/>
            <w:szCs w:val="24"/>
            <w:u w:val="single"/>
            <w:lang w:eastAsia="tr-TR"/>
          </w:rPr>
          <w:t>http://onkayit.karatekin.edu.tr/GIRIS</w:t>
        </w:r>
      </w:hyperlink>
      <w:r w:rsidRPr="00246EF7">
        <w:rPr>
          <w:rFonts w:ascii="Times New Roman" w:eastAsia="Times New Roman" w:hAnsi="Times New Roman" w:cs="Times New Roman"/>
          <w:b/>
          <w:bCs/>
          <w:i/>
          <w:iCs/>
          <w:color w:val="0070C0"/>
          <w:sz w:val="24"/>
          <w:szCs w:val="24"/>
          <w:lang w:eastAsia="tr-TR"/>
        </w:rPr>
        <w:t xml:space="preserve"> </w:t>
      </w:r>
      <w:r w:rsidRPr="00246EF7">
        <w:rPr>
          <w:rFonts w:ascii="Times New Roman" w:eastAsia="Times New Roman" w:hAnsi="Times New Roman" w:cs="Times New Roman"/>
          <w:b/>
          <w:bCs/>
          <w:i/>
          <w:iCs/>
          <w:color w:val="FF0000"/>
          <w:sz w:val="24"/>
          <w:szCs w:val="24"/>
          <w:lang w:eastAsia="tr-TR"/>
        </w:rPr>
        <w:t> </w:t>
      </w:r>
      <w:r w:rsidRPr="00246EF7">
        <w:rPr>
          <w:rFonts w:ascii="Times New Roman" w:eastAsia="Times New Roman" w:hAnsi="Times New Roman" w:cs="Times New Roman"/>
          <w:color w:val="FF0000"/>
          <w:sz w:val="24"/>
          <w:szCs w:val="24"/>
          <w:lang w:eastAsia="tr-TR"/>
        </w:rPr>
        <w:t>yapılması gerekmektedir</w:t>
      </w:r>
      <w:r w:rsidRPr="00246EF7">
        <w:rPr>
          <w:rFonts w:ascii="Times New Roman" w:eastAsia="Times New Roman" w:hAnsi="Times New Roman" w:cs="Times New Roman"/>
          <w:sz w:val="24"/>
          <w:szCs w:val="24"/>
          <w:lang w:eastAsia="tr-TR"/>
        </w:rPr>
        <w:t xml:space="preserve">. </w:t>
      </w:r>
    </w:p>
    <w:p w:rsidR="00246EF7" w:rsidRPr="00246EF7" w:rsidRDefault="00246EF7" w:rsidP="00246EF7">
      <w:pPr>
        <w:spacing w:after="0" w:line="240" w:lineRule="auto"/>
        <w:jc w:val="both"/>
        <w:rPr>
          <w:rFonts w:ascii="Times New Roman" w:eastAsia="Times New Roman" w:hAnsi="Times New Roman" w:cs="Times New Roman"/>
          <w:sz w:val="24"/>
          <w:szCs w:val="24"/>
          <w:lang w:eastAsia="tr-TR"/>
        </w:rPr>
      </w:pPr>
      <w:proofErr w:type="spellStart"/>
      <w:proofErr w:type="gramStart"/>
      <w:r w:rsidRPr="00246EF7">
        <w:rPr>
          <w:rFonts w:ascii="Times New Roman" w:eastAsia="Times New Roman" w:hAnsi="Times New Roman" w:cs="Times New Roman"/>
          <w:sz w:val="24"/>
          <w:szCs w:val="24"/>
          <w:lang w:val="en-GB" w:eastAsia="tr-TR"/>
        </w:rPr>
        <w:t>Ders</w:t>
      </w:r>
      <w:proofErr w:type="spellEnd"/>
      <w:r w:rsidRPr="00246EF7">
        <w:rPr>
          <w:rFonts w:ascii="Times New Roman" w:eastAsia="Times New Roman" w:hAnsi="Times New Roman" w:cs="Times New Roman"/>
          <w:sz w:val="24"/>
          <w:szCs w:val="24"/>
          <w:lang w:val="en-GB" w:eastAsia="tr-TR"/>
        </w:rPr>
        <w:t xml:space="preserve"> </w:t>
      </w:r>
      <w:proofErr w:type="spellStart"/>
      <w:r w:rsidRPr="00246EF7">
        <w:rPr>
          <w:rFonts w:ascii="Times New Roman" w:eastAsia="Times New Roman" w:hAnsi="Times New Roman" w:cs="Times New Roman"/>
          <w:sz w:val="24"/>
          <w:szCs w:val="24"/>
          <w:lang w:val="en-GB" w:eastAsia="tr-TR"/>
        </w:rPr>
        <w:t>verme</w:t>
      </w:r>
      <w:proofErr w:type="spellEnd"/>
      <w:r w:rsidRPr="00246EF7">
        <w:rPr>
          <w:rFonts w:ascii="Times New Roman" w:eastAsia="Times New Roman" w:hAnsi="Times New Roman" w:cs="Times New Roman"/>
          <w:sz w:val="24"/>
          <w:szCs w:val="24"/>
          <w:lang w:val="en-GB" w:eastAsia="tr-TR"/>
        </w:rPr>
        <w:t xml:space="preserve"> </w:t>
      </w:r>
      <w:proofErr w:type="spellStart"/>
      <w:r w:rsidRPr="00246EF7">
        <w:rPr>
          <w:rFonts w:ascii="Times New Roman" w:eastAsia="Times New Roman" w:hAnsi="Times New Roman" w:cs="Times New Roman"/>
          <w:sz w:val="24"/>
          <w:szCs w:val="24"/>
          <w:lang w:val="en-GB" w:eastAsia="tr-TR"/>
        </w:rPr>
        <w:t>hareketliliği</w:t>
      </w:r>
      <w:proofErr w:type="spellEnd"/>
      <w:r w:rsidRPr="00246EF7">
        <w:rPr>
          <w:rFonts w:ascii="Times New Roman" w:eastAsia="Times New Roman" w:hAnsi="Times New Roman" w:cs="Times New Roman"/>
          <w:sz w:val="24"/>
          <w:szCs w:val="24"/>
          <w:lang w:val="en-GB" w:eastAsia="tr-TR"/>
        </w:rPr>
        <w:t xml:space="preserve"> </w:t>
      </w:r>
      <w:proofErr w:type="spellStart"/>
      <w:r w:rsidRPr="00246EF7">
        <w:rPr>
          <w:rFonts w:ascii="Times New Roman" w:eastAsia="Times New Roman" w:hAnsi="Times New Roman" w:cs="Times New Roman"/>
          <w:sz w:val="24"/>
          <w:szCs w:val="24"/>
          <w:lang w:val="en-GB" w:eastAsia="tr-TR"/>
        </w:rPr>
        <w:t>faaliyetinden</w:t>
      </w:r>
      <w:proofErr w:type="spellEnd"/>
      <w:r w:rsidRPr="00246EF7">
        <w:rPr>
          <w:rFonts w:ascii="Times New Roman" w:eastAsia="Times New Roman" w:hAnsi="Times New Roman" w:cs="Times New Roman"/>
          <w:sz w:val="24"/>
          <w:szCs w:val="24"/>
          <w:lang w:val="en-GB" w:eastAsia="tr-TR"/>
        </w:rPr>
        <w:t xml:space="preserve"> </w:t>
      </w:r>
      <w:proofErr w:type="spellStart"/>
      <w:r w:rsidRPr="00246EF7">
        <w:rPr>
          <w:rFonts w:ascii="Times New Roman" w:eastAsia="Times New Roman" w:hAnsi="Times New Roman" w:cs="Times New Roman"/>
          <w:sz w:val="24"/>
          <w:szCs w:val="24"/>
          <w:lang w:val="en-GB" w:eastAsia="tr-TR"/>
        </w:rPr>
        <w:t>faydalanmak</w:t>
      </w:r>
      <w:proofErr w:type="spellEnd"/>
      <w:r w:rsidRPr="00246EF7">
        <w:rPr>
          <w:rFonts w:ascii="Times New Roman" w:eastAsia="Times New Roman" w:hAnsi="Times New Roman" w:cs="Times New Roman"/>
          <w:sz w:val="24"/>
          <w:szCs w:val="24"/>
          <w:lang w:val="en-GB" w:eastAsia="tr-TR"/>
        </w:rPr>
        <w:t xml:space="preserve"> </w:t>
      </w:r>
      <w:proofErr w:type="spellStart"/>
      <w:r w:rsidRPr="00246EF7">
        <w:rPr>
          <w:rFonts w:ascii="Times New Roman" w:eastAsia="Times New Roman" w:hAnsi="Times New Roman" w:cs="Times New Roman"/>
          <w:sz w:val="24"/>
          <w:szCs w:val="24"/>
          <w:lang w:val="en-GB" w:eastAsia="tr-TR"/>
        </w:rPr>
        <w:t>isteyen</w:t>
      </w:r>
      <w:proofErr w:type="spellEnd"/>
      <w:r w:rsidRPr="00246EF7">
        <w:rPr>
          <w:rFonts w:ascii="Times New Roman" w:eastAsia="Times New Roman" w:hAnsi="Times New Roman" w:cs="Times New Roman"/>
          <w:sz w:val="24"/>
          <w:szCs w:val="24"/>
          <w:lang w:val="en-GB" w:eastAsia="tr-TR"/>
        </w:rPr>
        <w:t xml:space="preserve"> </w:t>
      </w:r>
      <w:proofErr w:type="spellStart"/>
      <w:r w:rsidRPr="00246EF7">
        <w:rPr>
          <w:rFonts w:ascii="Times New Roman" w:eastAsia="Times New Roman" w:hAnsi="Times New Roman" w:cs="Times New Roman"/>
          <w:sz w:val="24"/>
          <w:szCs w:val="24"/>
          <w:lang w:val="en-GB" w:eastAsia="tr-TR"/>
        </w:rPr>
        <w:t>akademik</w:t>
      </w:r>
      <w:proofErr w:type="spellEnd"/>
      <w:r w:rsidRPr="00246EF7">
        <w:rPr>
          <w:rFonts w:ascii="Times New Roman" w:eastAsia="Times New Roman" w:hAnsi="Times New Roman" w:cs="Times New Roman"/>
          <w:sz w:val="24"/>
          <w:szCs w:val="24"/>
          <w:lang w:val="en-GB" w:eastAsia="tr-TR"/>
        </w:rPr>
        <w:t xml:space="preserve"> </w:t>
      </w:r>
      <w:proofErr w:type="spellStart"/>
      <w:r w:rsidRPr="00246EF7">
        <w:rPr>
          <w:rFonts w:ascii="Times New Roman" w:eastAsia="Times New Roman" w:hAnsi="Times New Roman" w:cs="Times New Roman"/>
          <w:sz w:val="24"/>
          <w:szCs w:val="24"/>
          <w:lang w:val="en-GB" w:eastAsia="tr-TR"/>
        </w:rPr>
        <w:t>personelin</w:t>
      </w:r>
      <w:proofErr w:type="spellEnd"/>
      <w:r w:rsidRPr="00246EF7">
        <w:rPr>
          <w:rFonts w:ascii="Times New Roman" w:eastAsia="Times New Roman" w:hAnsi="Times New Roman" w:cs="Times New Roman"/>
          <w:sz w:val="24"/>
          <w:szCs w:val="24"/>
          <w:lang w:val="en-GB" w:eastAsia="tr-TR"/>
        </w:rPr>
        <w:t xml:space="preserve"> </w:t>
      </w:r>
      <w:proofErr w:type="spellStart"/>
      <w:r w:rsidRPr="00246EF7">
        <w:rPr>
          <w:rFonts w:ascii="Times New Roman" w:eastAsia="Times New Roman" w:hAnsi="Times New Roman" w:cs="Times New Roman"/>
          <w:sz w:val="24"/>
          <w:szCs w:val="24"/>
          <w:lang w:val="en-GB" w:eastAsia="tr-TR"/>
        </w:rPr>
        <w:t>taslak</w:t>
      </w:r>
      <w:proofErr w:type="spellEnd"/>
      <w:r w:rsidRPr="00246EF7">
        <w:rPr>
          <w:rFonts w:ascii="Times New Roman" w:eastAsia="Times New Roman" w:hAnsi="Times New Roman" w:cs="Times New Roman"/>
          <w:sz w:val="24"/>
          <w:szCs w:val="24"/>
          <w:lang w:val="en-GB" w:eastAsia="tr-TR"/>
        </w:rPr>
        <w:t xml:space="preserve"> </w:t>
      </w:r>
      <w:r w:rsidRPr="00246EF7">
        <w:rPr>
          <w:rFonts w:ascii="Times New Roman" w:eastAsia="Times New Roman" w:hAnsi="Times New Roman" w:cs="Times New Roman"/>
          <w:b/>
          <w:bCs/>
          <w:sz w:val="24"/>
          <w:szCs w:val="24"/>
          <w:lang w:val="en-GB" w:eastAsia="tr-TR"/>
        </w:rPr>
        <w:t>“</w:t>
      </w:r>
      <w:proofErr w:type="spellStart"/>
      <w:r w:rsidRPr="00246EF7">
        <w:rPr>
          <w:rFonts w:ascii="Times New Roman" w:eastAsia="Times New Roman" w:hAnsi="Times New Roman" w:cs="Times New Roman"/>
          <w:b/>
          <w:bCs/>
          <w:sz w:val="24"/>
          <w:szCs w:val="24"/>
          <w:u w:val="single"/>
          <w:lang w:val="en-GB" w:eastAsia="tr-TR"/>
        </w:rPr>
        <w:t>Öğretim</w:t>
      </w:r>
      <w:proofErr w:type="spellEnd"/>
      <w:r w:rsidRPr="00246EF7">
        <w:rPr>
          <w:rFonts w:ascii="Times New Roman" w:eastAsia="Times New Roman" w:hAnsi="Times New Roman" w:cs="Times New Roman"/>
          <w:b/>
          <w:bCs/>
          <w:sz w:val="24"/>
          <w:szCs w:val="24"/>
          <w:u w:val="single"/>
          <w:lang w:val="en-GB" w:eastAsia="tr-TR"/>
        </w:rPr>
        <w:t xml:space="preserve"> </w:t>
      </w:r>
      <w:proofErr w:type="spellStart"/>
      <w:r w:rsidRPr="00246EF7">
        <w:rPr>
          <w:rFonts w:ascii="Times New Roman" w:eastAsia="Times New Roman" w:hAnsi="Times New Roman" w:cs="Times New Roman"/>
          <w:b/>
          <w:bCs/>
          <w:sz w:val="24"/>
          <w:szCs w:val="24"/>
          <w:u w:val="single"/>
          <w:lang w:val="en-GB" w:eastAsia="tr-TR"/>
        </w:rPr>
        <w:t>Anlaşması</w:t>
      </w:r>
      <w:proofErr w:type="spellEnd"/>
      <w:r w:rsidRPr="00246EF7">
        <w:rPr>
          <w:rFonts w:ascii="Times New Roman" w:eastAsia="Times New Roman" w:hAnsi="Times New Roman" w:cs="Times New Roman"/>
          <w:sz w:val="24"/>
          <w:szCs w:val="24"/>
          <w:lang w:val="en-GB" w:eastAsia="tr-TR"/>
        </w:rPr>
        <w:t xml:space="preserve"> </w:t>
      </w:r>
      <w:r w:rsidRPr="00246EF7">
        <w:rPr>
          <w:rFonts w:ascii="Times New Roman" w:eastAsia="Times New Roman" w:hAnsi="Times New Roman" w:cs="Times New Roman"/>
          <w:b/>
          <w:bCs/>
          <w:sz w:val="24"/>
          <w:szCs w:val="24"/>
          <w:lang w:val="en-GB" w:eastAsia="tr-TR"/>
        </w:rPr>
        <w:t>(Teaching Agreement) (</w:t>
      </w:r>
      <w:hyperlink r:id="rId8" w:tgtFrame="_blank" w:history="1">
        <w:r w:rsidRPr="00246EF7">
          <w:rPr>
            <w:rFonts w:ascii="Times New Roman" w:eastAsia="Times New Roman" w:hAnsi="Times New Roman" w:cs="Times New Roman"/>
            <w:b/>
            <w:bCs/>
            <w:color w:val="FF0000"/>
            <w:sz w:val="24"/>
            <w:szCs w:val="24"/>
            <w:u w:val="single"/>
            <w:lang w:val="en-GB" w:eastAsia="tr-TR"/>
          </w:rPr>
          <w:t>http://erasmus.karatekin.edu.tr/personelbtn.aspx</w:t>
        </w:r>
      </w:hyperlink>
      <w:r w:rsidRPr="00246EF7">
        <w:rPr>
          <w:rFonts w:ascii="Times New Roman" w:eastAsia="Times New Roman" w:hAnsi="Times New Roman" w:cs="Times New Roman"/>
          <w:sz w:val="24"/>
          <w:szCs w:val="24"/>
          <w:lang w:val="en-GB" w:eastAsia="tr-TR"/>
        </w:rPr>
        <w:t xml:space="preserve">) </w:t>
      </w:r>
      <w:proofErr w:type="spellStart"/>
      <w:r w:rsidRPr="00246EF7">
        <w:rPr>
          <w:rFonts w:ascii="Times New Roman" w:eastAsia="Times New Roman" w:hAnsi="Times New Roman" w:cs="Times New Roman"/>
          <w:sz w:val="24"/>
          <w:szCs w:val="24"/>
          <w:lang w:val="en-GB" w:eastAsia="tr-TR"/>
        </w:rPr>
        <w:t>ile</w:t>
      </w:r>
      <w:proofErr w:type="spellEnd"/>
      <w:r w:rsidRPr="00246EF7">
        <w:rPr>
          <w:rFonts w:ascii="Times New Roman" w:eastAsia="Times New Roman" w:hAnsi="Times New Roman" w:cs="Times New Roman"/>
          <w:sz w:val="24"/>
          <w:szCs w:val="24"/>
          <w:lang w:val="en-GB" w:eastAsia="tr-TR"/>
        </w:rPr>
        <w:t xml:space="preserve"> </w:t>
      </w:r>
      <w:proofErr w:type="spellStart"/>
      <w:r w:rsidRPr="00246EF7">
        <w:rPr>
          <w:rFonts w:ascii="Times New Roman" w:eastAsia="Times New Roman" w:hAnsi="Times New Roman" w:cs="Times New Roman"/>
          <w:sz w:val="24"/>
          <w:szCs w:val="24"/>
          <w:lang w:val="en-GB" w:eastAsia="tr-TR"/>
        </w:rPr>
        <w:t>başvuru</w:t>
      </w:r>
      <w:proofErr w:type="spellEnd"/>
      <w:r w:rsidRPr="00246EF7">
        <w:rPr>
          <w:rFonts w:ascii="Times New Roman" w:eastAsia="Times New Roman" w:hAnsi="Times New Roman" w:cs="Times New Roman"/>
          <w:sz w:val="24"/>
          <w:szCs w:val="24"/>
          <w:lang w:val="en-GB" w:eastAsia="tr-TR"/>
        </w:rPr>
        <w:t xml:space="preserve"> </w:t>
      </w:r>
      <w:proofErr w:type="spellStart"/>
      <w:r w:rsidRPr="00246EF7">
        <w:rPr>
          <w:rFonts w:ascii="Times New Roman" w:eastAsia="Times New Roman" w:hAnsi="Times New Roman" w:cs="Times New Roman"/>
          <w:sz w:val="24"/>
          <w:szCs w:val="24"/>
          <w:lang w:val="en-GB" w:eastAsia="tr-TR"/>
        </w:rPr>
        <w:t>yapması</w:t>
      </w:r>
      <w:proofErr w:type="spellEnd"/>
      <w:r w:rsidRPr="00246EF7">
        <w:rPr>
          <w:rFonts w:ascii="Times New Roman" w:eastAsia="Times New Roman" w:hAnsi="Times New Roman" w:cs="Times New Roman"/>
          <w:sz w:val="24"/>
          <w:szCs w:val="24"/>
          <w:lang w:val="en-GB" w:eastAsia="tr-TR"/>
        </w:rPr>
        <w:t xml:space="preserve"> </w:t>
      </w:r>
      <w:proofErr w:type="spellStart"/>
      <w:r w:rsidRPr="00246EF7">
        <w:rPr>
          <w:rFonts w:ascii="Times New Roman" w:eastAsia="Times New Roman" w:hAnsi="Times New Roman" w:cs="Times New Roman"/>
          <w:sz w:val="24"/>
          <w:szCs w:val="24"/>
          <w:lang w:val="en-GB" w:eastAsia="tr-TR"/>
        </w:rPr>
        <w:t>gerekmektedir</w:t>
      </w:r>
      <w:proofErr w:type="spellEnd"/>
      <w:r w:rsidRPr="00246EF7">
        <w:rPr>
          <w:rFonts w:ascii="Times New Roman" w:eastAsia="Times New Roman" w:hAnsi="Times New Roman" w:cs="Times New Roman"/>
          <w:sz w:val="24"/>
          <w:szCs w:val="24"/>
          <w:lang w:val="en-GB" w:eastAsia="tr-TR"/>
        </w:rPr>
        <w:t>.</w:t>
      </w:r>
      <w:proofErr w:type="gramEnd"/>
      <w:r w:rsidRPr="00246EF7">
        <w:rPr>
          <w:rFonts w:ascii="Times New Roman" w:eastAsia="Times New Roman" w:hAnsi="Times New Roman" w:cs="Times New Roman"/>
          <w:sz w:val="24"/>
          <w:szCs w:val="24"/>
          <w:lang w:val="en-GB" w:eastAsia="tr-TR"/>
        </w:rPr>
        <w:t xml:space="preserve"> </w:t>
      </w:r>
      <w:r w:rsidRPr="00246EF7">
        <w:rPr>
          <w:rFonts w:ascii="Times New Roman" w:eastAsia="Times New Roman" w:hAnsi="Times New Roman" w:cs="Times New Roman"/>
          <w:sz w:val="24"/>
          <w:szCs w:val="24"/>
          <w:lang w:eastAsia="tr-TR"/>
        </w:rPr>
        <w:t>Öğretim Anlaşması (</w:t>
      </w:r>
      <w:proofErr w:type="spellStart"/>
      <w:r w:rsidRPr="00246EF7">
        <w:rPr>
          <w:rFonts w:ascii="Times New Roman" w:eastAsia="Times New Roman" w:hAnsi="Times New Roman" w:cs="Times New Roman"/>
          <w:sz w:val="24"/>
          <w:szCs w:val="24"/>
          <w:lang w:eastAsia="tr-TR"/>
        </w:rPr>
        <w:t>Teaching</w:t>
      </w:r>
      <w:proofErr w:type="spellEnd"/>
      <w:r w:rsidRPr="00246EF7">
        <w:rPr>
          <w:rFonts w:ascii="Times New Roman" w:eastAsia="Times New Roman" w:hAnsi="Times New Roman" w:cs="Times New Roman"/>
          <w:sz w:val="24"/>
          <w:szCs w:val="24"/>
          <w:lang w:eastAsia="tr-TR"/>
        </w:rPr>
        <w:t xml:space="preserve"> </w:t>
      </w:r>
      <w:proofErr w:type="spellStart"/>
      <w:r w:rsidRPr="00246EF7">
        <w:rPr>
          <w:rFonts w:ascii="Times New Roman" w:eastAsia="Times New Roman" w:hAnsi="Times New Roman" w:cs="Times New Roman"/>
          <w:sz w:val="24"/>
          <w:szCs w:val="24"/>
          <w:lang w:eastAsia="tr-TR"/>
        </w:rPr>
        <w:t>agreement</w:t>
      </w:r>
      <w:proofErr w:type="spellEnd"/>
      <w:r w:rsidRPr="00246EF7">
        <w:rPr>
          <w:rFonts w:ascii="Times New Roman" w:eastAsia="Times New Roman" w:hAnsi="Times New Roman" w:cs="Times New Roman"/>
          <w:sz w:val="24"/>
          <w:szCs w:val="24"/>
          <w:lang w:eastAsia="tr-TR"/>
        </w:rPr>
        <w:t>)  (Başvuruda taslak Öğretim Anlaşması sunulacaktır )</w:t>
      </w:r>
    </w:p>
    <w:p w:rsidR="00246EF7" w:rsidRPr="00246EF7" w:rsidRDefault="00246EF7" w:rsidP="00246EF7">
      <w:pPr>
        <w:spacing w:after="0" w:line="240" w:lineRule="auto"/>
        <w:jc w:val="both"/>
        <w:rPr>
          <w:rFonts w:ascii="Times New Roman" w:eastAsia="Times New Roman" w:hAnsi="Times New Roman" w:cs="Times New Roman"/>
          <w:sz w:val="24"/>
          <w:szCs w:val="24"/>
          <w:lang w:eastAsia="tr-TR"/>
        </w:rPr>
      </w:pPr>
      <w:r w:rsidRPr="00246EF7">
        <w:rPr>
          <w:rFonts w:ascii="Times New Roman" w:eastAsia="Times New Roman" w:hAnsi="Times New Roman" w:cs="Times New Roman"/>
          <w:sz w:val="24"/>
          <w:szCs w:val="24"/>
          <w:lang w:eastAsia="tr-TR"/>
        </w:rPr>
        <w:t xml:space="preserve"> Kabul/Davet Mektubu (Başvuruda taranmış belge kabul edilir daha sonra orijinalleri istenir) </w:t>
      </w:r>
      <w:proofErr w:type="gramStart"/>
      <w:r w:rsidRPr="00246EF7">
        <w:rPr>
          <w:rFonts w:ascii="Times New Roman" w:eastAsia="Times New Roman" w:hAnsi="Times New Roman" w:cs="Times New Roman"/>
          <w:sz w:val="24"/>
          <w:szCs w:val="24"/>
          <w:lang w:eastAsia="tr-TR"/>
        </w:rPr>
        <w:t>online</w:t>
      </w:r>
      <w:proofErr w:type="gramEnd"/>
      <w:r w:rsidRPr="00246EF7">
        <w:rPr>
          <w:rFonts w:ascii="Times New Roman" w:eastAsia="Times New Roman" w:hAnsi="Times New Roman" w:cs="Times New Roman"/>
          <w:sz w:val="24"/>
          <w:szCs w:val="24"/>
          <w:lang w:eastAsia="tr-TR"/>
        </w:rPr>
        <w:t xml:space="preserve"> başvuru ile sisteme yükleyenlere 10 puan verilecektir. </w:t>
      </w:r>
    </w:p>
    <w:p w:rsidR="00246EF7" w:rsidRPr="00246EF7" w:rsidRDefault="00246EF7" w:rsidP="00246EF7">
      <w:pPr>
        <w:spacing w:after="0" w:line="240" w:lineRule="auto"/>
        <w:jc w:val="both"/>
        <w:rPr>
          <w:rFonts w:ascii="Times New Roman" w:eastAsia="Times New Roman" w:hAnsi="Times New Roman" w:cs="Times New Roman"/>
          <w:sz w:val="24"/>
          <w:szCs w:val="24"/>
          <w:lang w:eastAsia="tr-TR"/>
        </w:rPr>
      </w:pPr>
      <w:r w:rsidRPr="00246EF7">
        <w:rPr>
          <w:rFonts w:ascii="Times New Roman" w:eastAsia="Times New Roman" w:hAnsi="Times New Roman" w:cs="Times New Roman"/>
          <w:sz w:val="24"/>
          <w:szCs w:val="24"/>
          <w:lang w:eastAsia="tr-TR"/>
        </w:rPr>
        <w:t>Not:  Sıralama başvuru sahiplerinin puan üstünlüklerine göre olacaktır. Her bölüm/birimden bir asil seçilecektir. Aynı bölüm veya birimden başvuranlar puan üstünlüğüne göre kendi içinde değerlendirilecektir.</w:t>
      </w:r>
    </w:p>
    <w:p w:rsidR="00246EF7" w:rsidRPr="00246EF7" w:rsidRDefault="00246EF7" w:rsidP="00246EF7">
      <w:pPr>
        <w:spacing w:after="0" w:line="240" w:lineRule="auto"/>
        <w:jc w:val="both"/>
        <w:rPr>
          <w:rFonts w:ascii="Times New Roman" w:eastAsia="Times New Roman" w:hAnsi="Times New Roman" w:cs="Times New Roman"/>
          <w:sz w:val="24"/>
          <w:szCs w:val="24"/>
          <w:lang w:eastAsia="tr-TR"/>
        </w:rPr>
      </w:pPr>
      <w:r w:rsidRPr="00246EF7">
        <w:rPr>
          <w:rFonts w:ascii="Times New Roman" w:eastAsia="Times New Roman" w:hAnsi="Times New Roman" w:cs="Times New Roman"/>
          <w:sz w:val="24"/>
          <w:szCs w:val="24"/>
          <w:lang w:eastAsia="tr-TR"/>
        </w:rPr>
        <w:t> </w:t>
      </w:r>
    </w:p>
    <w:p w:rsidR="00246EF7" w:rsidRPr="00246EF7" w:rsidRDefault="00246EF7" w:rsidP="00246EF7">
      <w:pPr>
        <w:spacing w:after="0" w:line="240" w:lineRule="auto"/>
        <w:jc w:val="both"/>
        <w:rPr>
          <w:rFonts w:ascii="Times New Roman" w:eastAsia="Times New Roman" w:hAnsi="Times New Roman" w:cs="Times New Roman"/>
          <w:sz w:val="24"/>
          <w:szCs w:val="24"/>
          <w:lang w:eastAsia="tr-TR"/>
        </w:rPr>
      </w:pPr>
      <w:r w:rsidRPr="00246EF7">
        <w:rPr>
          <w:rFonts w:ascii="Times New Roman" w:eastAsia="Times New Roman" w:hAnsi="Times New Roman" w:cs="Times New Roman"/>
          <w:b/>
          <w:bCs/>
          <w:sz w:val="24"/>
          <w:szCs w:val="24"/>
          <w:u w:val="single"/>
          <w:lang w:eastAsia="tr-TR"/>
        </w:rPr>
        <w:t>Değerlendirme:</w:t>
      </w:r>
    </w:p>
    <w:p w:rsidR="00246EF7" w:rsidRPr="00246EF7" w:rsidRDefault="00246EF7" w:rsidP="00246EF7">
      <w:pPr>
        <w:spacing w:after="0" w:line="240" w:lineRule="auto"/>
        <w:jc w:val="both"/>
        <w:rPr>
          <w:rFonts w:ascii="Times New Roman" w:eastAsia="Times New Roman" w:hAnsi="Times New Roman" w:cs="Times New Roman"/>
          <w:sz w:val="24"/>
          <w:szCs w:val="24"/>
          <w:lang w:eastAsia="tr-TR"/>
        </w:rPr>
      </w:pPr>
      <w:r w:rsidRPr="00246EF7">
        <w:rPr>
          <w:rFonts w:ascii="Times New Roman" w:eastAsia="Times New Roman" w:hAnsi="Times New Roman" w:cs="Times New Roman"/>
          <w:sz w:val="24"/>
          <w:szCs w:val="24"/>
          <w:lang w:eastAsia="tr-TR"/>
        </w:rPr>
        <w:t> </w:t>
      </w:r>
    </w:p>
    <w:p w:rsidR="00246EF7" w:rsidRPr="00246EF7" w:rsidRDefault="00246EF7" w:rsidP="00246EF7">
      <w:pPr>
        <w:spacing w:after="0" w:line="240" w:lineRule="auto"/>
        <w:jc w:val="both"/>
        <w:rPr>
          <w:rFonts w:ascii="Times New Roman" w:eastAsia="Times New Roman" w:hAnsi="Times New Roman" w:cs="Times New Roman"/>
          <w:sz w:val="24"/>
          <w:szCs w:val="24"/>
          <w:lang w:eastAsia="tr-TR"/>
        </w:rPr>
      </w:pPr>
      <w:proofErr w:type="spellStart"/>
      <w:r w:rsidRPr="00246EF7">
        <w:rPr>
          <w:rFonts w:ascii="Times New Roman" w:eastAsia="Times New Roman" w:hAnsi="Times New Roman" w:cs="Times New Roman"/>
          <w:sz w:val="24"/>
          <w:szCs w:val="24"/>
          <w:lang w:eastAsia="tr-TR"/>
        </w:rPr>
        <w:t>Erasmus</w:t>
      </w:r>
      <w:proofErr w:type="spellEnd"/>
      <w:r w:rsidRPr="00246EF7">
        <w:rPr>
          <w:rFonts w:ascii="Times New Roman" w:eastAsia="Times New Roman" w:hAnsi="Times New Roman" w:cs="Times New Roman"/>
          <w:sz w:val="24"/>
          <w:szCs w:val="24"/>
          <w:lang w:eastAsia="tr-TR"/>
        </w:rPr>
        <w:t xml:space="preserve"> ders verme hareketliliğinden faydalanmak üzere yapılan tüm başvurular ön değerlendirmeye tabi tutulacaktır (Yukarıda belirtilen şartlar). </w:t>
      </w:r>
    </w:p>
    <w:p w:rsidR="00246EF7" w:rsidRPr="00246EF7" w:rsidRDefault="00246EF7" w:rsidP="00246EF7">
      <w:pPr>
        <w:spacing w:after="0" w:line="240" w:lineRule="auto"/>
        <w:jc w:val="both"/>
        <w:rPr>
          <w:rFonts w:ascii="Times New Roman" w:eastAsia="Times New Roman" w:hAnsi="Times New Roman" w:cs="Times New Roman"/>
          <w:sz w:val="24"/>
          <w:szCs w:val="24"/>
          <w:lang w:eastAsia="tr-TR"/>
        </w:rPr>
      </w:pPr>
      <w:r w:rsidRPr="00246EF7">
        <w:rPr>
          <w:rFonts w:ascii="Times New Roman" w:eastAsia="Times New Roman" w:hAnsi="Times New Roman" w:cs="Times New Roman"/>
          <w:sz w:val="24"/>
          <w:szCs w:val="24"/>
          <w:lang w:eastAsia="tr-TR"/>
        </w:rPr>
        <w:t xml:space="preserve">‘Öğretim Anlaşmasının değerlendirme süreci Rektörlük Makamınca görevlendirilmiş bir seçim komisyonu tarafından gerçekleştirilecektir. Değerlendirmenin şeffaf ve hakkaniyetli yapılması programın genel kurallarından biri ve </w:t>
      </w:r>
      <w:proofErr w:type="spellStart"/>
      <w:r w:rsidRPr="00246EF7">
        <w:rPr>
          <w:rFonts w:ascii="Times New Roman" w:eastAsia="Times New Roman" w:hAnsi="Times New Roman" w:cs="Times New Roman"/>
          <w:sz w:val="24"/>
          <w:szCs w:val="24"/>
          <w:lang w:eastAsia="tr-TR"/>
        </w:rPr>
        <w:t>ECHE’nin</w:t>
      </w:r>
      <w:proofErr w:type="spellEnd"/>
      <w:r w:rsidRPr="00246EF7">
        <w:rPr>
          <w:rFonts w:ascii="Times New Roman" w:eastAsia="Times New Roman" w:hAnsi="Times New Roman" w:cs="Times New Roman"/>
          <w:sz w:val="24"/>
          <w:szCs w:val="24"/>
          <w:lang w:eastAsia="tr-TR"/>
        </w:rPr>
        <w:t xml:space="preserve"> gereğidir.</w:t>
      </w:r>
    </w:p>
    <w:p w:rsidR="00246EF7" w:rsidRPr="00246EF7" w:rsidRDefault="00246EF7" w:rsidP="00246EF7">
      <w:pPr>
        <w:spacing w:after="0" w:line="240" w:lineRule="auto"/>
        <w:jc w:val="both"/>
        <w:rPr>
          <w:rFonts w:ascii="Times New Roman" w:eastAsia="Times New Roman" w:hAnsi="Times New Roman" w:cs="Times New Roman"/>
          <w:sz w:val="24"/>
          <w:szCs w:val="24"/>
          <w:lang w:eastAsia="tr-TR"/>
        </w:rPr>
      </w:pPr>
      <w:r w:rsidRPr="00246EF7">
        <w:rPr>
          <w:rFonts w:ascii="Times New Roman" w:eastAsia="Times New Roman" w:hAnsi="Times New Roman" w:cs="Times New Roman"/>
          <w:sz w:val="24"/>
          <w:szCs w:val="24"/>
          <w:lang w:eastAsia="tr-TR"/>
        </w:rPr>
        <w:t> </w:t>
      </w:r>
    </w:p>
    <w:p w:rsidR="00246EF7" w:rsidRPr="00246EF7" w:rsidRDefault="00246EF7" w:rsidP="00246EF7">
      <w:pPr>
        <w:spacing w:after="0" w:line="240" w:lineRule="auto"/>
        <w:jc w:val="both"/>
        <w:rPr>
          <w:rFonts w:ascii="Times New Roman" w:eastAsia="Times New Roman" w:hAnsi="Times New Roman" w:cs="Times New Roman"/>
          <w:sz w:val="24"/>
          <w:szCs w:val="24"/>
          <w:lang w:eastAsia="tr-TR"/>
        </w:rPr>
      </w:pPr>
      <w:r w:rsidRPr="00246EF7">
        <w:rPr>
          <w:rFonts w:ascii="Times New Roman" w:eastAsia="Times New Roman" w:hAnsi="Times New Roman" w:cs="Times New Roman"/>
          <w:sz w:val="24"/>
          <w:szCs w:val="24"/>
          <w:lang w:eastAsia="tr-TR"/>
        </w:rPr>
        <w:t> </w:t>
      </w:r>
    </w:p>
    <w:p w:rsidR="00246EF7" w:rsidRPr="00246EF7" w:rsidRDefault="00246EF7" w:rsidP="00246EF7">
      <w:pPr>
        <w:spacing w:after="0" w:line="240" w:lineRule="auto"/>
        <w:jc w:val="both"/>
        <w:rPr>
          <w:rFonts w:ascii="Times New Roman" w:eastAsia="Times New Roman" w:hAnsi="Times New Roman" w:cs="Times New Roman"/>
          <w:sz w:val="24"/>
          <w:szCs w:val="24"/>
          <w:lang w:eastAsia="tr-TR"/>
        </w:rPr>
      </w:pPr>
      <w:r w:rsidRPr="00246EF7">
        <w:rPr>
          <w:rFonts w:ascii="Times New Roman" w:eastAsia="Times New Roman" w:hAnsi="Times New Roman" w:cs="Times New Roman"/>
          <w:sz w:val="24"/>
          <w:szCs w:val="24"/>
          <w:lang w:eastAsia="tr-TR"/>
        </w:rPr>
        <w:t> </w:t>
      </w:r>
    </w:p>
    <w:p w:rsidR="00246EF7" w:rsidRPr="00246EF7" w:rsidRDefault="00246EF7" w:rsidP="00246EF7">
      <w:pPr>
        <w:spacing w:after="0" w:line="240" w:lineRule="auto"/>
        <w:jc w:val="both"/>
        <w:rPr>
          <w:rFonts w:ascii="Times New Roman" w:eastAsia="Times New Roman" w:hAnsi="Times New Roman" w:cs="Times New Roman"/>
          <w:sz w:val="24"/>
          <w:szCs w:val="24"/>
          <w:lang w:eastAsia="tr-TR"/>
        </w:rPr>
      </w:pPr>
      <w:r w:rsidRPr="00246EF7">
        <w:rPr>
          <w:rFonts w:ascii="Times New Roman" w:eastAsia="Times New Roman" w:hAnsi="Times New Roman" w:cs="Times New Roman"/>
          <w:sz w:val="24"/>
          <w:szCs w:val="24"/>
          <w:lang w:eastAsia="tr-TR"/>
        </w:rPr>
        <w:t> </w:t>
      </w:r>
    </w:p>
    <w:p w:rsidR="00246EF7" w:rsidRPr="00246EF7" w:rsidRDefault="00246EF7" w:rsidP="00246EF7">
      <w:pPr>
        <w:spacing w:after="0" w:line="240" w:lineRule="auto"/>
        <w:jc w:val="both"/>
        <w:rPr>
          <w:rFonts w:ascii="Times New Roman" w:eastAsia="Times New Roman" w:hAnsi="Times New Roman" w:cs="Times New Roman"/>
          <w:sz w:val="24"/>
          <w:szCs w:val="24"/>
          <w:lang w:eastAsia="tr-TR"/>
        </w:rPr>
      </w:pPr>
      <w:r w:rsidRPr="00246EF7">
        <w:rPr>
          <w:rFonts w:ascii="Times New Roman" w:eastAsia="Times New Roman" w:hAnsi="Times New Roman" w:cs="Times New Roman"/>
          <w:sz w:val="24"/>
          <w:szCs w:val="24"/>
          <w:lang w:eastAsia="tr-TR"/>
        </w:rPr>
        <w:t> </w:t>
      </w:r>
    </w:p>
    <w:p w:rsidR="00246EF7" w:rsidRPr="00246EF7" w:rsidRDefault="00246EF7" w:rsidP="00246EF7">
      <w:pPr>
        <w:spacing w:after="0" w:line="240" w:lineRule="auto"/>
        <w:jc w:val="both"/>
        <w:rPr>
          <w:rFonts w:ascii="Times New Roman" w:eastAsia="Times New Roman" w:hAnsi="Times New Roman" w:cs="Times New Roman"/>
          <w:sz w:val="24"/>
          <w:szCs w:val="24"/>
          <w:lang w:eastAsia="tr-TR"/>
        </w:rPr>
      </w:pPr>
      <w:r w:rsidRPr="00246EF7">
        <w:rPr>
          <w:rFonts w:ascii="Times New Roman" w:eastAsia="Times New Roman" w:hAnsi="Times New Roman" w:cs="Times New Roman"/>
          <w:sz w:val="24"/>
          <w:szCs w:val="24"/>
          <w:lang w:eastAsia="tr-TR"/>
        </w:rPr>
        <w:t> </w:t>
      </w:r>
    </w:p>
    <w:p w:rsidR="00246EF7" w:rsidRPr="00246EF7" w:rsidRDefault="00246EF7" w:rsidP="00246EF7">
      <w:pPr>
        <w:spacing w:after="0" w:line="240" w:lineRule="auto"/>
        <w:jc w:val="both"/>
        <w:rPr>
          <w:rFonts w:ascii="Times New Roman" w:eastAsia="Times New Roman" w:hAnsi="Times New Roman" w:cs="Times New Roman"/>
          <w:sz w:val="24"/>
          <w:szCs w:val="24"/>
          <w:lang w:eastAsia="tr-TR"/>
        </w:rPr>
      </w:pPr>
      <w:r w:rsidRPr="00246EF7">
        <w:rPr>
          <w:rFonts w:ascii="Times New Roman" w:eastAsia="Times New Roman" w:hAnsi="Times New Roman" w:cs="Times New Roman"/>
          <w:sz w:val="24"/>
          <w:szCs w:val="24"/>
          <w:lang w:eastAsia="tr-TR"/>
        </w:rPr>
        <w:t> </w:t>
      </w:r>
    </w:p>
    <w:p w:rsidR="00246EF7" w:rsidRPr="00246EF7" w:rsidRDefault="00246EF7" w:rsidP="00246EF7">
      <w:pPr>
        <w:spacing w:after="0" w:line="240" w:lineRule="auto"/>
        <w:jc w:val="center"/>
        <w:rPr>
          <w:rFonts w:ascii="Times New Roman" w:eastAsia="Times New Roman" w:hAnsi="Times New Roman" w:cs="Times New Roman"/>
          <w:sz w:val="24"/>
          <w:szCs w:val="24"/>
          <w:lang w:eastAsia="tr-TR"/>
        </w:rPr>
      </w:pPr>
      <w:r w:rsidRPr="00246EF7">
        <w:rPr>
          <w:rFonts w:ascii="Tahoma" w:eastAsia="Times New Roman" w:hAnsi="Tahoma" w:cs="Tahoma"/>
          <w:b/>
          <w:bCs/>
          <w:color w:val="000000"/>
          <w:sz w:val="24"/>
          <w:szCs w:val="24"/>
          <w:lang w:eastAsia="tr-TR"/>
        </w:rPr>
        <w:t> </w:t>
      </w:r>
    </w:p>
    <w:p w:rsidR="00246EF7" w:rsidRPr="00246EF7" w:rsidRDefault="00246EF7" w:rsidP="00246EF7">
      <w:pPr>
        <w:spacing w:after="0" w:line="240" w:lineRule="auto"/>
        <w:jc w:val="center"/>
        <w:rPr>
          <w:rFonts w:ascii="Times New Roman" w:eastAsia="Times New Roman" w:hAnsi="Times New Roman" w:cs="Times New Roman"/>
          <w:sz w:val="24"/>
          <w:szCs w:val="24"/>
          <w:lang w:eastAsia="tr-TR"/>
        </w:rPr>
      </w:pPr>
      <w:r w:rsidRPr="00246EF7">
        <w:rPr>
          <w:rFonts w:ascii="Times New Roman" w:eastAsia="Times New Roman" w:hAnsi="Times New Roman" w:cs="Times New Roman"/>
          <w:b/>
          <w:bCs/>
          <w:color w:val="FF0000"/>
          <w:sz w:val="24"/>
          <w:szCs w:val="24"/>
          <w:lang w:eastAsia="tr-TR"/>
        </w:rPr>
        <w:t>Değerlendirmede aşağıdaki şartlara öncelik verilerek başvuran adaylara puan verilecek ve puan üstünlüğüne göre asil ve yedek katılımcılar seçilecektir.</w:t>
      </w:r>
    </w:p>
    <w:p w:rsidR="00246EF7" w:rsidRPr="00246EF7" w:rsidRDefault="00246EF7" w:rsidP="00246EF7">
      <w:pPr>
        <w:spacing w:after="0" w:line="240" w:lineRule="auto"/>
        <w:jc w:val="center"/>
        <w:rPr>
          <w:rFonts w:ascii="Times New Roman" w:eastAsia="Times New Roman" w:hAnsi="Times New Roman" w:cs="Times New Roman"/>
          <w:sz w:val="24"/>
          <w:szCs w:val="24"/>
          <w:lang w:eastAsia="tr-TR"/>
        </w:rPr>
      </w:pPr>
      <w:r w:rsidRPr="00246EF7">
        <w:rPr>
          <w:rFonts w:ascii="Times New Roman" w:eastAsia="Times New Roman" w:hAnsi="Times New Roman" w:cs="Times New Roman"/>
          <w:b/>
          <w:bCs/>
          <w:sz w:val="24"/>
          <w:szCs w:val="24"/>
          <w:lang w:eastAsia="tr-TR"/>
        </w:rPr>
        <w:t> </w:t>
      </w:r>
    </w:p>
    <w:tbl>
      <w:tblPr>
        <w:tblW w:w="9383" w:type="dxa"/>
        <w:tblInd w:w="43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1"/>
        <w:gridCol w:w="1024"/>
        <w:gridCol w:w="1052"/>
        <w:gridCol w:w="1140"/>
        <w:gridCol w:w="1283"/>
        <w:gridCol w:w="1172"/>
        <w:gridCol w:w="1338"/>
        <w:gridCol w:w="994"/>
        <w:gridCol w:w="889"/>
      </w:tblGrid>
      <w:tr w:rsidR="00246EF7" w:rsidRPr="00246EF7" w:rsidTr="00246EF7">
        <w:trPr>
          <w:trHeight w:val="249"/>
        </w:trPr>
        <w:tc>
          <w:tcPr>
            <w:tcW w:w="4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46EF7" w:rsidRPr="00246EF7" w:rsidRDefault="00246EF7" w:rsidP="00246EF7">
            <w:pPr>
              <w:spacing w:after="0" w:line="240" w:lineRule="auto"/>
              <w:jc w:val="center"/>
              <w:rPr>
                <w:rFonts w:ascii="Times New Roman" w:eastAsia="Times New Roman" w:hAnsi="Times New Roman" w:cs="Times New Roman"/>
                <w:sz w:val="24"/>
                <w:szCs w:val="24"/>
                <w:lang w:eastAsia="tr-TR"/>
              </w:rPr>
            </w:pPr>
            <w:r w:rsidRPr="00246EF7">
              <w:rPr>
                <w:rFonts w:ascii="Times New Roman" w:eastAsia="Times New Roman" w:hAnsi="Times New Roman" w:cs="Times New Roman"/>
                <w:b/>
                <w:bCs/>
                <w:sz w:val="19"/>
                <w:szCs w:val="19"/>
                <w:lang w:val="en-GB" w:eastAsia="tr-TR"/>
              </w:rPr>
              <w:t>No</w:t>
            </w:r>
          </w:p>
        </w:tc>
        <w:tc>
          <w:tcPr>
            <w:tcW w:w="10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46EF7" w:rsidRPr="00246EF7" w:rsidRDefault="00246EF7" w:rsidP="00246EF7">
            <w:pPr>
              <w:spacing w:after="0" w:line="240" w:lineRule="auto"/>
              <w:jc w:val="center"/>
              <w:rPr>
                <w:rFonts w:ascii="Times New Roman" w:eastAsia="Times New Roman" w:hAnsi="Times New Roman" w:cs="Times New Roman"/>
                <w:sz w:val="24"/>
                <w:szCs w:val="24"/>
                <w:lang w:eastAsia="tr-TR"/>
              </w:rPr>
            </w:pPr>
            <w:proofErr w:type="spellStart"/>
            <w:r w:rsidRPr="00246EF7">
              <w:rPr>
                <w:rFonts w:ascii="Times New Roman" w:eastAsia="Times New Roman" w:hAnsi="Times New Roman" w:cs="Times New Roman"/>
                <w:b/>
                <w:bCs/>
                <w:sz w:val="19"/>
                <w:szCs w:val="19"/>
                <w:lang w:val="en-GB" w:eastAsia="tr-TR"/>
              </w:rPr>
              <w:t>Adı</w:t>
            </w:r>
            <w:proofErr w:type="spellEnd"/>
            <w:r w:rsidRPr="00246EF7">
              <w:rPr>
                <w:rFonts w:ascii="Times New Roman" w:eastAsia="Times New Roman" w:hAnsi="Times New Roman" w:cs="Times New Roman"/>
                <w:b/>
                <w:bCs/>
                <w:sz w:val="19"/>
                <w:szCs w:val="19"/>
                <w:lang w:val="en-GB" w:eastAsia="tr-TR"/>
              </w:rPr>
              <w:t xml:space="preserve"> </w:t>
            </w:r>
            <w:proofErr w:type="spellStart"/>
            <w:r w:rsidRPr="00246EF7">
              <w:rPr>
                <w:rFonts w:ascii="Times New Roman" w:eastAsia="Times New Roman" w:hAnsi="Times New Roman" w:cs="Times New Roman"/>
                <w:b/>
                <w:bCs/>
                <w:sz w:val="19"/>
                <w:szCs w:val="19"/>
                <w:lang w:val="en-GB" w:eastAsia="tr-TR"/>
              </w:rPr>
              <w:t>Soyadı</w:t>
            </w:r>
            <w:proofErr w:type="spellEnd"/>
          </w:p>
        </w:tc>
        <w:tc>
          <w:tcPr>
            <w:tcW w:w="10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46EF7" w:rsidRPr="00246EF7" w:rsidRDefault="00246EF7" w:rsidP="00246EF7">
            <w:pPr>
              <w:spacing w:after="0" w:line="240" w:lineRule="auto"/>
              <w:jc w:val="center"/>
              <w:rPr>
                <w:rFonts w:ascii="Times New Roman" w:eastAsia="Times New Roman" w:hAnsi="Times New Roman" w:cs="Times New Roman"/>
                <w:sz w:val="24"/>
                <w:szCs w:val="24"/>
                <w:lang w:eastAsia="tr-TR"/>
              </w:rPr>
            </w:pPr>
            <w:proofErr w:type="spellStart"/>
            <w:r w:rsidRPr="00246EF7">
              <w:rPr>
                <w:rFonts w:ascii="Times New Roman" w:eastAsia="Times New Roman" w:hAnsi="Times New Roman" w:cs="Times New Roman"/>
                <w:b/>
                <w:bCs/>
                <w:sz w:val="19"/>
                <w:szCs w:val="19"/>
                <w:lang w:val="en-GB" w:eastAsia="tr-TR"/>
              </w:rPr>
              <w:t>Katılım</w:t>
            </w:r>
            <w:proofErr w:type="spellEnd"/>
            <w:r w:rsidRPr="00246EF7">
              <w:rPr>
                <w:rFonts w:ascii="Times New Roman" w:eastAsia="Times New Roman" w:hAnsi="Times New Roman" w:cs="Times New Roman"/>
                <w:b/>
                <w:bCs/>
                <w:sz w:val="19"/>
                <w:szCs w:val="19"/>
                <w:lang w:val="en-GB" w:eastAsia="tr-TR"/>
              </w:rPr>
              <w:t xml:space="preserve"> </w:t>
            </w:r>
            <w:proofErr w:type="spellStart"/>
            <w:r w:rsidRPr="00246EF7">
              <w:rPr>
                <w:rFonts w:ascii="Times New Roman" w:eastAsia="Times New Roman" w:hAnsi="Times New Roman" w:cs="Times New Roman"/>
                <w:b/>
                <w:bCs/>
                <w:sz w:val="19"/>
                <w:szCs w:val="19"/>
                <w:lang w:val="en-GB" w:eastAsia="tr-TR"/>
              </w:rPr>
              <w:t>Sayısı</w:t>
            </w:r>
            <w:proofErr w:type="spellEnd"/>
          </w:p>
          <w:p w:rsidR="00246EF7" w:rsidRPr="00246EF7" w:rsidRDefault="00246EF7" w:rsidP="00246EF7">
            <w:pPr>
              <w:spacing w:after="0" w:line="240" w:lineRule="auto"/>
              <w:jc w:val="center"/>
              <w:rPr>
                <w:rFonts w:ascii="Times New Roman" w:eastAsia="Times New Roman" w:hAnsi="Times New Roman" w:cs="Times New Roman"/>
                <w:sz w:val="24"/>
                <w:szCs w:val="24"/>
                <w:lang w:eastAsia="tr-TR"/>
              </w:rPr>
            </w:pPr>
            <w:r w:rsidRPr="00246EF7">
              <w:rPr>
                <w:rFonts w:ascii="Times New Roman" w:eastAsia="Times New Roman" w:hAnsi="Times New Roman" w:cs="Times New Roman"/>
                <w:b/>
                <w:bCs/>
                <w:sz w:val="19"/>
                <w:szCs w:val="19"/>
                <w:lang w:val="en-GB" w:eastAsia="tr-TR"/>
              </w:rPr>
              <w:t>%40</w:t>
            </w:r>
          </w:p>
        </w:tc>
        <w:tc>
          <w:tcPr>
            <w:tcW w:w="11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46EF7" w:rsidRPr="00246EF7" w:rsidRDefault="00246EF7" w:rsidP="00246EF7">
            <w:pPr>
              <w:spacing w:after="0" w:line="240" w:lineRule="auto"/>
              <w:jc w:val="center"/>
              <w:rPr>
                <w:rFonts w:ascii="Times New Roman" w:eastAsia="Times New Roman" w:hAnsi="Times New Roman" w:cs="Times New Roman"/>
                <w:sz w:val="24"/>
                <w:szCs w:val="24"/>
                <w:lang w:eastAsia="tr-TR"/>
              </w:rPr>
            </w:pPr>
            <w:proofErr w:type="spellStart"/>
            <w:r w:rsidRPr="00246EF7">
              <w:rPr>
                <w:rFonts w:ascii="Times New Roman" w:eastAsia="Times New Roman" w:hAnsi="Times New Roman" w:cs="Times New Roman"/>
                <w:b/>
                <w:bCs/>
                <w:sz w:val="19"/>
                <w:szCs w:val="19"/>
                <w:lang w:val="en-GB" w:eastAsia="tr-TR"/>
              </w:rPr>
              <w:t>Yabancı</w:t>
            </w:r>
            <w:proofErr w:type="spellEnd"/>
            <w:r w:rsidRPr="00246EF7">
              <w:rPr>
                <w:rFonts w:ascii="Times New Roman" w:eastAsia="Times New Roman" w:hAnsi="Times New Roman" w:cs="Times New Roman"/>
                <w:b/>
                <w:bCs/>
                <w:sz w:val="19"/>
                <w:szCs w:val="19"/>
                <w:lang w:val="en-GB" w:eastAsia="tr-TR"/>
              </w:rPr>
              <w:t xml:space="preserve"> </w:t>
            </w:r>
            <w:proofErr w:type="spellStart"/>
            <w:r w:rsidRPr="00246EF7">
              <w:rPr>
                <w:rFonts w:ascii="Times New Roman" w:eastAsia="Times New Roman" w:hAnsi="Times New Roman" w:cs="Times New Roman"/>
                <w:b/>
                <w:bCs/>
                <w:sz w:val="19"/>
                <w:szCs w:val="19"/>
                <w:lang w:val="en-GB" w:eastAsia="tr-TR"/>
              </w:rPr>
              <w:t>dil</w:t>
            </w:r>
            <w:proofErr w:type="spellEnd"/>
          </w:p>
          <w:p w:rsidR="00246EF7" w:rsidRPr="00246EF7" w:rsidRDefault="00246EF7" w:rsidP="00246EF7">
            <w:pPr>
              <w:spacing w:after="0" w:line="240" w:lineRule="auto"/>
              <w:jc w:val="center"/>
              <w:rPr>
                <w:rFonts w:ascii="Times New Roman" w:eastAsia="Times New Roman" w:hAnsi="Times New Roman" w:cs="Times New Roman"/>
                <w:sz w:val="24"/>
                <w:szCs w:val="24"/>
                <w:lang w:eastAsia="tr-TR"/>
              </w:rPr>
            </w:pPr>
            <w:r w:rsidRPr="00246EF7">
              <w:rPr>
                <w:rFonts w:ascii="Times New Roman" w:eastAsia="Times New Roman" w:hAnsi="Times New Roman" w:cs="Times New Roman"/>
                <w:b/>
                <w:bCs/>
                <w:sz w:val="19"/>
                <w:szCs w:val="19"/>
                <w:lang w:val="en-GB" w:eastAsia="tr-TR"/>
              </w:rPr>
              <w:t>%25</w:t>
            </w:r>
          </w:p>
        </w:tc>
        <w:tc>
          <w:tcPr>
            <w:tcW w:w="12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46EF7" w:rsidRPr="00246EF7" w:rsidRDefault="00246EF7" w:rsidP="00246EF7">
            <w:pPr>
              <w:spacing w:after="0" w:line="240" w:lineRule="auto"/>
              <w:jc w:val="center"/>
              <w:rPr>
                <w:rFonts w:ascii="Times New Roman" w:eastAsia="Times New Roman" w:hAnsi="Times New Roman" w:cs="Times New Roman"/>
                <w:sz w:val="24"/>
                <w:szCs w:val="24"/>
                <w:lang w:eastAsia="tr-TR"/>
              </w:rPr>
            </w:pPr>
            <w:proofErr w:type="spellStart"/>
            <w:r w:rsidRPr="00246EF7">
              <w:rPr>
                <w:rFonts w:ascii="Times New Roman" w:eastAsia="Times New Roman" w:hAnsi="Times New Roman" w:cs="Times New Roman"/>
                <w:b/>
                <w:bCs/>
                <w:sz w:val="19"/>
                <w:szCs w:val="19"/>
                <w:lang w:val="en-GB" w:eastAsia="tr-TR"/>
              </w:rPr>
              <w:t>Öğretim</w:t>
            </w:r>
            <w:proofErr w:type="spellEnd"/>
            <w:r w:rsidRPr="00246EF7">
              <w:rPr>
                <w:rFonts w:ascii="Times New Roman" w:eastAsia="Times New Roman" w:hAnsi="Times New Roman" w:cs="Times New Roman"/>
                <w:b/>
                <w:bCs/>
                <w:sz w:val="19"/>
                <w:szCs w:val="19"/>
                <w:lang w:val="en-GB" w:eastAsia="tr-TR"/>
              </w:rPr>
              <w:t xml:space="preserve"> </w:t>
            </w:r>
            <w:proofErr w:type="spellStart"/>
            <w:r w:rsidRPr="00246EF7">
              <w:rPr>
                <w:rFonts w:ascii="Times New Roman" w:eastAsia="Times New Roman" w:hAnsi="Times New Roman" w:cs="Times New Roman"/>
                <w:b/>
                <w:bCs/>
                <w:sz w:val="19"/>
                <w:szCs w:val="19"/>
                <w:lang w:val="en-GB" w:eastAsia="tr-TR"/>
              </w:rPr>
              <w:t>anlaşmasının</w:t>
            </w:r>
            <w:proofErr w:type="spellEnd"/>
            <w:r w:rsidRPr="00246EF7">
              <w:rPr>
                <w:rFonts w:ascii="Times New Roman" w:eastAsia="Times New Roman" w:hAnsi="Times New Roman" w:cs="Times New Roman"/>
                <w:b/>
                <w:bCs/>
                <w:sz w:val="19"/>
                <w:szCs w:val="19"/>
                <w:lang w:val="en-GB" w:eastAsia="tr-TR"/>
              </w:rPr>
              <w:t xml:space="preserve"> </w:t>
            </w:r>
            <w:proofErr w:type="spellStart"/>
            <w:r w:rsidRPr="00246EF7">
              <w:rPr>
                <w:rFonts w:ascii="Times New Roman" w:eastAsia="Times New Roman" w:hAnsi="Times New Roman" w:cs="Times New Roman"/>
                <w:b/>
                <w:bCs/>
                <w:sz w:val="19"/>
                <w:szCs w:val="19"/>
                <w:lang w:val="en-GB" w:eastAsia="tr-TR"/>
              </w:rPr>
              <w:t>İçeriği</w:t>
            </w:r>
            <w:proofErr w:type="spellEnd"/>
          </w:p>
          <w:p w:rsidR="00246EF7" w:rsidRPr="00246EF7" w:rsidRDefault="00246EF7" w:rsidP="00246EF7">
            <w:pPr>
              <w:spacing w:after="0" w:line="240" w:lineRule="auto"/>
              <w:jc w:val="center"/>
              <w:rPr>
                <w:rFonts w:ascii="Times New Roman" w:eastAsia="Times New Roman" w:hAnsi="Times New Roman" w:cs="Times New Roman"/>
                <w:sz w:val="24"/>
                <w:szCs w:val="24"/>
                <w:lang w:eastAsia="tr-TR"/>
              </w:rPr>
            </w:pPr>
            <w:r w:rsidRPr="00246EF7">
              <w:rPr>
                <w:rFonts w:ascii="Times New Roman" w:eastAsia="Times New Roman" w:hAnsi="Times New Roman" w:cs="Times New Roman"/>
                <w:b/>
                <w:bCs/>
                <w:sz w:val="19"/>
                <w:szCs w:val="19"/>
                <w:lang w:val="en-GB" w:eastAsia="tr-TR"/>
              </w:rPr>
              <w:t>%15</w:t>
            </w:r>
          </w:p>
        </w:tc>
        <w:tc>
          <w:tcPr>
            <w:tcW w:w="11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46EF7" w:rsidRPr="00246EF7" w:rsidRDefault="00246EF7" w:rsidP="00246EF7">
            <w:pPr>
              <w:spacing w:after="0" w:line="240" w:lineRule="auto"/>
              <w:jc w:val="center"/>
              <w:rPr>
                <w:rFonts w:ascii="Times New Roman" w:eastAsia="Times New Roman" w:hAnsi="Times New Roman" w:cs="Times New Roman"/>
                <w:sz w:val="24"/>
                <w:szCs w:val="24"/>
                <w:lang w:eastAsia="tr-TR"/>
              </w:rPr>
            </w:pPr>
            <w:r w:rsidRPr="00246EF7">
              <w:rPr>
                <w:rFonts w:ascii="Times New Roman" w:eastAsia="Times New Roman" w:hAnsi="Times New Roman" w:cs="Times New Roman"/>
                <w:b/>
                <w:bCs/>
                <w:sz w:val="19"/>
                <w:szCs w:val="19"/>
                <w:lang w:val="en-GB" w:eastAsia="tr-TR"/>
              </w:rPr>
              <w:t xml:space="preserve">Kabul </w:t>
            </w:r>
            <w:proofErr w:type="spellStart"/>
            <w:r w:rsidRPr="00246EF7">
              <w:rPr>
                <w:rFonts w:ascii="Times New Roman" w:eastAsia="Times New Roman" w:hAnsi="Times New Roman" w:cs="Times New Roman"/>
                <w:b/>
                <w:bCs/>
                <w:sz w:val="19"/>
                <w:szCs w:val="19"/>
                <w:lang w:val="en-GB" w:eastAsia="tr-TR"/>
              </w:rPr>
              <w:t>Mektubu</w:t>
            </w:r>
            <w:proofErr w:type="spellEnd"/>
          </w:p>
          <w:p w:rsidR="00246EF7" w:rsidRPr="00246EF7" w:rsidRDefault="00246EF7" w:rsidP="00246EF7">
            <w:pPr>
              <w:spacing w:after="0" w:line="240" w:lineRule="auto"/>
              <w:jc w:val="center"/>
              <w:rPr>
                <w:rFonts w:ascii="Times New Roman" w:eastAsia="Times New Roman" w:hAnsi="Times New Roman" w:cs="Times New Roman"/>
                <w:sz w:val="24"/>
                <w:szCs w:val="24"/>
                <w:lang w:eastAsia="tr-TR"/>
              </w:rPr>
            </w:pPr>
            <w:r w:rsidRPr="00246EF7">
              <w:rPr>
                <w:rFonts w:ascii="Times New Roman" w:eastAsia="Times New Roman" w:hAnsi="Times New Roman" w:cs="Times New Roman"/>
                <w:b/>
                <w:bCs/>
                <w:sz w:val="19"/>
                <w:szCs w:val="19"/>
                <w:lang w:val="en-GB" w:eastAsia="tr-TR"/>
              </w:rPr>
              <w:t>%10</w:t>
            </w:r>
          </w:p>
        </w:tc>
        <w:tc>
          <w:tcPr>
            <w:tcW w:w="13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46EF7" w:rsidRPr="00246EF7" w:rsidRDefault="00246EF7" w:rsidP="00246EF7">
            <w:pPr>
              <w:spacing w:after="0" w:line="240" w:lineRule="auto"/>
              <w:jc w:val="center"/>
              <w:rPr>
                <w:rFonts w:ascii="Times New Roman" w:eastAsia="Times New Roman" w:hAnsi="Times New Roman" w:cs="Times New Roman"/>
                <w:sz w:val="24"/>
                <w:szCs w:val="24"/>
                <w:lang w:eastAsia="tr-TR"/>
              </w:rPr>
            </w:pPr>
            <w:r w:rsidRPr="00246EF7">
              <w:rPr>
                <w:rFonts w:ascii="Times New Roman" w:eastAsia="Times New Roman" w:hAnsi="Times New Roman" w:cs="Times New Roman"/>
                <w:b/>
                <w:bCs/>
                <w:sz w:val="19"/>
                <w:szCs w:val="19"/>
                <w:lang w:val="en-GB" w:eastAsia="tr-TR"/>
              </w:rPr>
              <w:t xml:space="preserve">Erasmus </w:t>
            </w:r>
            <w:proofErr w:type="spellStart"/>
            <w:r w:rsidRPr="00246EF7">
              <w:rPr>
                <w:rFonts w:ascii="Times New Roman" w:eastAsia="Times New Roman" w:hAnsi="Times New Roman" w:cs="Times New Roman"/>
                <w:b/>
                <w:bCs/>
                <w:sz w:val="19"/>
                <w:szCs w:val="19"/>
                <w:lang w:val="en-GB" w:eastAsia="tr-TR"/>
              </w:rPr>
              <w:t>Programına</w:t>
            </w:r>
            <w:proofErr w:type="spellEnd"/>
            <w:r w:rsidRPr="00246EF7">
              <w:rPr>
                <w:rFonts w:ascii="Times New Roman" w:eastAsia="Times New Roman" w:hAnsi="Times New Roman" w:cs="Times New Roman"/>
                <w:b/>
                <w:bCs/>
                <w:sz w:val="19"/>
                <w:szCs w:val="19"/>
                <w:lang w:val="en-GB" w:eastAsia="tr-TR"/>
              </w:rPr>
              <w:t xml:space="preserve"> </w:t>
            </w:r>
            <w:proofErr w:type="spellStart"/>
            <w:r w:rsidRPr="00246EF7">
              <w:rPr>
                <w:rFonts w:ascii="Times New Roman" w:eastAsia="Times New Roman" w:hAnsi="Times New Roman" w:cs="Times New Roman"/>
                <w:b/>
                <w:bCs/>
                <w:sz w:val="19"/>
                <w:szCs w:val="19"/>
                <w:lang w:val="en-GB" w:eastAsia="tr-TR"/>
              </w:rPr>
              <w:t>Katkı</w:t>
            </w:r>
            <w:proofErr w:type="spellEnd"/>
            <w:r w:rsidRPr="00246EF7">
              <w:rPr>
                <w:rFonts w:ascii="Times New Roman" w:eastAsia="Times New Roman" w:hAnsi="Times New Roman" w:cs="Times New Roman"/>
                <w:b/>
                <w:bCs/>
                <w:sz w:val="19"/>
                <w:szCs w:val="19"/>
                <w:lang w:val="en-GB" w:eastAsia="tr-TR"/>
              </w:rPr>
              <w:t xml:space="preserve"> %10</w:t>
            </w:r>
          </w:p>
        </w:tc>
        <w:tc>
          <w:tcPr>
            <w:tcW w:w="9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46EF7" w:rsidRPr="00246EF7" w:rsidRDefault="00246EF7" w:rsidP="00246EF7">
            <w:pPr>
              <w:spacing w:after="0" w:line="240" w:lineRule="auto"/>
              <w:jc w:val="center"/>
              <w:rPr>
                <w:rFonts w:ascii="Times New Roman" w:eastAsia="Times New Roman" w:hAnsi="Times New Roman" w:cs="Times New Roman"/>
                <w:sz w:val="24"/>
                <w:szCs w:val="24"/>
                <w:lang w:eastAsia="tr-TR"/>
              </w:rPr>
            </w:pPr>
            <w:proofErr w:type="spellStart"/>
            <w:r w:rsidRPr="00246EF7">
              <w:rPr>
                <w:rFonts w:ascii="Times New Roman" w:eastAsia="Times New Roman" w:hAnsi="Times New Roman" w:cs="Times New Roman"/>
                <w:b/>
                <w:bCs/>
                <w:sz w:val="19"/>
                <w:szCs w:val="19"/>
                <w:lang w:val="en-GB" w:eastAsia="tr-TR"/>
              </w:rPr>
              <w:t>Toplam</w:t>
            </w:r>
            <w:proofErr w:type="spellEnd"/>
          </w:p>
          <w:p w:rsidR="00246EF7" w:rsidRPr="00246EF7" w:rsidRDefault="00246EF7" w:rsidP="00246EF7">
            <w:pPr>
              <w:spacing w:after="0" w:line="240" w:lineRule="auto"/>
              <w:jc w:val="center"/>
              <w:rPr>
                <w:rFonts w:ascii="Times New Roman" w:eastAsia="Times New Roman" w:hAnsi="Times New Roman" w:cs="Times New Roman"/>
                <w:sz w:val="24"/>
                <w:szCs w:val="24"/>
                <w:lang w:eastAsia="tr-TR"/>
              </w:rPr>
            </w:pPr>
            <w:proofErr w:type="spellStart"/>
            <w:r w:rsidRPr="00246EF7">
              <w:rPr>
                <w:rFonts w:ascii="Times New Roman" w:eastAsia="Times New Roman" w:hAnsi="Times New Roman" w:cs="Times New Roman"/>
                <w:b/>
                <w:bCs/>
                <w:sz w:val="19"/>
                <w:szCs w:val="19"/>
                <w:lang w:val="en-GB" w:eastAsia="tr-TR"/>
              </w:rPr>
              <w:t>Puan</w:t>
            </w:r>
            <w:proofErr w:type="spellEnd"/>
          </w:p>
          <w:p w:rsidR="00246EF7" w:rsidRPr="00246EF7" w:rsidRDefault="00246EF7" w:rsidP="00246EF7">
            <w:pPr>
              <w:spacing w:after="0" w:line="240" w:lineRule="auto"/>
              <w:jc w:val="center"/>
              <w:rPr>
                <w:rFonts w:ascii="Times New Roman" w:eastAsia="Times New Roman" w:hAnsi="Times New Roman" w:cs="Times New Roman"/>
                <w:sz w:val="24"/>
                <w:szCs w:val="24"/>
                <w:lang w:eastAsia="tr-TR"/>
              </w:rPr>
            </w:pPr>
            <w:r w:rsidRPr="00246EF7">
              <w:rPr>
                <w:rFonts w:ascii="Times New Roman" w:eastAsia="Times New Roman" w:hAnsi="Times New Roman" w:cs="Times New Roman"/>
                <w:b/>
                <w:bCs/>
                <w:sz w:val="19"/>
                <w:szCs w:val="19"/>
                <w:lang w:val="en-GB" w:eastAsia="tr-TR"/>
              </w:rPr>
              <w:t>%100</w:t>
            </w:r>
          </w:p>
        </w:tc>
        <w:tc>
          <w:tcPr>
            <w:tcW w:w="8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46EF7" w:rsidRPr="00246EF7" w:rsidRDefault="00246EF7" w:rsidP="00246EF7">
            <w:pPr>
              <w:spacing w:after="0" w:line="240" w:lineRule="auto"/>
              <w:jc w:val="center"/>
              <w:rPr>
                <w:rFonts w:ascii="Times New Roman" w:eastAsia="Times New Roman" w:hAnsi="Times New Roman" w:cs="Times New Roman"/>
                <w:sz w:val="24"/>
                <w:szCs w:val="24"/>
                <w:lang w:eastAsia="tr-TR"/>
              </w:rPr>
            </w:pPr>
            <w:proofErr w:type="spellStart"/>
            <w:r w:rsidRPr="00246EF7">
              <w:rPr>
                <w:rFonts w:ascii="Times New Roman" w:eastAsia="Times New Roman" w:hAnsi="Times New Roman" w:cs="Times New Roman"/>
                <w:b/>
                <w:bCs/>
                <w:sz w:val="19"/>
                <w:szCs w:val="19"/>
                <w:lang w:val="en-GB" w:eastAsia="tr-TR"/>
              </w:rPr>
              <w:t>Sonuç</w:t>
            </w:r>
            <w:proofErr w:type="spellEnd"/>
          </w:p>
        </w:tc>
      </w:tr>
      <w:tr w:rsidR="00246EF7" w:rsidRPr="00246EF7" w:rsidTr="00246EF7">
        <w:trPr>
          <w:trHeight w:val="249"/>
        </w:trPr>
        <w:tc>
          <w:tcPr>
            <w:tcW w:w="4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6EF7" w:rsidRPr="00246EF7" w:rsidRDefault="00246EF7" w:rsidP="00246EF7">
            <w:pPr>
              <w:spacing w:after="0" w:line="240" w:lineRule="auto"/>
              <w:jc w:val="center"/>
              <w:rPr>
                <w:rFonts w:ascii="Times New Roman" w:eastAsia="Times New Roman" w:hAnsi="Times New Roman" w:cs="Times New Roman"/>
                <w:sz w:val="24"/>
                <w:szCs w:val="24"/>
                <w:lang w:eastAsia="tr-TR"/>
              </w:rPr>
            </w:pPr>
            <w:r w:rsidRPr="00246EF7">
              <w:rPr>
                <w:rFonts w:ascii="Times New Roman" w:eastAsia="Times New Roman" w:hAnsi="Times New Roman" w:cs="Times New Roman"/>
                <w:b/>
                <w:bCs/>
                <w:sz w:val="19"/>
                <w:szCs w:val="19"/>
                <w:lang w:val="en-GB" w:eastAsia="tr-TR"/>
              </w:rPr>
              <w:t>1</w:t>
            </w:r>
          </w:p>
        </w:tc>
        <w:tc>
          <w:tcPr>
            <w:tcW w:w="1033" w:type="dxa"/>
            <w:tcBorders>
              <w:top w:val="nil"/>
              <w:left w:val="nil"/>
              <w:bottom w:val="single" w:sz="8" w:space="0" w:color="auto"/>
              <w:right w:val="single" w:sz="8" w:space="0" w:color="auto"/>
            </w:tcBorders>
            <w:tcMar>
              <w:top w:w="0" w:type="dxa"/>
              <w:left w:w="108" w:type="dxa"/>
              <w:bottom w:w="0" w:type="dxa"/>
              <w:right w:w="108" w:type="dxa"/>
            </w:tcMar>
            <w:hideMark/>
          </w:tcPr>
          <w:p w:rsidR="00246EF7" w:rsidRPr="00246EF7" w:rsidRDefault="00246EF7" w:rsidP="00246EF7">
            <w:pPr>
              <w:spacing w:after="0" w:line="240" w:lineRule="auto"/>
              <w:jc w:val="center"/>
              <w:rPr>
                <w:rFonts w:ascii="Times New Roman" w:eastAsia="Times New Roman" w:hAnsi="Times New Roman" w:cs="Times New Roman"/>
                <w:sz w:val="24"/>
                <w:szCs w:val="24"/>
                <w:lang w:eastAsia="tr-TR"/>
              </w:rPr>
            </w:pPr>
            <w:r w:rsidRPr="00246EF7">
              <w:rPr>
                <w:rFonts w:ascii="Times New Roman" w:eastAsia="Times New Roman" w:hAnsi="Times New Roman" w:cs="Times New Roman"/>
                <w:b/>
                <w:bCs/>
                <w:sz w:val="19"/>
                <w:szCs w:val="19"/>
                <w:lang w:val="en-GB" w:eastAsia="tr-TR"/>
              </w:rPr>
              <w:t> </w:t>
            </w:r>
          </w:p>
        </w:tc>
        <w:tc>
          <w:tcPr>
            <w:tcW w:w="1059" w:type="dxa"/>
            <w:tcBorders>
              <w:top w:val="nil"/>
              <w:left w:val="nil"/>
              <w:bottom w:val="single" w:sz="8" w:space="0" w:color="auto"/>
              <w:right w:val="single" w:sz="8" w:space="0" w:color="auto"/>
            </w:tcBorders>
            <w:tcMar>
              <w:top w:w="0" w:type="dxa"/>
              <w:left w:w="108" w:type="dxa"/>
              <w:bottom w:w="0" w:type="dxa"/>
              <w:right w:w="108" w:type="dxa"/>
            </w:tcMar>
            <w:hideMark/>
          </w:tcPr>
          <w:p w:rsidR="00246EF7" w:rsidRPr="00246EF7" w:rsidRDefault="00246EF7" w:rsidP="00246EF7">
            <w:pPr>
              <w:spacing w:after="0" w:line="240" w:lineRule="auto"/>
              <w:jc w:val="center"/>
              <w:rPr>
                <w:rFonts w:ascii="Times New Roman" w:eastAsia="Times New Roman" w:hAnsi="Times New Roman" w:cs="Times New Roman"/>
                <w:sz w:val="24"/>
                <w:szCs w:val="24"/>
                <w:lang w:eastAsia="tr-TR"/>
              </w:rPr>
            </w:pPr>
            <w:r w:rsidRPr="00246EF7">
              <w:rPr>
                <w:rFonts w:ascii="Times New Roman" w:eastAsia="Times New Roman" w:hAnsi="Times New Roman" w:cs="Times New Roman"/>
                <w:b/>
                <w:bCs/>
                <w:sz w:val="19"/>
                <w:szCs w:val="19"/>
                <w:lang w:val="en-GB" w:eastAsia="tr-TR"/>
              </w:rPr>
              <w:t> </w:t>
            </w:r>
          </w:p>
        </w:tc>
        <w:tc>
          <w:tcPr>
            <w:tcW w:w="1148" w:type="dxa"/>
            <w:tcBorders>
              <w:top w:val="nil"/>
              <w:left w:val="nil"/>
              <w:bottom w:val="single" w:sz="8" w:space="0" w:color="auto"/>
              <w:right w:val="single" w:sz="8" w:space="0" w:color="auto"/>
            </w:tcBorders>
            <w:tcMar>
              <w:top w:w="0" w:type="dxa"/>
              <w:left w:w="108" w:type="dxa"/>
              <w:bottom w:w="0" w:type="dxa"/>
              <w:right w:w="108" w:type="dxa"/>
            </w:tcMar>
            <w:hideMark/>
          </w:tcPr>
          <w:p w:rsidR="00246EF7" w:rsidRPr="00246EF7" w:rsidRDefault="00246EF7" w:rsidP="00246EF7">
            <w:pPr>
              <w:spacing w:after="0" w:line="240" w:lineRule="auto"/>
              <w:jc w:val="center"/>
              <w:rPr>
                <w:rFonts w:ascii="Times New Roman" w:eastAsia="Times New Roman" w:hAnsi="Times New Roman" w:cs="Times New Roman"/>
                <w:sz w:val="24"/>
                <w:szCs w:val="24"/>
                <w:lang w:eastAsia="tr-TR"/>
              </w:rPr>
            </w:pPr>
            <w:r w:rsidRPr="00246EF7">
              <w:rPr>
                <w:rFonts w:ascii="Times New Roman" w:eastAsia="Times New Roman" w:hAnsi="Times New Roman" w:cs="Times New Roman"/>
                <w:b/>
                <w:bCs/>
                <w:sz w:val="19"/>
                <w:szCs w:val="19"/>
                <w:lang w:val="en-GB" w:eastAsia="tr-TR"/>
              </w:rPr>
              <w:t> </w:t>
            </w:r>
          </w:p>
        </w:tc>
        <w:tc>
          <w:tcPr>
            <w:tcW w:w="1235" w:type="dxa"/>
            <w:tcBorders>
              <w:top w:val="nil"/>
              <w:left w:val="nil"/>
              <w:bottom w:val="single" w:sz="8" w:space="0" w:color="auto"/>
              <w:right w:val="single" w:sz="8" w:space="0" w:color="auto"/>
            </w:tcBorders>
            <w:tcMar>
              <w:top w:w="0" w:type="dxa"/>
              <w:left w:w="108" w:type="dxa"/>
              <w:bottom w:w="0" w:type="dxa"/>
              <w:right w:w="108" w:type="dxa"/>
            </w:tcMar>
            <w:hideMark/>
          </w:tcPr>
          <w:p w:rsidR="00246EF7" w:rsidRPr="00246EF7" w:rsidRDefault="00246EF7" w:rsidP="00246EF7">
            <w:pPr>
              <w:spacing w:after="0" w:line="240" w:lineRule="auto"/>
              <w:jc w:val="center"/>
              <w:rPr>
                <w:rFonts w:ascii="Times New Roman" w:eastAsia="Times New Roman" w:hAnsi="Times New Roman" w:cs="Times New Roman"/>
                <w:sz w:val="24"/>
                <w:szCs w:val="24"/>
                <w:lang w:eastAsia="tr-TR"/>
              </w:rPr>
            </w:pPr>
            <w:r w:rsidRPr="00246EF7">
              <w:rPr>
                <w:rFonts w:ascii="Times New Roman" w:eastAsia="Times New Roman" w:hAnsi="Times New Roman" w:cs="Times New Roman"/>
                <w:b/>
                <w:bCs/>
                <w:sz w:val="19"/>
                <w:szCs w:val="19"/>
                <w:lang w:val="en-GB" w:eastAsia="tr-TR"/>
              </w:rPr>
              <w:t> </w:t>
            </w:r>
          </w:p>
        </w:tc>
        <w:tc>
          <w:tcPr>
            <w:tcW w:w="1179" w:type="dxa"/>
            <w:tcBorders>
              <w:top w:val="nil"/>
              <w:left w:val="nil"/>
              <w:bottom w:val="single" w:sz="8" w:space="0" w:color="auto"/>
              <w:right w:val="single" w:sz="8" w:space="0" w:color="auto"/>
            </w:tcBorders>
            <w:tcMar>
              <w:top w:w="0" w:type="dxa"/>
              <w:left w:w="108" w:type="dxa"/>
              <w:bottom w:w="0" w:type="dxa"/>
              <w:right w:w="108" w:type="dxa"/>
            </w:tcMar>
            <w:hideMark/>
          </w:tcPr>
          <w:p w:rsidR="00246EF7" w:rsidRPr="00246EF7" w:rsidRDefault="00246EF7" w:rsidP="00246EF7">
            <w:pPr>
              <w:spacing w:after="0" w:line="240" w:lineRule="auto"/>
              <w:jc w:val="center"/>
              <w:rPr>
                <w:rFonts w:ascii="Times New Roman" w:eastAsia="Times New Roman" w:hAnsi="Times New Roman" w:cs="Times New Roman"/>
                <w:sz w:val="24"/>
                <w:szCs w:val="24"/>
                <w:lang w:eastAsia="tr-TR"/>
              </w:rPr>
            </w:pPr>
            <w:r w:rsidRPr="00246EF7">
              <w:rPr>
                <w:rFonts w:ascii="Times New Roman" w:eastAsia="Times New Roman" w:hAnsi="Times New Roman" w:cs="Times New Roman"/>
                <w:b/>
                <w:bCs/>
                <w:sz w:val="19"/>
                <w:szCs w:val="19"/>
                <w:lang w:val="en-GB" w:eastAsia="tr-TR"/>
              </w:rPr>
              <w:t> </w:t>
            </w:r>
          </w:p>
        </w:tc>
        <w:tc>
          <w:tcPr>
            <w:tcW w:w="1343" w:type="dxa"/>
            <w:tcBorders>
              <w:top w:val="nil"/>
              <w:left w:val="nil"/>
              <w:bottom w:val="single" w:sz="8" w:space="0" w:color="auto"/>
              <w:right w:val="single" w:sz="8" w:space="0" w:color="auto"/>
            </w:tcBorders>
            <w:tcMar>
              <w:top w:w="0" w:type="dxa"/>
              <w:left w:w="108" w:type="dxa"/>
              <w:bottom w:w="0" w:type="dxa"/>
              <w:right w:w="108" w:type="dxa"/>
            </w:tcMar>
            <w:hideMark/>
          </w:tcPr>
          <w:p w:rsidR="00246EF7" w:rsidRPr="00246EF7" w:rsidRDefault="00246EF7" w:rsidP="00246EF7">
            <w:pPr>
              <w:spacing w:after="0" w:line="240" w:lineRule="auto"/>
              <w:jc w:val="center"/>
              <w:rPr>
                <w:rFonts w:ascii="Times New Roman" w:eastAsia="Times New Roman" w:hAnsi="Times New Roman" w:cs="Times New Roman"/>
                <w:sz w:val="24"/>
                <w:szCs w:val="24"/>
                <w:lang w:eastAsia="tr-TR"/>
              </w:rPr>
            </w:pPr>
            <w:r w:rsidRPr="00246EF7">
              <w:rPr>
                <w:rFonts w:ascii="Times New Roman" w:eastAsia="Times New Roman" w:hAnsi="Times New Roman" w:cs="Times New Roman"/>
                <w:b/>
                <w:bCs/>
                <w:sz w:val="19"/>
                <w:szCs w:val="19"/>
                <w:lang w:val="en-GB" w:eastAsia="tr-TR"/>
              </w:rPr>
              <w:t> </w:t>
            </w:r>
          </w:p>
        </w:tc>
        <w:tc>
          <w:tcPr>
            <w:tcW w:w="999" w:type="dxa"/>
            <w:tcBorders>
              <w:top w:val="nil"/>
              <w:left w:val="nil"/>
              <w:bottom w:val="single" w:sz="8" w:space="0" w:color="auto"/>
              <w:right w:val="single" w:sz="8" w:space="0" w:color="auto"/>
            </w:tcBorders>
            <w:tcMar>
              <w:top w:w="0" w:type="dxa"/>
              <w:left w:w="108" w:type="dxa"/>
              <w:bottom w:w="0" w:type="dxa"/>
              <w:right w:w="108" w:type="dxa"/>
            </w:tcMar>
            <w:hideMark/>
          </w:tcPr>
          <w:p w:rsidR="00246EF7" w:rsidRPr="00246EF7" w:rsidRDefault="00246EF7" w:rsidP="00246EF7">
            <w:pPr>
              <w:spacing w:after="0" w:line="240" w:lineRule="auto"/>
              <w:jc w:val="center"/>
              <w:rPr>
                <w:rFonts w:ascii="Times New Roman" w:eastAsia="Times New Roman" w:hAnsi="Times New Roman" w:cs="Times New Roman"/>
                <w:sz w:val="24"/>
                <w:szCs w:val="24"/>
                <w:lang w:eastAsia="tr-TR"/>
              </w:rPr>
            </w:pPr>
            <w:r w:rsidRPr="00246EF7">
              <w:rPr>
                <w:rFonts w:ascii="Times New Roman" w:eastAsia="Times New Roman" w:hAnsi="Times New Roman" w:cs="Times New Roman"/>
                <w:b/>
                <w:bCs/>
                <w:sz w:val="19"/>
                <w:szCs w:val="19"/>
                <w:lang w:val="en-GB" w:eastAsia="tr-TR"/>
              </w:rPr>
              <w:t> </w:t>
            </w:r>
          </w:p>
        </w:tc>
        <w:tc>
          <w:tcPr>
            <w:tcW w:w="895" w:type="dxa"/>
            <w:tcBorders>
              <w:top w:val="nil"/>
              <w:left w:val="nil"/>
              <w:bottom w:val="single" w:sz="8" w:space="0" w:color="auto"/>
              <w:right w:val="single" w:sz="8" w:space="0" w:color="auto"/>
            </w:tcBorders>
            <w:tcMar>
              <w:top w:w="0" w:type="dxa"/>
              <w:left w:w="108" w:type="dxa"/>
              <w:bottom w:w="0" w:type="dxa"/>
              <w:right w:w="108" w:type="dxa"/>
            </w:tcMar>
            <w:hideMark/>
          </w:tcPr>
          <w:p w:rsidR="00246EF7" w:rsidRPr="00246EF7" w:rsidRDefault="00246EF7" w:rsidP="00246EF7">
            <w:pPr>
              <w:spacing w:after="0" w:line="240" w:lineRule="auto"/>
              <w:jc w:val="center"/>
              <w:rPr>
                <w:rFonts w:ascii="Times New Roman" w:eastAsia="Times New Roman" w:hAnsi="Times New Roman" w:cs="Times New Roman"/>
                <w:sz w:val="24"/>
                <w:szCs w:val="24"/>
                <w:lang w:eastAsia="tr-TR"/>
              </w:rPr>
            </w:pPr>
            <w:r w:rsidRPr="00246EF7">
              <w:rPr>
                <w:rFonts w:ascii="Times New Roman" w:eastAsia="Times New Roman" w:hAnsi="Times New Roman" w:cs="Times New Roman"/>
                <w:b/>
                <w:bCs/>
                <w:sz w:val="19"/>
                <w:szCs w:val="19"/>
                <w:lang w:val="en-GB" w:eastAsia="tr-TR"/>
              </w:rPr>
              <w:t> </w:t>
            </w:r>
          </w:p>
        </w:tc>
      </w:tr>
      <w:tr w:rsidR="00246EF7" w:rsidRPr="00246EF7" w:rsidTr="00246EF7">
        <w:trPr>
          <w:trHeight w:val="249"/>
        </w:trPr>
        <w:tc>
          <w:tcPr>
            <w:tcW w:w="4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6EF7" w:rsidRPr="00246EF7" w:rsidRDefault="00246EF7" w:rsidP="00246EF7">
            <w:pPr>
              <w:spacing w:after="0" w:line="240" w:lineRule="auto"/>
              <w:jc w:val="center"/>
              <w:rPr>
                <w:rFonts w:ascii="Times New Roman" w:eastAsia="Times New Roman" w:hAnsi="Times New Roman" w:cs="Times New Roman"/>
                <w:sz w:val="24"/>
                <w:szCs w:val="24"/>
                <w:lang w:eastAsia="tr-TR"/>
              </w:rPr>
            </w:pPr>
            <w:r w:rsidRPr="00246EF7">
              <w:rPr>
                <w:rFonts w:ascii="Times New Roman" w:eastAsia="Times New Roman" w:hAnsi="Times New Roman" w:cs="Times New Roman"/>
                <w:b/>
                <w:bCs/>
                <w:sz w:val="19"/>
                <w:szCs w:val="19"/>
                <w:lang w:val="en-GB" w:eastAsia="tr-TR"/>
              </w:rPr>
              <w:t>2</w:t>
            </w:r>
          </w:p>
        </w:tc>
        <w:tc>
          <w:tcPr>
            <w:tcW w:w="1033" w:type="dxa"/>
            <w:tcBorders>
              <w:top w:val="nil"/>
              <w:left w:val="nil"/>
              <w:bottom w:val="single" w:sz="8" w:space="0" w:color="auto"/>
              <w:right w:val="single" w:sz="8" w:space="0" w:color="auto"/>
            </w:tcBorders>
            <w:tcMar>
              <w:top w:w="0" w:type="dxa"/>
              <w:left w:w="108" w:type="dxa"/>
              <w:bottom w:w="0" w:type="dxa"/>
              <w:right w:w="108" w:type="dxa"/>
            </w:tcMar>
            <w:hideMark/>
          </w:tcPr>
          <w:p w:rsidR="00246EF7" w:rsidRPr="00246EF7" w:rsidRDefault="00246EF7" w:rsidP="00246EF7">
            <w:pPr>
              <w:spacing w:after="0" w:line="240" w:lineRule="auto"/>
              <w:jc w:val="center"/>
              <w:rPr>
                <w:rFonts w:ascii="Times New Roman" w:eastAsia="Times New Roman" w:hAnsi="Times New Roman" w:cs="Times New Roman"/>
                <w:sz w:val="24"/>
                <w:szCs w:val="24"/>
                <w:lang w:eastAsia="tr-TR"/>
              </w:rPr>
            </w:pPr>
            <w:r w:rsidRPr="00246EF7">
              <w:rPr>
                <w:rFonts w:ascii="Times New Roman" w:eastAsia="Times New Roman" w:hAnsi="Times New Roman" w:cs="Times New Roman"/>
                <w:b/>
                <w:bCs/>
                <w:sz w:val="19"/>
                <w:szCs w:val="19"/>
                <w:lang w:val="en-GB" w:eastAsia="tr-TR"/>
              </w:rPr>
              <w:t> </w:t>
            </w:r>
          </w:p>
        </w:tc>
        <w:tc>
          <w:tcPr>
            <w:tcW w:w="1059" w:type="dxa"/>
            <w:tcBorders>
              <w:top w:val="nil"/>
              <w:left w:val="nil"/>
              <w:bottom w:val="single" w:sz="8" w:space="0" w:color="auto"/>
              <w:right w:val="single" w:sz="8" w:space="0" w:color="auto"/>
            </w:tcBorders>
            <w:tcMar>
              <w:top w:w="0" w:type="dxa"/>
              <w:left w:w="108" w:type="dxa"/>
              <w:bottom w:w="0" w:type="dxa"/>
              <w:right w:w="108" w:type="dxa"/>
            </w:tcMar>
            <w:hideMark/>
          </w:tcPr>
          <w:p w:rsidR="00246EF7" w:rsidRPr="00246EF7" w:rsidRDefault="00246EF7" w:rsidP="00246EF7">
            <w:pPr>
              <w:spacing w:after="0" w:line="240" w:lineRule="auto"/>
              <w:jc w:val="center"/>
              <w:rPr>
                <w:rFonts w:ascii="Times New Roman" w:eastAsia="Times New Roman" w:hAnsi="Times New Roman" w:cs="Times New Roman"/>
                <w:sz w:val="24"/>
                <w:szCs w:val="24"/>
                <w:lang w:eastAsia="tr-TR"/>
              </w:rPr>
            </w:pPr>
            <w:r w:rsidRPr="00246EF7">
              <w:rPr>
                <w:rFonts w:ascii="Times New Roman" w:eastAsia="Times New Roman" w:hAnsi="Times New Roman" w:cs="Times New Roman"/>
                <w:b/>
                <w:bCs/>
                <w:sz w:val="19"/>
                <w:szCs w:val="19"/>
                <w:lang w:val="en-GB" w:eastAsia="tr-TR"/>
              </w:rPr>
              <w:t> </w:t>
            </w:r>
          </w:p>
        </w:tc>
        <w:tc>
          <w:tcPr>
            <w:tcW w:w="1148" w:type="dxa"/>
            <w:tcBorders>
              <w:top w:val="nil"/>
              <w:left w:val="nil"/>
              <w:bottom w:val="single" w:sz="8" w:space="0" w:color="auto"/>
              <w:right w:val="single" w:sz="8" w:space="0" w:color="auto"/>
            </w:tcBorders>
            <w:tcMar>
              <w:top w:w="0" w:type="dxa"/>
              <w:left w:w="108" w:type="dxa"/>
              <w:bottom w:w="0" w:type="dxa"/>
              <w:right w:w="108" w:type="dxa"/>
            </w:tcMar>
            <w:hideMark/>
          </w:tcPr>
          <w:p w:rsidR="00246EF7" w:rsidRPr="00246EF7" w:rsidRDefault="00246EF7" w:rsidP="00246EF7">
            <w:pPr>
              <w:spacing w:after="0" w:line="240" w:lineRule="auto"/>
              <w:jc w:val="center"/>
              <w:rPr>
                <w:rFonts w:ascii="Times New Roman" w:eastAsia="Times New Roman" w:hAnsi="Times New Roman" w:cs="Times New Roman"/>
                <w:sz w:val="24"/>
                <w:szCs w:val="24"/>
                <w:lang w:eastAsia="tr-TR"/>
              </w:rPr>
            </w:pPr>
            <w:r w:rsidRPr="00246EF7">
              <w:rPr>
                <w:rFonts w:ascii="Times New Roman" w:eastAsia="Times New Roman" w:hAnsi="Times New Roman" w:cs="Times New Roman"/>
                <w:b/>
                <w:bCs/>
                <w:sz w:val="19"/>
                <w:szCs w:val="19"/>
                <w:lang w:val="en-GB" w:eastAsia="tr-TR"/>
              </w:rPr>
              <w:t> </w:t>
            </w:r>
          </w:p>
        </w:tc>
        <w:tc>
          <w:tcPr>
            <w:tcW w:w="1235" w:type="dxa"/>
            <w:tcBorders>
              <w:top w:val="nil"/>
              <w:left w:val="nil"/>
              <w:bottom w:val="single" w:sz="8" w:space="0" w:color="auto"/>
              <w:right w:val="single" w:sz="8" w:space="0" w:color="auto"/>
            </w:tcBorders>
            <w:tcMar>
              <w:top w:w="0" w:type="dxa"/>
              <w:left w:w="108" w:type="dxa"/>
              <w:bottom w:w="0" w:type="dxa"/>
              <w:right w:w="108" w:type="dxa"/>
            </w:tcMar>
            <w:hideMark/>
          </w:tcPr>
          <w:p w:rsidR="00246EF7" w:rsidRPr="00246EF7" w:rsidRDefault="00246EF7" w:rsidP="00246EF7">
            <w:pPr>
              <w:spacing w:after="0" w:line="240" w:lineRule="auto"/>
              <w:jc w:val="center"/>
              <w:rPr>
                <w:rFonts w:ascii="Times New Roman" w:eastAsia="Times New Roman" w:hAnsi="Times New Roman" w:cs="Times New Roman"/>
                <w:sz w:val="24"/>
                <w:szCs w:val="24"/>
                <w:lang w:eastAsia="tr-TR"/>
              </w:rPr>
            </w:pPr>
            <w:r w:rsidRPr="00246EF7">
              <w:rPr>
                <w:rFonts w:ascii="Times New Roman" w:eastAsia="Times New Roman" w:hAnsi="Times New Roman" w:cs="Times New Roman"/>
                <w:b/>
                <w:bCs/>
                <w:sz w:val="19"/>
                <w:szCs w:val="19"/>
                <w:lang w:val="en-GB" w:eastAsia="tr-TR"/>
              </w:rPr>
              <w:t> </w:t>
            </w:r>
          </w:p>
        </w:tc>
        <w:tc>
          <w:tcPr>
            <w:tcW w:w="1179" w:type="dxa"/>
            <w:tcBorders>
              <w:top w:val="nil"/>
              <w:left w:val="nil"/>
              <w:bottom w:val="single" w:sz="8" w:space="0" w:color="auto"/>
              <w:right w:val="single" w:sz="8" w:space="0" w:color="auto"/>
            </w:tcBorders>
            <w:tcMar>
              <w:top w:w="0" w:type="dxa"/>
              <w:left w:w="108" w:type="dxa"/>
              <w:bottom w:w="0" w:type="dxa"/>
              <w:right w:w="108" w:type="dxa"/>
            </w:tcMar>
            <w:hideMark/>
          </w:tcPr>
          <w:p w:rsidR="00246EF7" w:rsidRPr="00246EF7" w:rsidRDefault="00246EF7" w:rsidP="00246EF7">
            <w:pPr>
              <w:spacing w:after="0" w:line="240" w:lineRule="auto"/>
              <w:jc w:val="center"/>
              <w:rPr>
                <w:rFonts w:ascii="Times New Roman" w:eastAsia="Times New Roman" w:hAnsi="Times New Roman" w:cs="Times New Roman"/>
                <w:sz w:val="24"/>
                <w:szCs w:val="24"/>
                <w:lang w:eastAsia="tr-TR"/>
              </w:rPr>
            </w:pPr>
            <w:r w:rsidRPr="00246EF7">
              <w:rPr>
                <w:rFonts w:ascii="Times New Roman" w:eastAsia="Times New Roman" w:hAnsi="Times New Roman" w:cs="Times New Roman"/>
                <w:b/>
                <w:bCs/>
                <w:sz w:val="19"/>
                <w:szCs w:val="19"/>
                <w:lang w:val="en-GB" w:eastAsia="tr-TR"/>
              </w:rPr>
              <w:t> </w:t>
            </w:r>
          </w:p>
        </w:tc>
        <w:tc>
          <w:tcPr>
            <w:tcW w:w="1343" w:type="dxa"/>
            <w:tcBorders>
              <w:top w:val="nil"/>
              <w:left w:val="nil"/>
              <w:bottom w:val="single" w:sz="8" w:space="0" w:color="auto"/>
              <w:right w:val="single" w:sz="8" w:space="0" w:color="auto"/>
            </w:tcBorders>
            <w:tcMar>
              <w:top w:w="0" w:type="dxa"/>
              <w:left w:w="108" w:type="dxa"/>
              <w:bottom w:w="0" w:type="dxa"/>
              <w:right w:w="108" w:type="dxa"/>
            </w:tcMar>
            <w:hideMark/>
          </w:tcPr>
          <w:p w:rsidR="00246EF7" w:rsidRPr="00246EF7" w:rsidRDefault="00246EF7" w:rsidP="00246EF7">
            <w:pPr>
              <w:spacing w:after="0" w:line="240" w:lineRule="auto"/>
              <w:jc w:val="center"/>
              <w:rPr>
                <w:rFonts w:ascii="Times New Roman" w:eastAsia="Times New Roman" w:hAnsi="Times New Roman" w:cs="Times New Roman"/>
                <w:sz w:val="24"/>
                <w:szCs w:val="24"/>
                <w:lang w:eastAsia="tr-TR"/>
              </w:rPr>
            </w:pPr>
            <w:r w:rsidRPr="00246EF7">
              <w:rPr>
                <w:rFonts w:ascii="Times New Roman" w:eastAsia="Times New Roman" w:hAnsi="Times New Roman" w:cs="Times New Roman"/>
                <w:b/>
                <w:bCs/>
                <w:sz w:val="19"/>
                <w:szCs w:val="19"/>
                <w:lang w:val="en-GB" w:eastAsia="tr-TR"/>
              </w:rPr>
              <w:t> </w:t>
            </w:r>
          </w:p>
        </w:tc>
        <w:tc>
          <w:tcPr>
            <w:tcW w:w="999" w:type="dxa"/>
            <w:tcBorders>
              <w:top w:val="nil"/>
              <w:left w:val="nil"/>
              <w:bottom w:val="single" w:sz="8" w:space="0" w:color="auto"/>
              <w:right w:val="single" w:sz="8" w:space="0" w:color="auto"/>
            </w:tcBorders>
            <w:tcMar>
              <w:top w:w="0" w:type="dxa"/>
              <w:left w:w="108" w:type="dxa"/>
              <w:bottom w:w="0" w:type="dxa"/>
              <w:right w:w="108" w:type="dxa"/>
            </w:tcMar>
            <w:hideMark/>
          </w:tcPr>
          <w:p w:rsidR="00246EF7" w:rsidRPr="00246EF7" w:rsidRDefault="00246EF7" w:rsidP="00246EF7">
            <w:pPr>
              <w:spacing w:after="0" w:line="240" w:lineRule="auto"/>
              <w:jc w:val="center"/>
              <w:rPr>
                <w:rFonts w:ascii="Times New Roman" w:eastAsia="Times New Roman" w:hAnsi="Times New Roman" w:cs="Times New Roman"/>
                <w:sz w:val="24"/>
                <w:szCs w:val="24"/>
                <w:lang w:eastAsia="tr-TR"/>
              </w:rPr>
            </w:pPr>
            <w:r w:rsidRPr="00246EF7">
              <w:rPr>
                <w:rFonts w:ascii="Times New Roman" w:eastAsia="Times New Roman" w:hAnsi="Times New Roman" w:cs="Times New Roman"/>
                <w:b/>
                <w:bCs/>
                <w:sz w:val="19"/>
                <w:szCs w:val="19"/>
                <w:lang w:val="en-GB" w:eastAsia="tr-TR"/>
              </w:rPr>
              <w:t> </w:t>
            </w:r>
          </w:p>
        </w:tc>
        <w:tc>
          <w:tcPr>
            <w:tcW w:w="895" w:type="dxa"/>
            <w:tcBorders>
              <w:top w:val="nil"/>
              <w:left w:val="nil"/>
              <w:bottom w:val="single" w:sz="8" w:space="0" w:color="auto"/>
              <w:right w:val="single" w:sz="8" w:space="0" w:color="auto"/>
            </w:tcBorders>
            <w:tcMar>
              <w:top w:w="0" w:type="dxa"/>
              <w:left w:w="108" w:type="dxa"/>
              <w:bottom w:w="0" w:type="dxa"/>
              <w:right w:w="108" w:type="dxa"/>
            </w:tcMar>
            <w:hideMark/>
          </w:tcPr>
          <w:p w:rsidR="00246EF7" w:rsidRPr="00246EF7" w:rsidRDefault="00246EF7" w:rsidP="00246EF7">
            <w:pPr>
              <w:spacing w:after="0" w:line="240" w:lineRule="auto"/>
              <w:jc w:val="center"/>
              <w:rPr>
                <w:rFonts w:ascii="Times New Roman" w:eastAsia="Times New Roman" w:hAnsi="Times New Roman" w:cs="Times New Roman"/>
                <w:sz w:val="24"/>
                <w:szCs w:val="24"/>
                <w:lang w:eastAsia="tr-TR"/>
              </w:rPr>
            </w:pPr>
            <w:r w:rsidRPr="00246EF7">
              <w:rPr>
                <w:rFonts w:ascii="Times New Roman" w:eastAsia="Times New Roman" w:hAnsi="Times New Roman" w:cs="Times New Roman"/>
                <w:b/>
                <w:bCs/>
                <w:sz w:val="19"/>
                <w:szCs w:val="19"/>
                <w:lang w:val="en-GB" w:eastAsia="tr-TR"/>
              </w:rPr>
              <w:t> </w:t>
            </w:r>
          </w:p>
        </w:tc>
      </w:tr>
      <w:tr w:rsidR="00246EF7" w:rsidRPr="00246EF7" w:rsidTr="00246EF7">
        <w:trPr>
          <w:trHeight w:val="249"/>
        </w:trPr>
        <w:tc>
          <w:tcPr>
            <w:tcW w:w="4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6EF7" w:rsidRPr="00246EF7" w:rsidRDefault="00246EF7" w:rsidP="00246EF7">
            <w:pPr>
              <w:spacing w:after="0" w:line="240" w:lineRule="auto"/>
              <w:jc w:val="center"/>
              <w:rPr>
                <w:rFonts w:ascii="Times New Roman" w:eastAsia="Times New Roman" w:hAnsi="Times New Roman" w:cs="Times New Roman"/>
                <w:sz w:val="24"/>
                <w:szCs w:val="24"/>
                <w:lang w:eastAsia="tr-TR"/>
              </w:rPr>
            </w:pPr>
            <w:r w:rsidRPr="00246EF7">
              <w:rPr>
                <w:rFonts w:ascii="Times New Roman" w:eastAsia="Times New Roman" w:hAnsi="Times New Roman" w:cs="Times New Roman"/>
                <w:b/>
                <w:bCs/>
                <w:sz w:val="19"/>
                <w:szCs w:val="19"/>
                <w:lang w:val="en-GB" w:eastAsia="tr-TR"/>
              </w:rP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hideMark/>
          </w:tcPr>
          <w:p w:rsidR="00246EF7" w:rsidRPr="00246EF7" w:rsidRDefault="00246EF7" w:rsidP="00246EF7">
            <w:pPr>
              <w:spacing w:after="0" w:line="240" w:lineRule="auto"/>
              <w:jc w:val="center"/>
              <w:rPr>
                <w:rFonts w:ascii="Times New Roman" w:eastAsia="Times New Roman" w:hAnsi="Times New Roman" w:cs="Times New Roman"/>
                <w:sz w:val="24"/>
                <w:szCs w:val="24"/>
                <w:lang w:eastAsia="tr-TR"/>
              </w:rPr>
            </w:pPr>
            <w:r w:rsidRPr="00246EF7">
              <w:rPr>
                <w:rFonts w:ascii="Times New Roman" w:eastAsia="Times New Roman" w:hAnsi="Times New Roman" w:cs="Times New Roman"/>
                <w:b/>
                <w:bCs/>
                <w:sz w:val="19"/>
                <w:szCs w:val="19"/>
                <w:lang w:val="en-GB" w:eastAsia="tr-TR"/>
              </w:rPr>
              <w:t> </w:t>
            </w:r>
          </w:p>
        </w:tc>
        <w:tc>
          <w:tcPr>
            <w:tcW w:w="1059" w:type="dxa"/>
            <w:tcBorders>
              <w:top w:val="nil"/>
              <w:left w:val="nil"/>
              <w:bottom w:val="single" w:sz="8" w:space="0" w:color="auto"/>
              <w:right w:val="single" w:sz="8" w:space="0" w:color="auto"/>
            </w:tcBorders>
            <w:tcMar>
              <w:top w:w="0" w:type="dxa"/>
              <w:left w:w="108" w:type="dxa"/>
              <w:bottom w:w="0" w:type="dxa"/>
              <w:right w:w="108" w:type="dxa"/>
            </w:tcMar>
            <w:hideMark/>
          </w:tcPr>
          <w:p w:rsidR="00246EF7" w:rsidRPr="00246EF7" w:rsidRDefault="00246EF7" w:rsidP="00246EF7">
            <w:pPr>
              <w:spacing w:after="0" w:line="240" w:lineRule="auto"/>
              <w:jc w:val="center"/>
              <w:rPr>
                <w:rFonts w:ascii="Times New Roman" w:eastAsia="Times New Roman" w:hAnsi="Times New Roman" w:cs="Times New Roman"/>
                <w:sz w:val="24"/>
                <w:szCs w:val="24"/>
                <w:lang w:eastAsia="tr-TR"/>
              </w:rPr>
            </w:pPr>
            <w:r w:rsidRPr="00246EF7">
              <w:rPr>
                <w:rFonts w:ascii="Times New Roman" w:eastAsia="Times New Roman" w:hAnsi="Times New Roman" w:cs="Times New Roman"/>
                <w:b/>
                <w:bCs/>
                <w:sz w:val="19"/>
                <w:szCs w:val="19"/>
                <w:lang w:val="en-GB" w:eastAsia="tr-TR"/>
              </w:rPr>
              <w:t> </w:t>
            </w:r>
          </w:p>
        </w:tc>
        <w:tc>
          <w:tcPr>
            <w:tcW w:w="1148" w:type="dxa"/>
            <w:tcBorders>
              <w:top w:val="nil"/>
              <w:left w:val="nil"/>
              <w:bottom w:val="single" w:sz="8" w:space="0" w:color="auto"/>
              <w:right w:val="single" w:sz="8" w:space="0" w:color="auto"/>
            </w:tcBorders>
            <w:tcMar>
              <w:top w:w="0" w:type="dxa"/>
              <w:left w:w="108" w:type="dxa"/>
              <w:bottom w:w="0" w:type="dxa"/>
              <w:right w:w="108" w:type="dxa"/>
            </w:tcMar>
            <w:hideMark/>
          </w:tcPr>
          <w:p w:rsidR="00246EF7" w:rsidRPr="00246EF7" w:rsidRDefault="00246EF7" w:rsidP="00246EF7">
            <w:pPr>
              <w:spacing w:after="0" w:line="240" w:lineRule="auto"/>
              <w:jc w:val="center"/>
              <w:rPr>
                <w:rFonts w:ascii="Times New Roman" w:eastAsia="Times New Roman" w:hAnsi="Times New Roman" w:cs="Times New Roman"/>
                <w:sz w:val="24"/>
                <w:szCs w:val="24"/>
                <w:lang w:eastAsia="tr-TR"/>
              </w:rPr>
            </w:pPr>
            <w:r w:rsidRPr="00246EF7">
              <w:rPr>
                <w:rFonts w:ascii="Times New Roman" w:eastAsia="Times New Roman" w:hAnsi="Times New Roman" w:cs="Times New Roman"/>
                <w:b/>
                <w:bCs/>
                <w:sz w:val="19"/>
                <w:szCs w:val="19"/>
                <w:lang w:val="en-GB" w:eastAsia="tr-TR"/>
              </w:rPr>
              <w:t> </w:t>
            </w:r>
          </w:p>
        </w:tc>
        <w:tc>
          <w:tcPr>
            <w:tcW w:w="1235" w:type="dxa"/>
            <w:tcBorders>
              <w:top w:val="nil"/>
              <w:left w:val="nil"/>
              <w:bottom w:val="single" w:sz="8" w:space="0" w:color="auto"/>
              <w:right w:val="single" w:sz="8" w:space="0" w:color="auto"/>
            </w:tcBorders>
            <w:tcMar>
              <w:top w:w="0" w:type="dxa"/>
              <w:left w:w="108" w:type="dxa"/>
              <w:bottom w:w="0" w:type="dxa"/>
              <w:right w:w="108" w:type="dxa"/>
            </w:tcMar>
            <w:hideMark/>
          </w:tcPr>
          <w:p w:rsidR="00246EF7" w:rsidRPr="00246EF7" w:rsidRDefault="00246EF7" w:rsidP="00246EF7">
            <w:pPr>
              <w:spacing w:after="0" w:line="240" w:lineRule="auto"/>
              <w:jc w:val="center"/>
              <w:rPr>
                <w:rFonts w:ascii="Times New Roman" w:eastAsia="Times New Roman" w:hAnsi="Times New Roman" w:cs="Times New Roman"/>
                <w:sz w:val="24"/>
                <w:szCs w:val="24"/>
                <w:lang w:eastAsia="tr-TR"/>
              </w:rPr>
            </w:pPr>
            <w:r w:rsidRPr="00246EF7">
              <w:rPr>
                <w:rFonts w:ascii="Times New Roman" w:eastAsia="Times New Roman" w:hAnsi="Times New Roman" w:cs="Times New Roman"/>
                <w:b/>
                <w:bCs/>
                <w:sz w:val="19"/>
                <w:szCs w:val="19"/>
                <w:lang w:val="en-GB" w:eastAsia="tr-TR"/>
              </w:rPr>
              <w:t> </w:t>
            </w:r>
          </w:p>
        </w:tc>
        <w:tc>
          <w:tcPr>
            <w:tcW w:w="1179" w:type="dxa"/>
            <w:tcBorders>
              <w:top w:val="nil"/>
              <w:left w:val="nil"/>
              <w:bottom w:val="single" w:sz="8" w:space="0" w:color="auto"/>
              <w:right w:val="single" w:sz="8" w:space="0" w:color="auto"/>
            </w:tcBorders>
            <w:tcMar>
              <w:top w:w="0" w:type="dxa"/>
              <w:left w:w="108" w:type="dxa"/>
              <w:bottom w:w="0" w:type="dxa"/>
              <w:right w:w="108" w:type="dxa"/>
            </w:tcMar>
            <w:hideMark/>
          </w:tcPr>
          <w:p w:rsidR="00246EF7" w:rsidRPr="00246EF7" w:rsidRDefault="00246EF7" w:rsidP="00246EF7">
            <w:pPr>
              <w:spacing w:after="0" w:line="240" w:lineRule="auto"/>
              <w:jc w:val="center"/>
              <w:rPr>
                <w:rFonts w:ascii="Times New Roman" w:eastAsia="Times New Roman" w:hAnsi="Times New Roman" w:cs="Times New Roman"/>
                <w:sz w:val="24"/>
                <w:szCs w:val="24"/>
                <w:lang w:eastAsia="tr-TR"/>
              </w:rPr>
            </w:pPr>
            <w:r w:rsidRPr="00246EF7">
              <w:rPr>
                <w:rFonts w:ascii="Times New Roman" w:eastAsia="Times New Roman" w:hAnsi="Times New Roman" w:cs="Times New Roman"/>
                <w:b/>
                <w:bCs/>
                <w:sz w:val="19"/>
                <w:szCs w:val="19"/>
                <w:lang w:val="en-GB" w:eastAsia="tr-TR"/>
              </w:rPr>
              <w:t> </w:t>
            </w:r>
          </w:p>
        </w:tc>
        <w:tc>
          <w:tcPr>
            <w:tcW w:w="1343" w:type="dxa"/>
            <w:tcBorders>
              <w:top w:val="nil"/>
              <w:left w:val="nil"/>
              <w:bottom w:val="single" w:sz="8" w:space="0" w:color="auto"/>
              <w:right w:val="single" w:sz="8" w:space="0" w:color="auto"/>
            </w:tcBorders>
            <w:tcMar>
              <w:top w:w="0" w:type="dxa"/>
              <w:left w:w="108" w:type="dxa"/>
              <w:bottom w:w="0" w:type="dxa"/>
              <w:right w:w="108" w:type="dxa"/>
            </w:tcMar>
            <w:hideMark/>
          </w:tcPr>
          <w:p w:rsidR="00246EF7" w:rsidRPr="00246EF7" w:rsidRDefault="00246EF7" w:rsidP="00246EF7">
            <w:pPr>
              <w:spacing w:after="0" w:line="240" w:lineRule="auto"/>
              <w:jc w:val="center"/>
              <w:rPr>
                <w:rFonts w:ascii="Times New Roman" w:eastAsia="Times New Roman" w:hAnsi="Times New Roman" w:cs="Times New Roman"/>
                <w:sz w:val="24"/>
                <w:szCs w:val="24"/>
                <w:lang w:eastAsia="tr-TR"/>
              </w:rPr>
            </w:pPr>
            <w:r w:rsidRPr="00246EF7">
              <w:rPr>
                <w:rFonts w:ascii="Times New Roman" w:eastAsia="Times New Roman" w:hAnsi="Times New Roman" w:cs="Times New Roman"/>
                <w:b/>
                <w:bCs/>
                <w:sz w:val="19"/>
                <w:szCs w:val="19"/>
                <w:lang w:val="en-GB" w:eastAsia="tr-TR"/>
              </w:rPr>
              <w:t> </w:t>
            </w:r>
          </w:p>
        </w:tc>
        <w:tc>
          <w:tcPr>
            <w:tcW w:w="999" w:type="dxa"/>
            <w:tcBorders>
              <w:top w:val="nil"/>
              <w:left w:val="nil"/>
              <w:bottom w:val="single" w:sz="8" w:space="0" w:color="auto"/>
              <w:right w:val="single" w:sz="8" w:space="0" w:color="auto"/>
            </w:tcBorders>
            <w:tcMar>
              <w:top w:w="0" w:type="dxa"/>
              <w:left w:w="108" w:type="dxa"/>
              <w:bottom w:w="0" w:type="dxa"/>
              <w:right w:w="108" w:type="dxa"/>
            </w:tcMar>
            <w:hideMark/>
          </w:tcPr>
          <w:p w:rsidR="00246EF7" w:rsidRPr="00246EF7" w:rsidRDefault="00246EF7" w:rsidP="00246EF7">
            <w:pPr>
              <w:spacing w:after="0" w:line="240" w:lineRule="auto"/>
              <w:jc w:val="center"/>
              <w:rPr>
                <w:rFonts w:ascii="Times New Roman" w:eastAsia="Times New Roman" w:hAnsi="Times New Roman" w:cs="Times New Roman"/>
                <w:sz w:val="24"/>
                <w:szCs w:val="24"/>
                <w:lang w:eastAsia="tr-TR"/>
              </w:rPr>
            </w:pPr>
            <w:r w:rsidRPr="00246EF7">
              <w:rPr>
                <w:rFonts w:ascii="Times New Roman" w:eastAsia="Times New Roman" w:hAnsi="Times New Roman" w:cs="Times New Roman"/>
                <w:b/>
                <w:bCs/>
                <w:sz w:val="19"/>
                <w:szCs w:val="19"/>
                <w:lang w:val="en-GB" w:eastAsia="tr-TR"/>
              </w:rPr>
              <w:t> </w:t>
            </w:r>
          </w:p>
        </w:tc>
        <w:tc>
          <w:tcPr>
            <w:tcW w:w="895" w:type="dxa"/>
            <w:tcBorders>
              <w:top w:val="nil"/>
              <w:left w:val="nil"/>
              <w:bottom w:val="single" w:sz="8" w:space="0" w:color="auto"/>
              <w:right w:val="single" w:sz="8" w:space="0" w:color="auto"/>
            </w:tcBorders>
            <w:tcMar>
              <w:top w:w="0" w:type="dxa"/>
              <w:left w:w="108" w:type="dxa"/>
              <w:bottom w:w="0" w:type="dxa"/>
              <w:right w:w="108" w:type="dxa"/>
            </w:tcMar>
            <w:hideMark/>
          </w:tcPr>
          <w:p w:rsidR="00246EF7" w:rsidRPr="00246EF7" w:rsidRDefault="00246EF7" w:rsidP="00246EF7">
            <w:pPr>
              <w:spacing w:after="0" w:line="240" w:lineRule="auto"/>
              <w:jc w:val="center"/>
              <w:rPr>
                <w:rFonts w:ascii="Times New Roman" w:eastAsia="Times New Roman" w:hAnsi="Times New Roman" w:cs="Times New Roman"/>
                <w:sz w:val="24"/>
                <w:szCs w:val="24"/>
                <w:lang w:eastAsia="tr-TR"/>
              </w:rPr>
            </w:pPr>
            <w:r w:rsidRPr="00246EF7">
              <w:rPr>
                <w:rFonts w:ascii="Times New Roman" w:eastAsia="Times New Roman" w:hAnsi="Times New Roman" w:cs="Times New Roman"/>
                <w:b/>
                <w:bCs/>
                <w:sz w:val="19"/>
                <w:szCs w:val="19"/>
                <w:lang w:val="en-GB" w:eastAsia="tr-TR"/>
              </w:rPr>
              <w:t> </w:t>
            </w:r>
          </w:p>
        </w:tc>
      </w:tr>
      <w:tr w:rsidR="00246EF7" w:rsidRPr="00246EF7" w:rsidTr="00246EF7">
        <w:trPr>
          <w:trHeight w:val="124"/>
        </w:trPr>
        <w:tc>
          <w:tcPr>
            <w:tcW w:w="492" w:type="dxa"/>
            <w:tcBorders>
              <w:top w:val="nil"/>
              <w:left w:val="nil"/>
              <w:bottom w:val="nil"/>
              <w:right w:val="nil"/>
            </w:tcBorders>
            <w:tcMar>
              <w:top w:w="0" w:type="dxa"/>
              <w:left w:w="108" w:type="dxa"/>
              <w:bottom w:w="0" w:type="dxa"/>
              <w:right w:w="108" w:type="dxa"/>
            </w:tcMar>
            <w:hideMark/>
          </w:tcPr>
          <w:p w:rsidR="00246EF7" w:rsidRPr="00246EF7" w:rsidRDefault="00246EF7" w:rsidP="00246EF7">
            <w:pPr>
              <w:spacing w:after="0" w:line="124" w:lineRule="atLeast"/>
              <w:rPr>
                <w:rFonts w:ascii="Times New Roman" w:eastAsia="Times New Roman" w:hAnsi="Times New Roman" w:cs="Times New Roman"/>
                <w:sz w:val="24"/>
                <w:szCs w:val="24"/>
                <w:lang w:eastAsia="tr-TR"/>
              </w:rPr>
            </w:pPr>
            <w:r w:rsidRPr="00246EF7">
              <w:rPr>
                <w:rFonts w:ascii="Times New Roman" w:eastAsia="Times New Roman" w:hAnsi="Times New Roman" w:cs="Times New Roman"/>
                <w:sz w:val="19"/>
                <w:szCs w:val="19"/>
                <w:lang w:val="en-GB" w:eastAsia="tr-TR"/>
              </w:rPr>
              <w:t> </w:t>
            </w:r>
          </w:p>
        </w:tc>
        <w:tc>
          <w:tcPr>
            <w:tcW w:w="1033" w:type="dxa"/>
            <w:tcBorders>
              <w:top w:val="nil"/>
              <w:left w:val="nil"/>
              <w:bottom w:val="nil"/>
              <w:right w:val="nil"/>
            </w:tcBorders>
            <w:tcMar>
              <w:top w:w="0" w:type="dxa"/>
              <w:left w:w="108" w:type="dxa"/>
              <w:bottom w:w="0" w:type="dxa"/>
              <w:right w:w="108" w:type="dxa"/>
            </w:tcMar>
            <w:hideMark/>
          </w:tcPr>
          <w:p w:rsidR="00246EF7" w:rsidRPr="00246EF7" w:rsidRDefault="00246EF7" w:rsidP="00246EF7">
            <w:pPr>
              <w:spacing w:after="0" w:line="124" w:lineRule="atLeast"/>
              <w:rPr>
                <w:rFonts w:ascii="Times New Roman" w:eastAsia="Times New Roman" w:hAnsi="Times New Roman" w:cs="Times New Roman"/>
                <w:sz w:val="24"/>
                <w:szCs w:val="24"/>
                <w:lang w:eastAsia="tr-TR"/>
              </w:rPr>
            </w:pPr>
            <w:r w:rsidRPr="00246EF7">
              <w:rPr>
                <w:rFonts w:ascii="Times New Roman" w:eastAsia="Times New Roman" w:hAnsi="Times New Roman" w:cs="Times New Roman"/>
                <w:sz w:val="19"/>
                <w:szCs w:val="19"/>
                <w:lang w:val="en-GB" w:eastAsia="tr-TR"/>
              </w:rPr>
              <w:t> </w:t>
            </w:r>
          </w:p>
        </w:tc>
        <w:tc>
          <w:tcPr>
            <w:tcW w:w="1059" w:type="dxa"/>
            <w:tcBorders>
              <w:top w:val="nil"/>
              <w:left w:val="nil"/>
              <w:bottom w:val="nil"/>
              <w:right w:val="nil"/>
            </w:tcBorders>
            <w:tcMar>
              <w:top w:w="0" w:type="dxa"/>
              <w:left w:w="108" w:type="dxa"/>
              <w:bottom w:w="0" w:type="dxa"/>
              <w:right w:w="108" w:type="dxa"/>
            </w:tcMar>
            <w:hideMark/>
          </w:tcPr>
          <w:p w:rsidR="00246EF7" w:rsidRPr="00246EF7" w:rsidRDefault="00246EF7" w:rsidP="00246EF7">
            <w:pPr>
              <w:spacing w:after="0" w:line="124" w:lineRule="atLeast"/>
              <w:rPr>
                <w:rFonts w:ascii="Times New Roman" w:eastAsia="Times New Roman" w:hAnsi="Times New Roman" w:cs="Times New Roman"/>
                <w:sz w:val="24"/>
                <w:szCs w:val="24"/>
                <w:lang w:eastAsia="tr-TR"/>
              </w:rPr>
            </w:pPr>
            <w:r w:rsidRPr="00246EF7">
              <w:rPr>
                <w:rFonts w:ascii="Times New Roman" w:eastAsia="Times New Roman" w:hAnsi="Times New Roman" w:cs="Times New Roman"/>
                <w:sz w:val="19"/>
                <w:szCs w:val="19"/>
                <w:lang w:val="en-GB" w:eastAsia="tr-TR"/>
              </w:rPr>
              <w:t> </w:t>
            </w:r>
          </w:p>
        </w:tc>
        <w:tc>
          <w:tcPr>
            <w:tcW w:w="1148" w:type="dxa"/>
            <w:tcBorders>
              <w:top w:val="nil"/>
              <w:left w:val="nil"/>
              <w:bottom w:val="nil"/>
              <w:right w:val="nil"/>
            </w:tcBorders>
            <w:tcMar>
              <w:top w:w="0" w:type="dxa"/>
              <w:left w:w="108" w:type="dxa"/>
              <w:bottom w:w="0" w:type="dxa"/>
              <w:right w:w="108" w:type="dxa"/>
            </w:tcMar>
            <w:hideMark/>
          </w:tcPr>
          <w:p w:rsidR="00246EF7" w:rsidRPr="00246EF7" w:rsidRDefault="00246EF7" w:rsidP="00246EF7">
            <w:pPr>
              <w:spacing w:after="0" w:line="124" w:lineRule="atLeast"/>
              <w:rPr>
                <w:rFonts w:ascii="Times New Roman" w:eastAsia="Times New Roman" w:hAnsi="Times New Roman" w:cs="Times New Roman"/>
                <w:sz w:val="24"/>
                <w:szCs w:val="24"/>
                <w:lang w:eastAsia="tr-TR"/>
              </w:rPr>
            </w:pPr>
            <w:r w:rsidRPr="00246EF7">
              <w:rPr>
                <w:rFonts w:ascii="Times New Roman" w:eastAsia="Times New Roman" w:hAnsi="Times New Roman" w:cs="Times New Roman"/>
                <w:sz w:val="19"/>
                <w:szCs w:val="19"/>
                <w:lang w:val="en-GB" w:eastAsia="tr-TR"/>
              </w:rPr>
              <w:t> </w:t>
            </w:r>
          </w:p>
        </w:tc>
        <w:tc>
          <w:tcPr>
            <w:tcW w:w="1235" w:type="dxa"/>
            <w:tcBorders>
              <w:top w:val="nil"/>
              <w:left w:val="nil"/>
              <w:bottom w:val="nil"/>
              <w:right w:val="nil"/>
            </w:tcBorders>
            <w:tcMar>
              <w:top w:w="0" w:type="dxa"/>
              <w:left w:w="108" w:type="dxa"/>
              <w:bottom w:w="0" w:type="dxa"/>
              <w:right w:w="108" w:type="dxa"/>
            </w:tcMar>
            <w:hideMark/>
          </w:tcPr>
          <w:p w:rsidR="00246EF7" w:rsidRPr="00246EF7" w:rsidRDefault="00246EF7" w:rsidP="00246EF7">
            <w:pPr>
              <w:spacing w:after="0" w:line="124" w:lineRule="atLeast"/>
              <w:rPr>
                <w:rFonts w:ascii="Times New Roman" w:eastAsia="Times New Roman" w:hAnsi="Times New Roman" w:cs="Times New Roman"/>
                <w:sz w:val="24"/>
                <w:szCs w:val="24"/>
                <w:lang w:eastAsia="tr-TR"/>
              </w:rPr>
            </w:pPr>
            <w:r w:rsidRPr="00246EF7">
              <w:rPr>
                <w:rFonts w:ascii="Times New Roman" w:eastAsia="Times New Roman" w:hAnsi="Times New Roman" w:cs="Times New Roman"/>
                <w:sz w:val="19"/>
                <w:szCs w:val="19"/>
                <w:lang w:val="en-GB" w:eastAsia="tr-TR"/>
              </w:rPr>
              <w:t> </w:t>
            </w:r>
          </w:p>
        </w:tc>
        <w:tc>
          <w:tcPr>
            <w:tcW w:w="1179" w:type="dxa"/>
            <w:tcBorders>
              <w:top w:val="nil"/>
              <w:left w:val="nil"/>
              <w:bottom w:val="nil"/>
              <w:right w:val="nil"/>
            </w:tcBorders>
            <w:tcMar>
              <w:top w:w="0" w:type="dxa"/>
              <w:left w:w="108" w:type="dxa"/>
              <w:bottom w:w="0" w:type="dxa"/>
              <w:right w:w="108" w:type="dxa"/>
            </w:tcMar>
            <w:hideMark/>
          </w:tcPr>
          <w:p w:rsidR="00246EF7" w:rsidRPr="00246EF7" w:rsidRDefault="00246EF7" w:rsidP="00246EF7">
            <w:pPr>
              <w:spacing w:after="0" w:line="124" w:lineRule="atLeast"/>
              <w:rPr>
                <w:rFonts w:ascii="Times New Roman" w:eastAsia="Times New Roman" w:hAnsi="Times New Roman" w:cs="Times New Roman"/>
                <w:sz w:val="24"/>
                <w:szCs w:val="24"/>
                <w:lang w:eastAsia="tr-TR"/>
              </w:rPr>
            </w:pPr>
            <w:r w:rsidRPr="00246EF7">
              <w:rPr>
                <w:rFonts w:ascii="Times New Roman" w:eastAsia="Times New Roman" w:hAnsi="Times New Roman" w:cs="Times New Roman"/>
                <w:sz w:val="19"/>
                <w:szCs w:val="19"/>
                <w:lang w:val="en-GB" w:eastAsia="tr-TR"/>
              </w:rPr>
              <w:t> </w:t>
            </w:r>
          </w:p>
        </w:tc>
        <w:tc>
          <w:tcPr>
            <w:tcW w:w="1343" w:type="dxa"/>
            <w:tcBorders>
              <w:top w:val="nil"/>
              <w:left w:val="nil"/>
              <w:bottom w:val="nil"/>
              <w:right w:val="nil"/>
            </w:tcBorders>
            <w:tcMar>
              <w:top w:w="0" w:type="dxa"/>
              <w:left w:w="108" w:type="dxa"/>
              <w:bottom w:w="0" w:type="dxa"/>
              <w:right w:w="108" w:type="dxa"/>
            </w:tcMar>
            <w:hideMark/>
          </w:tcPr>
          <w:p w:rsidR="00246EF7" w:rsidRPr="00246EF7" w:rsidRDefault="00246EF7" w:rsidP="00246EF7">
            <w:pPr>
              <w:spacing w:after="0" w:line="124" w:lineRule="atLeast"/>
              <w:rPr>
                <w:rFonts w:ascii="Times New Roman" w:eastAsia="Times New Roman" w:hAnsi="Times New Roman" w:cs="Times New Roman"/>
                <w:sz w:val="24"/>
                <w:szCs w:val="24"/>
                <w:lang w:eastAsia="tr-TR"/>
              </w:rPr>
            </w:pPr>
            <w:r w:rsidRPr="00246EF7">
              <w:rPr>
                <w:rFonts w:ascii="Times New Roman" w:eastAsia="Times New Roman" w:hAnsi="Times New Roman" w:cs="Times New Roman"/>
                <w:sz w:val="19"/>
                <w:szCs w:val="19"/>
                <w:lang w:val="en-GB" w:eastAsia="tr-TR"/>
              </w:rPr>
              <w:t> </w:t>
            </w:r>
          </w:p>
        </w:tc>
        <w:tc>
          <w:tcPr>
            <w:tcW w:w="999" w:type="dxa"/>
            <w:tcBorders>
              <w:top w:val="nil"/>
              <w:left w:val="nil"/>
              <w:bottom w:val="nil"/>
              <w:right w:val="nil"/>
            </w:tcBorders>
            <w:tcMar>
              <w:top w:w="0" w:type="dxa"/>
              <w:left w:w="108" w:type="dxa"/>
              <w:bottom w:w="0" w:type="dxa"/>
              <w:right w:w="108" w:type="dxa"/>
            </w:tcMar>
            <w:hideMark/>
          </w:tcPr>
          <w:p w:rsidR="00246EF7" w:rsidRPr="00246EF7" w:rsidRDefault="00246EF7" w:rsidP="00246EF7">
            <w:pPr>
              <w:spacing w:after="0" w:line="124" w:lineRule="atLeast"/>
              <w:rPr>
                <w:rFonts w:ascii="Times New Roman" w:eastAsia="Times New Roman" w:hAnsi="Times New Roman" w:cs="Times New Roman"/>
                <w:sz w:val="24"/>
                <w:szCs w:val="24"/>
                <w:lang w:eastAsia="tr-TR"/>
              </w:rPr>
            </w:pPr>
            <w:r w:rsidRPr="00246EF7">
              <w:rPr>
                <w:rFonts w:ascii="Times New Roman" w:eastAsia="Times New Roman" w:hAnsi="Times New Roman" w:cs="Times New Roman"/>
                <w:sz w:val="19"/>
                <w:szCs w:val="19"/>
                <w:lang w:val="en-GB" w:eastAsia="tr-TR"/>
              </w:rPr>
              <w:t> </w:t>
            </w:r>
          </w:p>
        </w:tc>
        <w:tc>
          <w:tcPr>
            <w:tcW w:w="895" w:type="dxa"/>
            <w:tcBorders>
              <w:top w:val="nil"/>
              <w:left w:val="nil"/>
              <w:bottom w:val="nil"/>
              <w:right w:val="nil"/>
            </w:tcBorders>
            <w:tcMar>
              <w:top w:w="0" w:type="dxa"/>
              <w:left w:w="108" w:type="dxa"/>
              <w:bottom w:w="0" w:type="dxa"/>
              <w:right w:w="108" w:type="dxa"/>
            </w:tcMar>
            <w:hideMark/>
          </w:tcPr>
          <w:p w:rsidR="00246EF7" w:rsidRPr="00246EF7" w:rsidRDefault="00246EF7" w:rsidP="00246EF7">
            <w:pPr>
              <w:spacing w:after="0" w:line="124" w:lineRule="atLeast"/>
              <w:rPr>
                <w:rFonts w:ascii="Times New Roman" w:eastAsia="Times New Roman" w:hAnsi="Times New Roman" w:cs="Times New Roman"/>
                <w:sz w:val="24"/>
                <w:szCs w:val="24"/>
                <w:lang w:eastAsia="tr-TR"/>
              </w:rPr>
            </w:pPr>
            <w:r w:rsidRPr="00246EF7">
              <w:rPr>
                <w:rFonts w:ascii="Times New Roman" w:eastAsia="Times New Roman" w:hAnsi="Times New Roman" w:cs="Times New Roman"/>
                <w:sz w:val="19"/>
                <w:szCs w:val="19"/>
                <w:lang w:val="en-GB" w:eastAsia="tr-TR"/>
              </w:rPr>
              <w:t> </w:t>
            </w:r>
          </w:p>
        </w:tc>
      </w:tr>
    </w:tbl>
    <w:p w:rsidR="00246EF7" w:rsidRPr="00246EF7" w:rsidRDefault="00246EF7" w:rsidP="00246EF7">
      <w:pPr>
        <w:spacing w:after="0" w:line="480" w:lineRule="auto"/>
        <w:rPr>
          <w:rFonts w:ascii="Times New Roman" w:eastAsia="Times New Roman" w:hAnsi="Times New Roman" w:cs="Times New Roman"/>
          <w:sz w:val="24"/>
          <w:szCs w:val="24"/>
          <w:lang w:eastAsia="tr-TR"/>
        </w:rPr>
      </w:pPr>
      <w:r w:rsidRPr="00246EF7">
        <w:rPr>
          <w:rFonts w:ascii="Times New Roman" w:eastAsia="Times New Roman" w:hAnsi="Times New Roman" w:cs="Times New Roman"/>
          <w:color w:val="FF0000"/>
          <w:sz w:val="24"/>
          <w:szCs w:val="24"/>
          <w:lang w:eastAsia="tr-TR"/>
        </w:rPr>
        <w:t>1.</w:t>
      </w:r>
      <w:r w:rsidRPr="00246EF7">
        <w:rPr>
          <w:rFonts w:ascii="Times New Roman" w:eastAsia="Times New Roman" w:hAnsi="Times New Roman" w:cs="Times New Roman"/>
          <w:color w:val="FF0000"/>
          <w:sz w:val="14"/>
          <w:szCs w:val="14"/>
          <w:lang w:eastAsia="tr-TR"/>
        </w:rPr>
        <w:t xml:space="preserve">      </w:t>
      </w:r>
      <w:r w:rsidRPr="00246EF7">
        <w:rPr>
          <w:rFonts w:ascii="Times New Roman" w:eastAsia="Times New Roman" w:hAnsi="Times New Roman" w:cs="Times New Roman"/>
          <w:b/>
          <w:bCs/>
          <w:sz w:val="24"/>
          <w:szCs w:val="24"/>
          <w:lang w:eastAsia="tr-TR"/>
        </w:rPr>
        <w:t xml:space="preserve">Katılım Sayısı: ERASMUS+ KA103 (2014 ve sonrası) Programdan ilk kez faydalanacaklar için 40 puan, 2. kez faydalanacaklar için 30 puan, 3. kez faydalanacaklar için 20 puan, 4. kez faydalanacaklalar için 10 puan ve 5.  kez ve üzeri faydalanacaklar için puan verilmeyecektir. </w:t>
      </w:r>
    </w:p>
    <w:p w:rsidR="00246EF7" w:rsidRPr="00246EF7" w:rsidRDefault="00246EF7" w:rsidP="00246EF7">
      <w:pPr>
        <w:spacing w:after="0" w:line="480" w:lineRule="auto"/>
        <w:rPr>
          <w:rFonts w:ascii="Times New Roman" w:eastAsia="Times New Roman" w:hAnsi="Times New Roman" w:cs="Times New Roman"/>
          <w:sz w:val="24"/>
          <w:szCs w:val="24"/>
          <w:lang w:eastAsia="tr-TR"/>
        </w:rPr>
      </w:pPr>
      <w:r w:rsidRPr="00246EF7">
        <w:rPr>
          <w:rFonts w:ascii="Times New Roman" w:eastAsia="Times New Roman" w:hAnsi="Times New Roman" w:cs="Times New Roman"/>
          <w:color w:val="FF0000"/>
          <w:sz w:val="24"/>
          <w:szCs w:val="24"/>
          <w:lang w:eastAsia="tr-TR"/>
        </w:rPr>
        <w:t>2.</w:t>
      </w:r>
      <w:r w:rsidRPr="00246EF7">
        <w:rPr>
          <w:rFonts w:ascii="Times New Roman" w:eastAsia="Times New Roman" w:hAnsi="Times New Roman" w:cs="Times New Roman"/>
          <w:color w:val="FF0000"/>
          <w:sz w:val="14"/>
          <w:szCs w:val="14"/>
          <w:lang w:eastAsia="tr-TR"/>
        </w:rPr>
        <w:t xml:space="preserve">      </w:t>
      </w:r>
      <w:r w:rsidRPr="00246EF7">
        <w:rPr>
          <w:rFonts w:ascii="Times New Roman" w:eastAsia="Times New Roman" w:hAnsi="Times New Roman" w:cs="Times New Roman"/>
          <w:b/>
          <w:bCs/>
          <w:sz w:val="24"/>
          <w:szCs w:val="24"/>
          <w:lang w:eastAsia="tr-TR"/>
        </w:rPr>
        <w:t xml:space="preserve">Yabancı Dil: Yabancı dil puanının %25’i </w:t>
      </w:r>
      <w:proofErr w:type="gramStart"/>
      <w:r w:rsidRPr="00246EF7">
        <w:rPr>
          <w:rFonts w:ascii="Times New Roman" w:eastAsia="Times New Roman" w:hAnsi="Times New Roman" w:cs="Times New Roman"/>
          <w:b/>
          <w:bCs/>
          <w:sz w:val="24"/>
          <w:szCs w:val="24"/>
          <w:lang w:eastAsia="tr-TR"/>
        </w:rPr>
        <w:t>(</w:t>
      </w:r>
      <w:proofErr w:type="gramEnd"/>
      <w:r w:rsidRPr="00246EF7">
        <w:rPr>
          <w:rFonts w:ascii="Times New Roman" w:eastAsia="Times New Roman" w:hAnsi="Times New Roman" w:cs="Times New Roman"/>
          <w:b/>
          <w:bCs/>
          <w:sz w:val="24"/>
          <w:szCs w:val="24"/>
          <w:lang w:eastAsia="tr-TR"/>
        </w:rPr>
        <w:t>ÜDS, KPDS, YDS, YÖKDİL ve TOEFL sınav puanlarının YÖK eşdeğerliliklerine göre %25’i alınacaktır.  Resmi geçerliliği olan Dil Belgesinin ibrazı gereklidir - Yabancı dil belgesi ibraz etmeyenlere puan verilmeyecektir.</w:t>
      </w:r>
      <w:proofErr w:type="gramStart"/>
      <w:r w:rsidRPr="00246EF7">
        <w:rPr>
          <w:rFonts w:ascii="Times New Roman" w:eastAsia="Times New Roman" w:hAnsi="Times New Roman" w:cs="Times New Roman"/>
          <w:b/>
          <w:bCs/>
          <w:sz w:val="24"/>
          <w:szCs w:val="24"/>
          <w:lang w:eastAsia="tr-TR"/>
        </w:rPr>
        <w:t>)</w:t>
      </w:r>
      <w:proofErr w:type="gramEnd"/>
    </w:p>
    <w:p w:rsidR="00246EF7" w:rsidRPr="00246EF7" w:rsidRDefault="00246EF7" w:rsidP="00246EF7">
      <w:pPr>
        <w:spacing w:after="0" w:line="480" w:lineRule="auto"/>
        <w:rPr>
          <w:rFonts w:ascii="Times New Roman" w:eastAsia="Times New Roman" w:hAnsi="Times New Roman" w:cs="Times New Roman"/>
          <w:sz w:val="24"/>
          <w:szCs w:val="24"/>
          <w:lang w:eastAsia="tr-TR"/>
        </w:rPr>
      </w:pPr>
      <w:r w:rsidRPr="00246EF7">
        <w:rPr>
          <w:rFonts w:ascii="Times New Roman" w:eastAsia="Times New Roman" w:hAnsi="Times New Roman" w:cs="Times New Roman"/>
          <w:color w:val="FF0000"/>
          <w:sz w:val="24"/>
          <w:szCs w:val="24"/>
          <w:lang w:eastAsia="tr-TR"/>
        </w:rPr>
        <w:t>3.</w:t>
      </w:r>
      <w:r w:rsidRPr="00246EF7">
        <w:rPr>
          <w:rFonts w:ascii="Times New Roman" w:eastAsia="Times New Roman" w:hAnsi="Times New Roman" w:cs="Times New Roman"/>
          <w:color w:val="FF0000"/>
          <w:sz w:val="14"/>
          <w:szCs w:val="14"/>
          <w:lang w:eastAsia="tr-TR"/>
        </w:rPr>
        <w:t xml:space="preserve">      </w:t>
      </w:r>
      <w:r w:rsidRPr="00246EF7">
        <w:rPr>
          <w:rFonts w:ascii="Times New Roman" w:eastAsia="Times New Roman" w:hAnsi="Times New Roman" w:cs="Times New Roman"/>
          <w:b/>
          <w:bCs/>
          <w:sz w:val="24"/>
          <w:szCs w:val="24"/>
          <w:lang w:eastAsia="tr-TR"/>
        </w:rPr>
        <w:t>Öğretim anlaşmasının içeriğinin özgün ve uzmanlık alanı ile ilgili olması beklenmektedir. Başvuru sahibinin bölümü ile gideceği üniversitedeki birim aynı ya da benzer olmalıdır. Bu şekilde olanlara 10 puan verilecektir.</w:t>
      </w:r>
    </w:p>
    <w:p w:rsidR="00246EF7" w:rsidRPr="00246EF7" w:rsidRDefault="00246EF7" w:rsidP="00246EF7">
      <w:pPr>
        <w:spacing w:after="0" w:line="480" w:lineRule="auto"/>
        <w:rPr>
          <w:rFonts w:ascii="Times New Roman" w:eastAsia="Times New Roman" w:hAnsi="Times New Roman" w:cs="Times New Roman"/>
          <w:sz w:val="24"/>
          <w:szCs w:val="24"/>
          <w:lang w:eastAsia="tr-TR"/>
        </w:rPr>
      </w:pPr>
      <w:r w:rsidRPr="00246EF7">
        <w:rPr>
          <w:rFonts w:ascii="Times New Roman" w:eastAsia="Times New Roman" w:hAnsi="Times New Roman" w:cs="Times New Roman"/>
          <w:color w:val="FF0000"/>
          <w:sz w:val="24"/>
          <w:szCs w:val="24"/>
          <w:lang w:eastAsia="tr-TR"/>
        </w:rPr>
        <w:t>4.</w:t>
      </w:r>
      <w:r w:rsidRPr="00246EF7">
        <w:rPr>
          <w:rFonts w:ascii="Times New Roman" w:eastAsia="Times New Roman" w:hAnsi="Times New Roman" w:cs="Times New Roman"/>
          <w:color w:val="FF0000"/>
          <w:sz w:val="14"/>
          <w:szCs w:val="14"/>
          <w:lang w:eastAsia="tr-TR"/>
        </w:rPr>
        <w:t xml:space="preserve">      </w:t>
      </w:r>
      <w:r w:rsidRPr="00246EF7">
        <w:rPr>
          <w:rFonts w:ascii="Times New Roman" w:eastAsia="Times New Roman" w:hAnsi="Times New Roman" w:cs="Times New Roman"/>
          <w:b/>
          <w:bCs/>
          <w:sz w:val="24"/>
          <w:szCs w:val="24"/>
          <w:lang w:eastAsia="tr-TR"/>
        </w:rPr>
        <w:t>Kabul mektubu hazır olup başvuru esnasında sisteme yükleyen personele 10 puan verilecektir.</w:t>
      </w:r>
    </w:p>
    <w:p w:rsidR="00246EF7" w:rsidRPr="00246EF7" w:rsidRDefault="00246EF7" w:rsidP="00246EF7">
      <w:pPr>
        <w:spacing w:after="0" w:line="240" w:lineRule="auto"/>
        <w:jc w:val="both"/>
        <w:rPr>
          <w:rFonts w:ascii="Times New Roman" w:eastAsia="Times New Roman" w:hAnsi="Times New Roman" w:cs="Times New Roman"/>
          <w:sz w:val="24"/>
          <w:szCs w:val="24"/>
          <w:lang w:eastAsia="tr-TR"/>
        </w:rPr>
      </w:pPr>
      <w:r w:rsidRPr="00246EF7">
        <w:rPr>
          <w:rFonts w:ascii="Times New Roman" w:eastAsia="Times New Roman" w:hAnsi="Times New Roman" w:cs="Times New Roman"/>
          <w:color w:val="FF0000"/>
          <w:sz w:val="24"/>
          <w:szCs w:val="24"/>
          <w:lang w:eastAsia="tr-TR"/>
        </w:rPr>
        <w:t>5.</w:t>
      </w:r>
      <w:r w:rsidRPr="00246EF7">
        <w:rPr>
          <w:rFonts w:ascii="Times New Roman" w:eastAsia="Times New Roman" w:hAnsi="Times New Roman" w:cs="Times New Roman"/>
          <w:color w:val="FF0000"/>
          <w:sz w:val="14"/>
          <w:szCs w:val="14"/>
          <w:lang w:eastAsia="tr-TR"/>
        </w:rPr>
        <w:t xml:space="preserve">      </w:t>
      </w:r>
      <w:proofErr w:type="spellStart"/>
      <w:r w:rsidRPr="00246EF7">
        <w:rPr>
          <w:rFonts w:ascii="Times New Roman" w:eastAsia="Times New Roman" w:hAnsi="Times New Roman" w:cs="Times New Roman"/>
          <w:b/>
          <w:bCs/>
          <w:sz w:val="24"/>
          <w:szCs w:val="24"/>
          <w:lang w:eastAsia="tr-TR"/>
        </w:rPr>
        <w:t>Erasmus</w:t>
      </w:r>
      <w:proofErr w:type="spellEnd"/>
      <w:r w:rsidRPr="00246EF7">
        <w:rPr>
          <w:rFonts w:ascii="Times New Roman" w:eastAsia="Times New Roman" w:hAnsi="Times New Roman" w:cs="Times New Roman"/>
          <w:b/>
          <w:bCs/>
          <w:sz w:val="24"/>
          <w:szCs w:val="24"/>
          <w:lang w:eastAsia="tr-TR"/>
        </w:rPr>
        <w:t xml:space="preserve"> Programına Katkı: </w:t>
      </w:r>
      <w:proofErr w:type="spellStart"/>
      <w:r w:rsidRPr="00246EF7">
        <w:rPr>
          <w:rFonts w:ascii="Times New Roman" w:eastAsia="Times New Roman" w:hAnsi="Times New Roman" w:cs="Times New Roman"/>
          <w:b/>
          <w:bCs/>
          <w:sz w:val="24"/>
          <w:szCs w:val="24"/>
          <w:lang w:eastAsia="tr-TR"/>
        </w:rPr>
        <w:t>Erasmus</w:t>
      </w:r>
      <w:proofErr w:type="spellEnd"/>
      <w:r w:rsidRPr="00246EF7">
        <w:rPr>
          <w:rFonts w:ascii="Times New Roman" w:eastAsia="Times New Roman" w:hAnsi="Times New Roman" w:cs="Times New Roman"/>
          <w:b/>
          <w:bCs/>
          <w:sz w:val="24"/>
          <w:szCs w:val="24"/>
          <w:lang w:eastAsia="tr-TR"/>
        </w:rPr>
        <w:t xml:space="preserve">+ hareketlilikleri için 2014 ve sonrasında </w:t>
      </w:r>
      <w:proofErr w:type="spellStart"/>
      <w:r w:rsidRPr="00246EF7">
        <w:rPr>
          <w:rFonts w:ascii="Times New Roman" w:eastAsia="Times New Roman" w:hAnsi="Times New Roman" w:cs="Times New Roman"/>
          <w:b/>
          <w:bCs/>
          <w:sz w:val="24"/>
          <w:szCs w:val="24"/>
          <w:lang w:eastAsia="tr-TR"/>
        </w:rPr>
        <w:t>Erasmus</w:t>
      </w:r>
      <w:proofErr w:type="spellEnd"/>
      <w:r w:rsidRPr="00246EF7">
        <w:rPr>
          <w:rFonts w:ascii="Times New Roman" w:eastAsia="Times New Roman" w:hAnsi="Times New Roman" w:cs="Times New Roman"/>
          <w:b/>
          <w:bCs/>
          <w:sz w:val="24"/>
          <w:szCs w:val="24"/>
          <w:lang w:eastAsia="tr-TR"/>
        </w:rPr>
        <w:t xml:space="preserve"> Koordinatörlüğü ile birlikte çalışarak yeni ikili anlaşmalar yapmış olmak. </w:t>
      </w:r>
    </w:p>
    <w:p w:rsidR="00246EF7" w:rsidRPr="00246EF7" w:rsidRDefault="00246EF7" w:rsidP="00246EF7">
      <w:pPr>
        <w:spacing w:after="0" w:line="240" w:lineRule="auto"/>
        <w:jc w:val="both"/>
        <w:rPr>
          <w:rFonts w:ascii="Times New Roman" w:eastAsia="Times New Roman" w:hAnsi="Times New Roman" w:cs="Times New Roman"/>
          <w:sz w:val="24"/>
          <w:szCs w:val="24"/>
          <w:lang w:eastAsia="tr-TR"/>
        </w:rPr>
      </w:pPr>
      <w:r w:rsidRPr="00246EF7">
        <w:rPr>
          <w:rFonts w:ascii="Times New Roman" w:eastAsia="Times New Roman" w:hAnsi="Times New Roman" w:cs="Times New Roman"/>
          <w:sz w:val="24"/>
          <w:szCs w:val="24"/>
          <w:lang w:eastAsia="tr-TR"/>
        </w:rPr>
        <w:t> </w:t>
      </w:r>
    </w:p>
    <w:p w:rsidR="00246EF7" w:rsidRPr="00246EF7" w:rsidRDefault="00246EF7" w:rsidP="00246EF7">
      <w:pPr>
        <w:spacing w:after="0" w:line="240" w:lineRule="auto"/>
        <w:jc w:val="both"/>
        <w:rPr>
          <w:rFonts w:ascii="Times New Roman" w:eastAsia="Times New Roman" w:hAnsi="Times New Roman" w:cs="Times New Roman"/>
          <w:sz w:val="24"/>
          <w:szCs w:val="24"/>
          <w:lang w:eastAsia="tr-TR"/>
        </w:rPr>
      </w:pPr>
      <w:r w:rsidRPr="00246EF7">
        <w:rPr>
          <w:rFonts w:ascii="Times New Roman" w:eastAsia="Times New Roman" w:hAnsi="Times New Roman" w:cs="Times New Roman"/>
          <w:sz w:val="24"/>
          <w:szCs w:val="24"/>
          <w:lang w:eastAsia="tr-TR"/>
        </w:rPr>
        <w:t> </w:t>
      </w:r>
    </w:p>
    <w:p w:rsidR="00246EF7" w:rsidRPr="00246EF7" w:rsidRDefault="00246EF7" w:rsidP="00246EF7">
      <w:pPr>
        <w:spacing w:after="0" w:line="240" w:lineRule="auto"/>
        <w:jc w:val="both"/>
        <w:rPr>
          <w:rFonts w:ascii="Times New Roman" w:eastAsia="Times New Roman" w:hAnsi="Times New Roman" w:cs="Times New Roman"/>
          <w:sz w:val="24"/>
          <w:szCs w:val="24"/>
          <w:lang w:eastAsia="tr-TR"/>
        </w:rPr>
      </w:pPr>
      <w:r w:rsidRPr="00246EF7">
        <w:rPr>
          <w:rFonts w:ascii="Times New Roman" w:eastAsia="Times New Roman" w:hAnsi="Times New Roman" w:cs="Times New Roman"/>
          <w:sz w:val="24"/>
          <w:szCs w:val="24"/>
          <w:lang w:eastAsia="tr-TR"/>
        </w:rPr>
        <w:t> </w:t>
      </w:r>
    </w:p>
    <w:p w:rsidR="00246EF7" w:rsidRPr="00246EF7" w:rsidRDefault="00246EF7" w:rsidP="00246EF7">
      <w:pPr>
        <w:spacing w:after="0" w:line="240" w:lineRule="auto"/>
        <w:jc w:val="both"/>
        <w:rPr>
          <w:rFonts w:ascii="Times New Roman" w:eastAsia="Times New Roman" w:hAnsi="Times New Roman" w:cs="Times New Roman"/>
          <w:sz w:val="24"/>
          <w:szCs w:val="24"/>
          <w:lang w:eastAsia="tr-TR"/>
        </w:rPr>
      </w:pPr>
      <w:r w:rsidRPr="00246EF7">
        <w:rPr>
          <w:rFonts w:ascii="Times New Roman" w:eastAsia="Times New Roman" w:hAnsi="Times New Roman" w:cs="Times New Roman"/>
          <w:b/>
          <w:bCs/>
          <w:sz w:val="24"/>
          <w:szCs w:val="24"/>
          <w:lang w:eastAsia="tr-TR"/>
        </w:rPr>
        <w:t>2017/2018 Akademik yılı Personel Hareketliliği Hibe Hesapları:</w:t>
      </w:r>
    </w:p>
    <w:p w:rsidR="00246EF7" w:rsidRPr="00246EF7" w:rsidRDefault="00246EF7" w:rsidP="00246EF7">
      <w:pPr>
        <w:shd w:val="clear" w:color="auto" w:fill="FFFFFF"/>
        <w:spacing w:after="0" w:line="298" w:lineRule="atLeast"/>
        <w:jc w:val="both"/>
        <w:rPr>
          <w:rFonts w:ascii="Times New Roman" w:eastAsia="Times New Roman" w:hAnsi="Times New Roman" w:cs="Times New Roman"/>
          <w:sz w:val="24"/>
          <w:szCs w:val="24"/>
          <w:lang w:eastAsia="tr-TR"/>
        </w:rPr>
      </w:pPr>
      <w:r w:rsidRPr="00246EF7">
        <w:rPr>
          <w:rFonts w:ascii="Times New Roman" w:eastAsia="Times New Roman" w:hAnsi="Times New Roman" w:cs="Times New Roman"/>
          <w:sz w:val="24"/>
          <w:szCs w:val="24"/>
          <w:lang w:eastAsia="tr-TR"/>
        </w:rPr>
        <w:t>Personel hareketliliğinden faydalanacak personele verilecek olan günlük/haftalık hibe miktarı gidilen ülke ile birlikte gidilen süreye göre aşağıdaki tabloda belirtilen tutarlar dikkate alınarak hesaplanır. Tabloda gösterilen miktarlar Avro cinsindendir.</w:t>
      </w:r>
    </w:p>
    <w:p w:rsidR="00246EF7" w:rsidRPr="00246EF7" w:rsidRDefault="00246EF7" w:rsidP="00246EF7">
      <w:pPr>
        <w:spacing w:after="0" w:line="240" w:lineRule="auto"/>
        <w:jc w:val="both"/>
        <w:rPr>
          <w:rFonts w:ascii="Times New Roman" w:eastAsia="Times New Roman" w:hAnsi="Times New Roman" w:cs="Times New Roman"/>
          <w:sz w:val="24"/>
          <w:szCs w:val="24"/>
          <w:lang w:eastAsia="tr-TR"/>
        </w:rPr>
      </w:pPr>
      <w:r w:rsidRPr="00246EF7">
        <w:rPr>
          <w:rFonts w:ascii="Times New Roman" w:eastAsia="Times New Roman" w:hAnsi="Times New Roman" w:cs="Times New Roman"/>
          <w:b/>
          <w:bCs/>
          <w:sz w:val="24"/>
          <w:szCs w:val="24"/>
          <w:lang w:eastAsia="tr-TR"/>
        </w:rPr>
        <w:t> </w:t>
      </w:r>
    </w:p>
    <w:p w:rsidR="00246EF7" w:rsidRPr="00246EF7" w:rsidRDefault="00246EF7" w:rsidP="00246EF7">
      <w:pPr>
        <w:spacing w:after="0" w:line="300" w:lineRule="atLeast"/>
        <w:jc w:val="both"/>
        <w:textAlignment w:val="baseline"/>
        <w:rPr>
          <w:rFonts w:ascii="Times New Roman" w:eastAsia="Times New Roman" w:hAnsi="Times New Roman" w:cs="Times New Roman"/>
          <w:sz w:val="24"/>
          <w:szCs w:val="24"/>
          <w:lang w:eastAsia="tr-TR"/>
        </w:rPr>
      </w:pPr>
      <w:r w:rsidRPr="00246EF7">
        <w:rPr>
          <w:rFonts w:ascii="Times New Roman" w:eastAsia="Times New Roman" w:hAnsi="Times New Roman" w:cs="Times New Roman"/>
          <w:sz w:val="24"/>
          <w:szCs w:val="24"/>
          <w:lang w:eastAsia="tr-TR"/>
        </w:rPr>
        <w:t>   Personel Hareketliliği faaliyetinden faydalanacak personele verilecek olan günlük harcırah miktarları 28</w:t>
      </w:r>
    </w:p>
    <w:p w:rsidR="00246EF7" w:rsidRPr="00246EF7" w:rsidRDefault="00246EF7" w:rsidP="00246EF7">
      <w:pPr>
        <w:spacing w:after="0" w:line="300" w:lineRule="atLeast"/>
        <w:jc w:val="both"/>
        <w:textAlignment w:val="baseline"/>
        <w:rPr>
          <w:rFonts w:ascii="Times New Roman" w:eastAsia="Times New Roman" w:hAnsi="Times New Roman" w:cs="Times New Roman"/>
          <w:sz w:val="24"/>
          <w:szCs w:val="24"/>
          <w:lang w:eastAsia="tr-TR"/>
        </w:rPr>
      </w:pPr>
      <w:r w:rsidRPr="00246EF7">
        <w:rPr>
          <w:rFonts w:ascii="Times New Roman" w:eastAsia="Times New Roman" w:hAnsi="Times New Roman" w:cs="Times New Roman"/>
          <w:sz w:val="24"/>
          <w:szCs w:val="24"/>
          <w:lang w:eastAsia="tr-TR"/>
        </w:rPr>
        <w:t>    AB üyesi ülkenin ve AB dışı 4 program ülkesinin yaşam standartları göz önüne alınarak aşağıdaki tabloda yer almaktadır.</w:t>
      </w:r>
    </w:p>
    <w:p w:rsidR="00246EF7" w:rsidRPr="00246EF7" w:rsidRDefault="00246EF7" w:rsidP="00246EF7">
      <w:pPr>
        <w:spacing w:after="0" w:line="300" w:lineRule="atLeast"/>
        <w:jc w:val="both"/>
        <w:textAlignment w:val="baseline"/>
        <w:rPr>
          <w:rFonts w:ascii="Times New Roman" w:eastAsia="Times New Roman" w:hAnsi="Times New Roman" w:cs="Times New Roman"/>
          <w:sz w:val="24"/>
          <w:szCs w:val="24"/>
          <w:lang w:eastAsia="tr-TR"/>
        </w:rPr>
      </w:pPr>
      <w:r w:rsidRPr="00246EF7">
        <w:rPr>
          <w:rFonts w:ascii="Times New Roman" w:eastAsia="Times New Roman" w:hAnsi="Times New Roman" w:cs="Times New Roman"/>
          <w:sz w:val="24"/>
          <w:szCs w:val="24"/>
          <w:lang w:eastAsia="tr-TR"/>
        </w:rPr>
        <w:t> </w:t>
      </w:r>
    </w:p>
    <w:p w:rsidR="00246EF7" w:rsidRPr="00246EF7" w:rsidRDefault="00246EF7" w:rsidP="00246EF7">
      <w:pPr>
        <w:spacing w:after="0" w:line="240" w:lineRule="auto"/>
        <w:jc w:val="both"/>
        <w:rPr>
          <w:rFonts w:ascii="Times New Roman" w:eastAsia="Times New Roman" w:hAnsi="Times New Roman" w:cs="Times New Roman"/>
          <w:sz w:val="24"/>
          <w:szCs w:val="24"/>
          <w:lang w:eastAsia="tr-TR"/>
        </w:rPr>
      </w:pPr>
      <w:r w:rsidRPr="00246EF7">
        <w:rPr>
          <w:rFonts w:ascii="Arial Narrow" w:eastAsia="Times New Roman" w:hAnsi="Arial Narrow" w:cs="Times New Roman"/>
          <w:sz w:val="24"/>
          <w:szCs w:val="24"/>
          <w:lang w:val="fr-FR" w:eastAsia="tr-TR"/>
        </w:rPr>
        <w:t xml:space="preserve">       </w:t>
      </w:r>
    </w:p>
    <w:p w:rsidR="00246EF7" w:rsidRPr="00246EF7" w:rsidRDefault="00246EF7" w:rsidP="00246EF7">
      <w:pPr>
        <w:spacing w:after="0" w:line="240" w:lineRule="auto"/>
        <w:jc w:val="both"/>
        <w:rPr>
          <w:rFonts w:ascii="Times New Roman" w:eastAsia="Times New Roman" w:hAnsi="Times New Roman" w:cs="Times New Roman"/>
          <w:sz w:val="24"/>
          <w:szCs w:val="24"/>
          <w:lang w:eastAsia="tr-TR"/>
        </w:rPr>
      </w:pPr>
      <w:r w:rsidRPr="00246EF7">
        <w:rPr>
          <w:rFonts w:ascii="Times New Roman" w:eastAsia="Times New Roman" w:hAnsi="Times New Roman" w:cs="Times New Roman"/>
          <w:sz w:val="24"/>
          <w:szCs w:val="24"/>
          <w:lang w:eastAsia="tr-TR"/>
        </w:rPr>
        <w:t xml:space="preserve">Yurtdışında geçirilen süre boyunca ilgili personel Türkiye'deki maaşını almaya devam eder ve yurtdışında geçirilen süre normal hizmet dâhilindedir ve personele ek hizmet yükümlülüğü getirmez. </w:t>
      </w:r>
    </w:p>
    <w:p w:rsidR="00246EF7" w:rsidRPr="00246EF7" w:rsidRDefault="00246EF7" w:rsidP="00246EF7">
      <w:pPr>
        <w:spacing w:after="0" w:line="240" w:lineRule="auto"/>
        <w:jc w:val="both"/>
        <w:rPr>
          <w:rFonts w:ascii="Times New Roman" w:eastAsia="Times New Roman" w:hAnsi="Times New Roman" w:cs="Times New Roman"/>
          <w:sz w:val="24"/>
          <w:szCs w:val="24"/>
          <w:lang w:eastAsia="tr-TR"/>
        </w:rPr>
      </w:pPr>
      <w:r w:rsidRPr="00246EF7">
        <w:rPr>
          <w:rFonts w:ascii="Times New Roman" w:eastAsia="Times New Roman" w:hAnsi="Times New Roman" w:cs="Times New Roman"/>
          <w:sz w:val="24"/>
          <w:szCs w:val="24"/>
          <w:lang w:eastAsia="tr-TR"/>
        </w:rPr>
        <w:t> </w:t>
      </w:r>
    </w:p>
    <w:p w:rsidR="00246EF7" w:rsidRPr="00246EF7" w:rsidRDefault="00246EF7" w:rsidP="00246EF7">
      <w:pPr>
        <w:spacing w:after="0" w:line="240" w:lineRule="auto"/>
        <w:jc w:val="both"/>
        <w:rPr>
          <w:rFonts w:ascii="Times New Roman" w:eastAsia="Times New Roman" w:hAnsi="Times New Roman" w:cs="Times New Roman"/>
          <w:sz w:val="24"/>
          <w:szCs w:val="24"/>
          <w:lang w:eastAsia="tr-TR"/>
        </w:rPr>
      </w:pPr>
      <w:r w:rsidRPr="00246EF7">
        <w:rPr>
          <w:rFonts w:ascii="Times New Roman" w:eastAsia="Times New Roman" w:hAnsi="Times New Roman" w:cs="Times New Roman"/>
          <w:sz w:val="24"/>
          <w:szCs w:val="24"/>
          <w:lang w:eastAsia="tr-TR"/>
        </w:rPr>
        <w:t xml:space="preserve">Yurtdışına gidecek personel kendi kurumundan </w:t>
      </w:r>
      <w:proofErr w:type="spellStart"/>
      <w:r w:rsidRPr="00246EF7">
        <w:rPr>
          <w:rFonts w:ascii="Times New Roman" w:eastAsia="Times New Roman" w:hAnsi="Times New Roman" w:cs="Times New Roman"/>
          <w:sz w:val="24"/>
          <w:szCs w:val="24"/>
          <w:lang w:eastAsia="tr-TR"/>
        </w:rPr>
        <w:t>Erasmus</w:t>
      </w:r>
      <w:proofErr w:type="spellEnd"/>
      <w:r w:rsidRPr="00246EF7">
        <w:rPr>
          <w:rFonts w:ascii="Times New Roman" w:eastAsia="Times New Roman" w:hAnsi="Times New Roman" w:cs="Times New Roman"/>
          <w:sz w:val="24"/>
          <w:szCs w:val="24"/>
          <w:lang w:eastAsia="tr-TR"/>
        </w:rPr>
        <w:t xml:space="preserve"> Programı hibesi haricinde yolluk ve gündelik alamaz. Çifte ödeme yapılamaz.</w:t>
      </w:r>
    </w:p>
    <w:p w:rsidR="00246EF7" w:rsidRPr="00246EF7" w:rsidRDefault="00246EF7" w:rsidP="00246EF7">
      <w:pPr>
        <w:spacing w:after="0" w:line="240" w:lineRule="auto"/>
        <w:jc w:val="center"/>
        <w:rPr>
          <w:rFonts w:ascii="Times New Roman" w:eastAsia="Times New Roman" w:hAnsi="Times New Roman" w:cs="Times New Roman"/>
          <w:sz w:val="24"/>
          <w:szCs w:val="24"/>
          <w:lang w:eastAsia="tr-TR"/>
        </w:rPr>
      </w:pPr>
      <w:r w:rsidRPr="00246EF7">
        <w:rPr>
          <w:rFonts w:ascii="Arial Narrow" w:eastAsia="Times New Roman" w:hAnsi="Arial Narrow" w:cs="Times New Roman"/>
          <w:b/>
          <w:bCs/>
          <w:color w:val="0000FF"/>
          <w:sz w:val="24"/>
          <w:szCs w:val="24"/>
          <w:lang w:val="fr-FR" w:eastAsia="tr-TR"/>
        </w:rPr>
        <w:t> </w:t>
      </w:r>
    </w:p>
    <w:p w:rsidR="00246EF7" w:rsidRPr="00246EF7" w:rsidRDefault="00246EF7" w:rsidP="00246EF7">
      <w:pPr>
        <w:spacing w:after="0" w:line="240" w:lineRule="auto"/>
        <w:jc w:val="center"/>
        <w:rPr>
          <w:rFonts w:ascii="Times New Roman" w:eastAsia="Times New Roman" w:hAnsi="Times New Roman" w:cs="Times New Roman"/>
          <w:sz w:val="24"/>
          <w:szCs w:val="24"/>
          <w:lang w:eastAsia="tr-TR"/>
        </w:rPr>
      </w:pPr>
      <w:r w:rsidRPr="00246EF7">
        <w:rPr>
          <w:rFonts w:ascii="Arial Narrow" w:eastAsia="Times New Roman" w:hAnsi="Arial Narrow" w:cs="Times New Roman"/>
          <w:b/>
          <w:bCs/>
          <w:color w:val="0000FF"/>
          <w:sz w:val="24"/>
          <w:szCs w:val="24"/>
          <w:lang w:val="fr-FR" w:eastAsia="tr-TR"/>
        </w:rPr>
        <w:t> </w:t>
      </w:r>
    </w:p>
    <w:p w:rsidR="00246EF7" w:rsidRPr="00246EF7" w:rsidRDefault="00246EF7" w:rsidP="00246EF7">
      <w:pPr>
        <w:spacing w:after="0" w:line="240" w:lineRule="auto"/>
        <w:jc w:val="center"/>
        <w:rPr>
          <w:rFonts w:ascii="Times New Roman" w:eastAsia="Times New Roman" w:hAnsi="Times New Roman" w:cs="Times New Roman"/>
          <w:sz w:val="24"/>
          <w:szCs w:val="24"/>
          <w:lang w:eastAsia="tr-TR"/>
        </w:rPr>
      </w:pPr>
      <w:proofErr w:type="spellStart"/>
      <w:r w:rsidRPr="00246EF7">
        <w:rPr>
          <w:rFonts w:ascii="Arial Narrow" w:eastAsia="Times New Roman" w:hAnsi="Arial Narrow" w:cs="Times New Roman"/>
          <w:b/>
          <w:bCs/>
          <w:color w:val="0000FF"/>
          <w:sz w:val="24"/>
          <w:szCs w:val="24"/>
          <w:lang w:val="fr-FR" w:eastAsia="tr-TR"/>
        </w:rPr>
        <w:t>Seyahat</w:t>
      </w:r>
      <w:proofErr w:type="spellEnd"/>
      <w:r w:rsidRPr="00246EF7">
        <w:rPr>
          <w:rFonts w:ascii="Arial Narrow" w:eastAsia="Times New Roman" w:hAnsi="Arial Narrow" w:cs="Times New Roman"/>
          <w:b/>
          <w:bCs/>
          <w:color w:val="0000FF"/>
          <w:sz w:val="24"/>
          <w:szCs w:val="24"/>
          <w:lang w:val="fr-FR" w:eastAsia="tr-TR"/>
        </w:rPr>
        <w:t xml:space="preserve"> </w:t>
      </w:r>
      <w:proofErr w:type="spellStart"/>
      <w:r w:rsidRPr="00246EF7">
        <w:rPr>
          <w:rFonts w:ascii="Arial Narrow" w:eastAsia="Times New Roman" w:hAnsi="Arial Narrow" w:cs="Times New Roman"/>
          <w:b/>
          <w:bCs/>
          <w:color w:val="0000FF"/>
          <w:sz w:val="24"/>
          <w:szCs w:val="24"/>
          <w:lang w:val="fr-FR" w:eastAsia="tr-TR"/>
        </w:rPr>
        <w:t>Harcamaları</w:t>
      </w:r>
      <w:proofErr w:type="spellEnd"/>
    </w:p>
    <w:p w:rsidR="00246EF7" w:rsidRPr="00246EF7" w:rsidRDefault="00246EF7" w:rsidP="00246EF7">
      <w:pPr>
        <w:spacing w:after="0" w:line="240" w:lineRule="auto"/>
        <w:jc w:val="center"/>
        <w:rPr>
          <w:rFonts w:ascii="Times New Roman" w:eastAsia="Times New Roman" w:hAnsi="Times New Roman" w:cs="Times New Roman"/>
          <w:sz w:val="24"/>
          <w:szCs w:val="24"/>
          <w:lang w:eastAsia="tr-TR"/>
        </w:rPr>
      </w:pPr>
      <w:r w:rsidRPr="00246EF7">
        <w:rPr>
          <w:rFonts w:ascii="Arial Narrow" w:eastAsia="Times New Roman" w:hAnsi="Arial Narrow" w:cs="Times New Roman"/>
          <w:b/>
          <w:bCs/>
          <w:color w:val="0000FF"/>
          <w:sz w:val="24"/>
          <w:szCs w:val="24"/>
          <w:lang w:val="fr-FR" w:eastAsia="tr-TR"/>
        </w:rPr>
        <w:t> </w:t>
      </w:r>
    </w:p>
    <w:p w:rsidR="00246EF7" w:rsidRPr="00246EF7" w:rsidRDefault="00246EF7" w:rsidP="00246EF7">
      <w:pPr>
        <w:spacing w:after="0" w:line="240" w:lineRule="auto"/>
        <w:jc w:val="both"/>
        <w:rPr>
          <w:rFonts w:ascii="Times New Roman" w:eastAsia="Times New Roman" w:hAnsi="Times New Roman" w:cs="Times New Roman"/>
          <w:sz w:val="24"/>
          <w:szCs w:val="24"/>
          <w:lang w:eastAsia="tr-TR"/>
        </w:rPr>
      </w:pPr>
      <w:r w:rsidRPr="00246EF7">
        <w:rPr>
          <w:rFonts w:ascii="Arial Narrow" w:eastAsia="Times New Roman" w:hAnsi="Arial Narrow" w:cs="Times New Roman"/>
          <w:sz w:val="24"/>
          <w:szCs w:val="24"/>
          <w:lang w:val="fr-FR" w:eastAsia="tr-TR"/>
        </w:rPr>
        <w:t xml:space="preserve">       </w:t>
      </w:r>
      <w:proofErr w:type="spellStart"/>
      <w:r w:rsidRPr="00246EF7">
        <w:rPr>
          <w:rFonts w:ascii="Arial Narrow" w:eastAsia="Times New Roman" w:hAnsi="Arial Narrow" w:cs="Times New Roman"/>
          <w:sz w:val="24"/>
          <w:szCs w:val="24"/>
          <w:u w:val="single"/>
          <w:lang w:val="fr-FR" w:eastAsia="tr-TR"/>
        </w:rPr>
        <w:t>Yararlanıcılara</w:t>
      </w:r>
      <w:proofErr w:type="spellEnd"/>
      <w:r w:rsidRPr="00246EF7">
        <w:rPr>
          <w:rFonts w:ascii="Arial Narrow" w:eastAsia="Times New Roman" w:hAnsi="Arial Narrow" w:cs="Times New Roman"/>
          <w:sz w:val="24"/>
          <w:szCs w:val="24"/>
          <w:u w:val="single"/>
          <w:lang w:val="fr-FR" w:eastAsia="tr-TR"/>
        </w:rPr>
        <w:t xml:space="preserve"> </w:t>
      </w:r>
      <w:proofErr w:type="spellStart"/>
      <w:r w:rsidRPr="00246EF7">
        <w:rPr>
          <w:rFonts w:ascii="Arial Narrow" w:eastAsia="Times New Roman" w:hAnsi="Arial Narrow" w:cs="Times New Roman"/>
          <w:sz w:val="24"/>
          <w:szCs w:val="24"/>
          <w:u w:val="single"/>
          <w:lang w:val="fr-FR" w:eastAsia="tr-TR"/>
        </w:rPr>
        <w:t>gönderen</w:t>
      </w:r>
      <w:proofErr w:type="spellEnd"/>
      <w:r w:rsidRPr="00246EF7">
        <w:rPr>
          <w:rFonts w:ascii="Arial Narrow" w:eastAsia="Times New Roman" w:hAnsi="Arial Narrow" w:cs="Times New Roman"/>
          <w:sz w:val="24"/>
          <w:szCs w:val="24"/>
          <w:u w:val="single"/>
          <w:lang w:val="fr-FR" w:eastAsia="tr-TR"/>
        </w:rPr>
        <w:t xml:space="preserve"> </w:t>
      </w:r>
      <w:proofErr w:type="spellStart"/>
      <w:r w:rsidRPr="00246EF7">
        <w:rPr>
          <w:rFonts w:ascii="Arial Narrow" w:eastAsia="Times New Roman" w:hAnsi="Arial Narrow" w:cs="Times New Roman"/>
          <w:sz w:val="24"/>
          <w:szCs w:val="24"/>
          <w:u w:val="single"/>
          <w:lang w:val="fr-FR" w:eastAsia="tr-TR"/>
        </w:rPr>
        <w:t>ülke</w:t>
      </w:r>
      <w:proofErr w:type="spellEnd"/>
      <w:r w:rsidRPr="00246EF7">
        <w:rPr>
          <w:rFonts w:ascii="Arial Narrow" w:eastAsia="Times New Roman" w:hAnsi="Arial Narrow" w:cs="Times New Roman"/>
          <w:sz w:val="24"/>
          <w:szCs w:val="24"/>
          <w:u w:val="single"/>
          <w:lang w:val="fr-FR" w:eastAsia="tr-TR"/>
        </w:rPr>
        <w:t xml:space="preserve"> ile </w:t>
      </w:r>
      <w:proofErr w:type="spellStart"/>
      <w:r w:rsidRPr="00246EF7">
        <w:rPr>
          <w:rFonts w:ascii="Arial Narrow" w:eastAsia="Times New Roman" w:hAnsi="Arial Narrow" w:cs="Times New Roman"/>
          <w:sz w:val="24"/>
          <w:szCs w:val="24"/>
          <w:u w:val="single"/>
          <w:lang w:val="fr-FR" w:eastAsia="tr-TR"/>
        </w:rPr>
        <w:t>gidilen</w:t>
      </w:r>
      <w:proofErr w:type="spellEnd"/>
      <w:r w:rsidRPr="00246EF7">
        <w:rPr>
          <w:rFonts w:ascii="Arial Narrow" w:eastAsia="Times New Roman" w:hAnsi="Arial Narrow" w:cs="Times New Roman"/>
          <w:sz w:val="24"/>
          <w:szCs w:val="24"/>
          <w:u w:val="single"/>
          <w:lang w:val="fr-FR" w:eastAsia="tr-TR"/>
        </w:rPr>
        <w:t xml:space="preserve"> </w:t>
      </w:r>
      <w:proofErr w:type="spellStart"/>
      <w:r w:rsidRPr="00246EF7">
        <w:rPr>
          <w:rFonts w:ascii="Arial Narrow" w:eastAsia="Times New Roman" w:hAnsi="Arial Narrow" w:cs="Times New Roman"/>
          <w:sz w:val="24"/>
          <w:szCs w:val="24"/>
          <w:u w:val="single"/>
          <w:lang w:val="fr-FR" w:eastAsia="tr-TR"/>
        </w:rPr>
        <w:t>ülke</w:t>
      </w:r>
      <w:proofErr w:type="spellEnd"/>
      <w:r w:rsidRPr="00246EF7">
        <w:rPr>
          <w:rFonts w:ascii="Arial Narrow" w:eastAsia="Times New Roman" w:hAnsi="Arial Narrow" w:cs="Times New Roman"/>
          <w:sz w:val="24"/>
          <w:szCs w:val="24"/>
          <w:u w:val="single"/>
          <w:lang w:val="fr-FR" w:eastAsia="tr-TR"/>
        </w:rPr>
        <w:t xml:space="preserve"> </w:t>
      </w:r>
      <w:proofErr w:type="spellStart"/>
      <w:r w:rsidRPr="00246EF7">
        <w:rPr>
          <w:rFonts w:ascii="Arial Narrow" w:eastAsia="Times New Roman" w:hAnsi="Arial Narrow" w:cs="Times New Roman"/>
          <w:sz w:val="24"/>
          <w:szCs w:val="24"/>
          <w:u w:val="single"/>
          <w:lang w:val="fr-FR" w:eastAsia="tr-TR"/>
        </w:rPr>
        <w:t>arasındaki</w:t>
      </w:r>
      <w:proofErr w:type="spellEnd"/>
      <w:r w:rsidRPr="00246EF7">
        <w:rPr>
          <w:rFonts w:ascii="Arial Narrow" w:eastAsia="Times New Roman" w:hAnsi="Arial Narrow" w:cs="Times New Roman"/>
          <w:sz w:val="24"/>
          <w:szCs w:val="24"/>
          <w:u w:val="single"/>
          <w:lang w:val="fr-FR" w:eastAsia="tr-TR"/>
        </w:rPr>
        <w:t xml:space="preserve"> </w:t>
      </w:r>
      <w:proofErr w:type="spellStart"/>
      <w:r w:rsidRPr="00246EF7">
        <w:rPr>
          <w:rFonts w:ascii="Arial Narrow" w:eastAsia="Times New Roman" w:hAnsi="Arial Narrow" w:cs="Times New Roman"/>
          <w:sz w:val="24"/>
          <w:szCs w:val="24"/>
          <w:u w:val="single"/>
          <w:lang w:val="fr-FR" w:eastAsia="tr-TR"/>
        </w:rPr>
        <w:t>mesafeye</w:t>
      </w:r>
      <w:proofErr w:type="spellEnd"/>
      <w:r w:rsidRPr="00246EF7">
        <w:rPr>
          <w:rFonts w:ascii="Arial Narrow" w:eastAsia="Times New Roman" w:hAnsi="Arial Narrow" w:cs="Times New Roman"/>
          <w:sz w:val="24"/>
          <w:szCs w:val="24"/>
          <w:u w:val="single"/>
          <w:lang w:val="fr-FR" w:eastAsia="tr-TR"/>
        </w:rPr>
        <w:t xml:space="preserve"> </w:t>
      </w:r>
      <w:proofErr w:type="spellStart"/>
      <w:r w:rsidRPr="00246EF7">
        <w:rPr>
          <w:rFonts w:ascii="Arial Narrow" w:eastAsia="Times New Roman" w:hAnsi="Arial Narrow" w:cs="Times New Roman"/>
          <w:sz w:val="24"/>
          <w:szCs w:val="24"/>
          <w:u w:val="single"/>
          <w:lang w:val="fr-FR" w:eastAsia="tr-TR"/>
        </w:rPr>
        <w:t>göre</w:t>
      </w:r>
      <w:proofErr w:type="spellEnd"/>
      <w:r w:rsidRPr="00246EF7">
        <w:rPr>
          <w:rFonts w:ascii="Arial Narrow" w:eastAsia="Times New Roman" w:hAnsi="Arial Narrow" w:cs="Times New Roman"/>
          <w:sz w:val="24"/>
          <w:szCs w:val="24"/>
          <w:u w:val="single"/>
          <w:lang w:val="fr-FR" w:eastAsia="tr-TR"/>
        </w:rPr>
        <w:t xml:space="preserve"> </w:t>
      </w:r>
      <w:proofErr w:type="spellStart"/>
      <w:r w:rsidRPr="00246EF7">
        <w:rPr>
          <w:rFonts w:ascii="Arial Narrow" w:eastAsia="Times New Roman" w:hAnsi="Arial Narrow" w:cs="Times New Roman"/>
          <w:sz w:val="24"/>
          <w:szCs w:val="24"/>
          <w:u w:val="single"/>
          <w:lang w:val="fr-FR" w:eastAsia="tr-TR"/>
        </w:rPr>
        <w:t>şu</w:t>
      </w:r>
      <w:proofErr w:type="spellEnd"/>
      <w:r w:rsidRPr="00246EF7">
        <w:rPr>
          <w:rFonts w:ascii="Arial Narrow" w:eastAsia="Times New Roman" w:hAnsi="Arial Narrow" w:cs="Times New Roman"/>
          <w:sz w:val="24"/>
          <w:szCs w:val="24"/>
          <w:u w:val="single"/>
          <w:lang w:val="fr-FR" w:eastAsia="tr-TR"/>
        </w:rPr>
        <w:t xml:space="preserve"> </w:t>
      </w:r>
      <w:proofErr w:type="spellStart"/>
      <w:r w:rsidRPr="00246EF7">
        <w:rPr>
          <w:rFonts w:ascii="Arial Narrow" w:eastAsia="Times New Roman" w:hAnsi="Arial Narrow" w:cs="Times New Roman"/>
          <w:sz w:val="24"/>
          <w:szCs w:val="24"/>
          <w:u w:val="single"/>
          <w:lang w:val="fr-FR" w:eastAsia="tr-TR"/>
        </w:rPr>
        <w:t>şekilde</w:t>
      </w:r>
      <w:proofErr w:type="spellEnd"/>
      <w:r w:rsidRPr="00246EF7">
        <w:rPr>
          <w:rFonts w:ascii="Arial Narrow" w:eastAsia="Times New Roman" w:hAnsi="Arial Narrow" w:cs="Times New Roman"/>
          <w:sz w:val="24"/>
          <w:szCs w:val="24"/>
          <w:u w:val="single"/>
          <w:lang w:val="fr-FR" w:eastAsia="tr-TR"/>
        </w:rPr>
        <w:t xml:space="preserve"> </w:t>
      </w:r>
      <w:proofErr w:type="spellStart"/>
      <w:r w:rsidRPr="00246EF7">
        <w:rPr>
          <w:rFonts w:ascii="Arial Narrow" w:eastAsia="Times New Roman" w:hAnsi="Arial Narrow" w:cs="Times New Roman"/>
          <w:sz w:val="24"/>
          <w:szCs w:val="24"/>
          <w:u w:val="single"/>
          <w:lang w:val="fr-FR" w:eastAsia="tr-TR"/>
        </w:rPr>
        <w:t>ödeme</w:t>
      </w:r>
      <w:proofErr w:type="spellEnd"/>
      <w:r w:rsidRPr="00246EF7">
        <w:rPr>
          <w:rFonts w:ascii="Arial Narrow" w:eastAsia="Times New Roman" w:hAnsi="Arial Narrow" w:cs="Times New Roman"/>
          <w:sz w:val="24"/>
          <w:szCs w:val="24"/>
          <w:u w:val="single"/>
          <w:lang w:val="fr-FR" w:eastAsia="tr-TR"/>
        </w:rPr>
        <w:t xml:space="preserve"> </w:t>
      </w:r>
      <w:proofErr w:type="spellStart"/>
      <w:r w:rsidRPr="00246EF7">
        <w:rPr>
          <w:rFonts w:ascii="Arial Narrow" w:eastAsia="Times New Roman" w:hAnsi="Arial Narrow" w:cs="Times New Roman"/>
          <w:sz w:val="24"/>
          <w:szCs w:val="24"/>
          <w:u w:val="single"/>
          <w:lang w:val="fr-FR" w:eastAsia="tr-TR"/>
        </w:rPr>
        <w:t>yapılması</w:t>
      </w:r>
      <w:proofErr w:type="spellEnd"/>
      <w:r w:rsidRPr="00246EF7">
        <w:rPr>
          <w:rFonts w:ascii="Arial Narrow" w:eastAsia="Times New Roman" w:hAnsi="Arial Narrow" w:cs="Times New Roman"/>
          <w:sz w:val="24"/>
          <w:szCs w:val="24"/>
          <w:u w:val="single"/>
          <w:lang w:val="fr-FR" w:eastAsia="tr-TR"/>
        </w:rPr>
        <w:t xml:space="preserve"> </w:t>
      </w:r>
      <w:proofErr w:type="spellStart"/>
      <w:r w:rsidRPr="00246EF7">
        <w:rPr>
          <w:rFonts w:ascii="Arial Narrow" w:eastAsia="Times New Roman" w:hAnsi="Arial Narrow" w:cs="Times New Roman"/>
          <w:sz w:val="24"/>
          <w:szCs w:val="24"/>
          <w:u w:val="single"/>
          <w:lang w:val="fr-FR" w:eastAsia="tr-TR"/>
        </w:rPr>
        <w:t>planlanmaktadır</w:t>
      </w:r>
      <w:proofErr w:type="spellEnd"/>
      <w:r w:rsidRPr="00246EF7">
        <w:rPr>
          <w:rFonts w:ascii="Arial Narrow" w:eastAsia="Times New Roman" w:hAnsi="Arial Narrow" w:cs="Times New Roman"/>
          <w:sz w:val="24"/>
          <w:szCs w:val="24"/>
          <w:u w:val="single"/>
          <w:lang w:val="fr-FR" w:eastAsia="tr-TR"/>
        </w:rPr>
        <w:t>.</w:t>
      </w:r>
      <w:r w:rsidRPr="00246EF7">
        <w:rPr>
          <w:rFonts w:ascii="Arial Narrow" w:eastAsia="Times New Roman" w:hAnsi="Arial Narrow" w:cs="Times New Roman"/>
          <w:sz w:val="24"/>
          <w:szCs w:val="24"/>
          <w:lang w:val="fr-FR" w:eastAsia="tr-TR"/>
        </w:rPr>
        <w:t xml:space="preserve"> </w:t>
      </w:r>
    </w:p>
    <w:p w:rsidR="00246EF7" w:rsidRPr="00246EF7" w:rsidRDefault="00246EF7" w:rsidP="00246EF7">
      <w:pPr>
        <w:spacing w:after="0" w:line="240" w:lineRule="auto"/>
        <w:jc w:val="both"/>
        <w:rPr>
          <w:rFonts w:ascii="Times New Roman" w:eastAsia="Times New Roman" w:hAnsi="Times New Roman" w:cs="Times New Roman"/>
          <w:sz w:val="24"/>
          <w:szCs w:val="24"/>
          <w:lang w:eastAsia="tr-TR"/>
        </w:rPr>
      </w:pPr>
      <w:r w:rsidRPr="00246EF7">
        <w:rPr>
          <w:rFonts w:ascii="Arial Narrow" w:eastAsia="Times New Roman" w:hAnsi="Arial Narrow" w:cs="Times New Roman"/>
          <w:sz w:val="24"/>
          <w:szCs w:val="24"/>
          <w:lang w:val="fr-FR" w:eastAsia="tr-TR"/>
        </w:rPr>
        <w:t> </w:t>
      </w:r>
    </w:p>
    <w:p w:rsidR="00246EF7" w:rsidRPr="00246EF7" w:rsidRDefault="00246EF7" w:rsidP="00246EF7">
      <w:pPr>
        <w:spacing w:after="0" w:line="240" w:lineRule="auto"/>
        <w:jc w:val="both"/>
        <w:rPr>
          <w:rFonts w:ascii="Times New Roman" w:eastAsia="Times New Roman" w:hAnsi="Times New Roman" w:cs="Times New Roman"/>
          <w:sz w:val="24"/>
          <w:szCs w:val="24"/>
          <w:lang w:eastAsia="tr-TR"/>
        </w:rPr>
      </w:pPr>
      <w:r w:rsidRPr="00246EF7">
        <w:rPr>
          <w:rFonts w:ascii="Arial Narrow" w:eastAsia="Times New Roman" w:hAnsi="Arial Narrow" w:cs="Times New Roman"/>
          <w:sz w:val="24"/>
          <w:szCs w:val="24"/>
          <w:lang w:val="fr-FR" w:eastAsia="tr-TR"/>
        </w:rPr>
        <w:t xml:space="preserve">                                                                                                                                                                                                       </w:t>
      </w:r>
    </w:p>
    <w:tbl>
      <w:tblPr>
        <w:tblW w:w="0" w:type="auto"/>
        <w:tblInd w:w="1681" w:type="dxa"/>
        <w:tblCellMar>
          <w:left w:w="0" w:type="dxa"/>
          <w:right w:w="0" w:type="dxa"/>
        </w:tblCellMar>
        <w:tblLook w:val="04A0" w:firstRow="1" w:lastRow="0" w:firstColumn="1" w:lastColumn="0" w:noHBand="0" w:noVBand="1"/>
      </w:tblPr>
      <w:tblGrid>
        <w:gridCol w:w="3389"/>
        <w:gridCol w:w="1984"/>
      </w:tblGrid>
      <w:tr w:rsidR="00246EF7" w:rsidRPr="00246EF7" w:rsidTr="00246EF7">
        <w:tc>
          <w:tcPr>
            <w:tcW w:w="33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46EF7" w:rsidRPr="00246EF7" w:rsidRDefault="00246EF7" w:rsidP="00246EF7">
            <w:pPr>
              <w:spacing w:after="0" w:line="240" w:lineRule="auto"/>
              <w:jc w:val="center"/>
              <w:rPr>
                <w:rFonts w:ascii="Times New Roman" w:eastAsia="Times New Roman" w:hAnsi="Times New Roman" w:cs="Times New Roman"/>
                <w:sz w:val="24"/>
                <w:szCs w:val="24"/>
                <w:lang w:eastAsia="tr-TR"/>
              </w:rPr>
            </w:pPr>
            <w:proofErr w:type="spellStart"/>
            <w:r w:rsidRPr="00246EF7">
              <w:rPr>
                <w:rFonts w:ascii="Arial Narrow" w:eastAsia="Times New Roman" w:hAnsi="Arial Narrow" w:cs="Times New Roman"/>
                <w:b/>
                <w:bCs/>
                <w:sz w:val="24"/>
                <w:szCs w:val="24"/>
                <w:lang w:val="en-GB" w:eastAsia="tr-TR"/>
              </w:rPr>
              <w:t>Gidilecek</w:t>
            </w:r>
            <w:proofErr w:type="spellEnd"/>
            <w:r w:rsidRPr="00246EF7">
              <w:rPr>
                <w:rFonts w:ascii="Arial Narrow" w:eastAsia="Times New Roman" w:hAnsi="Arial Narrow" w:cs="Times New Roman"/>
                <w:b/>
                <w:bCs/>
                <w:sz w:val="24"/>
                <w:szCs w:val="24"/>
                <w:lang w:val="en-GB" w:eastAsia="tr-TR"/>
              </w:rPr>
              <w:t xml:space="preserve"> </w:t>
            </w:r>
            <w:proofErr w:type="spellStart"/>
            <w:r w:rsidRPr="00246EF7">
              <w:rPr>
                <w:rFonts w:ascii="Arial Narrow" w:eastAsia="Times New Roman" w:hAnsi="Arial Narrow" w:cs="Times New Roman"/>
                <w:b/>
                <w:bCs/>
                <w:sz w:val="24"/>
                <w:szCs w:val="24"/>
                <w:lang w:val="en-GB" w:eastAsia="tr-TR"/>
              </w:rPr>
              <w:t>Ülke</w:t>
            </w:r>
            <w:proofErr w:type="spellEnd"/>
            <w:r w:rsidRPr="00246EF7">
              <w:rPr>
                <w:rFonts w:ascii="Arial Narrow" w:eastAsia="Times New Roman" w:hAnsi="Arial Narrow" w:cs="Times New Roman"/>
                <w:b/>
                <w:bCs/>
                <w:sz w:val="24"/>
                <w:szCs w:val="24"/>
                <w:lang w:val="en-GB" w:eastAsia="tr-TR"/>
              </w:rPr>
              <w:t xml:space="preserve"> </w:t>
            </w:r>
            <w:proofErr w:type="spellStart"/>
            <w:r w:rsidRPr="00246EF7">
              <w:rPr>
                <w:rFonts w:ascii="Arial Narrow" w:eastAsia="Times New Roman" w:hAnsi="Arial Narrow" w:cs="Times New Roman"/>
                <w:b/>
                <w:bCs/>
                <w:sz w:val="24"/>
                <w:szCs w:val="24"/>
                <w:lang w:val="en-GB" w:eastAsia="tr-TR"/>
              </w:rPr>
              <w:t>ile</w:t>
            </w:r>
            <w:proofErr w:type="spellEnd"/>
            <w:r w:rsidRPr="00246EF7">
              <w:rPr>
                <w:rFonts w:ascii="Arial Narrow" w:eastAsia="Times New Roman" w:hAnsi="Arial Narrow" w:cs="Times New Roman"/>
                <w:b/>
                <w:bCs/>
                <w:sz w:val="24"/>
                <w:szCs w:val="24"/>
                <w:lang w:val="en-GB" w:eastAsia="tr-TR"/>
              </w:rPr>
              <w:t xml:space="preserve"> </w:t>
            </w:r>
            <w:proofErr w:type="spellStart"/>
            <w:r w:rsidRPr="00246EF7">
              <w:rPr>
                <w:rFonts w:ascii="Arial Narrow" w:eastAsia="Times New Roman" w:hAnsi="Arial Narrow" w:cs="Times New Roman"/>
                <w:b/>
                <w:bCs/>
                <w:sz w:val="24"/>
                <w:szCs w:val="24"/>
                <w:lang w:val="en-GB" w:eastAsia="tr-TR"/>
              </w:rPr>
              <w:t>Aradaki</w:t>
            </w:r>
            <w:proofErr w:type="spellEnd"/>
            <w:r w:rsidRPr="00246EF7">
              <w:rPr>
                <w:rFonts w:ascii="Arial Narrow" w:eastAsia="Times New Roman" w:hAnsi="Arial Narrow" w:cs="Times New Roman"/>
                <w:b/>
                <w:bCs/>
                <w:sz w:val="24"/>
                <w:szCs w:val="24"/>
                <w:lang w:val="en-GB" w:eastAsia="tr-TR"/>
              </w:rPr>
              <w:t xml:space="preserve"> </w:t>
            </w:r>
            <w:proofErr w:type="spellStart"/>
            <w:r w:rsidRPr="00246EF7">
              <w:rPr>
                <w:rFonts w:ascii="Arial Narrow" w:eastAsia="Times New Roman" w:hAnsi="Arial Narrow" w:cs="Times New Roman"/>
                <w:b/>
                <w:bCs/>
                <w:sz w:val="24"/>
                <w:szCs w:val="24"/>
                <w:lang w:val="en-GB" w:eastAsia="tr-TR"/>
              </w:rPr>
              <w:t>Mesafe</w:t>
            </w:r>
            <w:proofErr w:type="spellEnd"/>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46EF7" w:rsidRPr="00246EF7" w:rsidRDefault="00246EF7" w:rsidP="00246EF7">
            <w:pPr>
              <w:spacing w:after="0" w:line="240" w:lineRule="auto"/>
              <w:jc w:val="center"/>
              <w:rPr>
                <w:rFonts w:ascii="Times New Roman" w:eastAsia="Times New Roman" w:hAnsi="Times New Roman" w:cs="Times New Roman"/>
                <w:sz w:val="24"/>
                <w:szCs w:val="24"/>
                <w:lang w:eastAsia="tr-TR"/>
              </w:rPr>
            </w:pPr>
            <w:proofErr w:type="spellStart"/>
            <w:r w:rsidRPr="00246EF7">
              <w:rPr>
                <w:rFonts w:ascii="Arial Narrow" w:eastAsia="Times New Roman" w:hAnsi="Arial Narrow" w:cs="Times New Roman"/>
                <w:b/>
                <w:bCs/>
                <w:sz w:val="24"/>
                <w:szCs w:val="24"/>
                <w:lang w:val="en-GB" w:eastAsia="tr-TR"/>
              </w:rPr>
              <w:t>Ödenecek</w:t>
            </w:r>
            <w:proofErr w:type="spellEnd"/>
            <w:r w:rsidRPr="00246EF7">
              <w:rPr>
                <w:rFonts w:ascii="Arial Narrow" w:eastAsia="Times New Roman" w:hAnsi="Arial Narrow" w:cs="Times New Roman"/>
                <w:b/>
                <w:bCs/>
                <w:sz w:val="24"/>
                <w:szCs w:val="24"/>
                <w:lang w:val="en-GB" w:eastAsia="tr-TR"/>
              </w:rPr>
              <w:t xml:space="preserve"> </w:t>
            </w:r>
            <w:proofErr w:type="spellStart"/>
            <w:r w:rsidRPr="00246EF7">
              <w:rPr>
                <w:rFonts w:ascii="Arial Narrow" w:eastAsia="Times New Roman" w:hAnsi="Arial Narrow" w:cs="Times New Roman"/>
                <w:b/>
                <w:bCs/>
                <w:sz w:val="24"/>
                <w:szCs w:val="24"/>
                <w:lang w:val="en-GB" w:eastAsia="tr-TR"/>
              </w:rPr>
              <w:t>Hibe</w:t>
            </w:r>
            <w:proofErr w:type="spellEnd"/>
          </w:p>
        </w:tc>
      </w:tr>
      <w:tr w:rsidR="00246EF7" w:rsidRPr="00246EF7" w:rsidTr="00246EF7">
        <w:tc>
          <w:tcPr>
            <w:tcW w:w="33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6EF7" w:rsidRPr="00246EF7" w:rsidRDefault="00246EF7" w:rsidP="00246EF7">
            <w:pPr>
              <w:spacing w:after="0" w:line="240" w:lineRule="auto"/>
              <w:jc w:val="center"/>
              <w:rPr>
                <w:rFonts w:ascii="Times New Roman" w:eastAsia="Times New Roman" w:hAnsi="Times New Roman" w:cs="Times New Roman"/>
                <w:sz w:val="24"/>
                <w:szCs w:val="24"/>
                <w:lang w:eastAsia="tr-TR"/>
              </w:rPr>
            </w:pPr>
            <w:r w:rsidRPr="00246EF7">
              <w:rPr>
                <w:rFonts w:ascii="Arial Narrow" w:eastAsia="Times New Roman" w:hAnsi="Arial Narrow" w:cs="Times New Roman"/>
                <w:sz w:val="24"/>
                <w:szCs w:val="24"/>
                <w:lang w:val="en-GB" w:eastAsia="tr-TR"/>
              </w:rPr>
              <w:t xml:space="preserve">10 </w:t>
            </w:r>
            <w:proofErr w:type="spellStart"/>
            <w:r w:rsidRPr="00246EF7">
              <w:rPr>
                <w:rFonts w:ascii="Arial Narrow" w:eastAsia="Times New Roman" w:hAnsi="Arial Narrow" w:cs="Times New Roman"/>
                <w:sz w:val="24"/>
                <w:szCs w:val="24"/>
                <w:lang w:val="en-GB" w:eastAsia="tr-TR"/>
              </w:rPr>
              <w:t>ile</w:t>
            </w:r>
            <w:proofErr w:type="spellEnd"/>
            <w:r w:rsidRPr="00246EF7">
              <w:rPr>
                <w:rFonts w:ascii="Arial Narrow" w:eastAsia="Times New Roman" w:hAnsi="Arial Narrow" w:cs="Times New Roman"/>
                <w:sz w:val="24"/>
                <w:szCs w:val="24"/>
                <w:lang w:val="en-GB" w:eastAsia="tr-TR"/>
              </w:rPr>
              <w:t xml:space="preserve"> 99 km </w:t>
            </w:r>
            <w:proofErr w:type="spellStart"/>
            <w:r w:rsidRPr="00246EF7">
              <w:rPr>
                <w:rFonts w:ascii="Arial Narrow" w:eastAsia="Times New Roman" w:hAnsi="Arial Narrow" w:cs="Times New Roman"/>
                <w:sz w:val="24"/>
                <w:szCs w:val="24"/>
                <w:lang w:val="en-GB" w:eastAsia="tr-TR"/>
              </w:rPr>
              <w:t>arası</w:t>
            </w:r>
            <w:proofErr w:type="spellEnd"/>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246EF7" w:rsidRPr="00246EF7" w:rsidRDefault="00246EF7" w:rsidP="00246EF7">
            <w:pPr>
              <w:spacing w:after="0" w:line="240" w:lineRule="auto"/>
              <w:jc w:val="center"/>
              <w:rPr>
                <w:rFonts w:ascii="Times New Roman" w:eastAsia="Times New Roman" w:hAnsi="Times New Roman" w:cs="Times New Roman"/>
                <w:sz w:val="24"/>
                <w:szCs w:val="24"/>
                <w:lang w:eastAsia="tr-TR"/>
              </w:rPr>
            </w:pPr>
            <w:r w:rsidRPr="00246EF7">
              <w:rPr>
                <w:rFonts w:ascii="Arial Narrow" w:eastAsia="Times New Roman" w:hAnsi="Arial Narrow" w:cs="Times New Roman"/>
                <w:sz w:val="24"/>
                <w:szCs w:val="24"/>
                <w:lang w:val="en-GB" w:eastAsia="tr-TR"/>
              </w:rPr>
              <w:t>20 Euro</w:t>
            </w:r>
          </w:p>
        </w:tc>
      </w:tr>
      <w:tr w:rsidR="00246EF7" w:rsidRPr="00246EF7" w:rsidTr="00246EF7">
        <w:tc>
          <w:tcPr>
            <w:tcW w:w="33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6EF7" w:rsidRPr="00246EF7" w:rsidRDefault="00246EF7" w:rsidP="00246EF7">
            <w:pPr>
              <w:spacing w:after="0" w:line="240" w:lineRule="auto"/>
              <w:jc w:val="center"/>
              <w:rPr>
                <w:rFonts w:ascii="Times New Roman" w:eastAsia="Times New Roman" w:hAnsi="Times New Roman" w:cs="Times New Roman"/>
                <w:sz w:val="24"/>
                <w:szCs w:val="24"/>
                <w:lang w:eastAsia="tr-TR"/>
              </w:rPr>
            </w:pPr>
            <w:r w:rsidRPr="00246EF7">
              <w:rPr>
                <w:rFonts w:ascii="Arial Narrow" w:eastAsia="Times New Roman" w:hAnsi="Arial Narrow" w:cs="Times New Roman"/>
                <w:sz w:val="24"/>
                <w:szCs w:val="24"/>
                <w:lang w:val="en-GB" w:eastAsia="tr-TR"/>
              </w:rPr>
              <w:t xml:space="preserve">100 </w:t>
            </w:r>
            <w:proofErr w:type="spellStart"/>
            <w:r w:rsidRPr="00246EF7">
              <w:rPr>
                <w:rFonts w:ascii="Arial Narrow" w:eastAsia="Times New Roman" w:hAnsi="Arial Narrow" w:cs="Times New Roman"/>
                <w:sz w:val="24"/>
                <w:szCs w:val="24"/>
                <w:lang w:val="en-GB" w:eastAsia="tr-TR"/>
              </w:rPr>
              <w:t>ile</w:t>
            </w:r>
            <w:proofErr w:type="spellEnd"/>
            <w:r w:rsidRPr="00246EF7">
              <w:rPr>
                <w:rFonts w:ascii="Arial Narrow" w:eastAsia="Times New Roman" w:hAnsi="Arial Narrow" w:cs="Times New Roman"/>
                <w:sz w:val="24"/>
                <w:szCs w:val="24"/>
                <w:lang w:val="en-GB" w:eastAsia="tr-TR"/>
              </w:rPr>
              <w:t xml:space="preserve"> 499 km </w:t>
            </w:r>
            <w:proofErr w:type="spellStart"/>
            <w:r w:rsidRPr="00246EF7">
              <w:rPr>
                <w:rFonts w:ascii="Arial Narrow" w:eastAsia="Times New Roman" w:hAnsi="Arial Narrow" w:cs="Times New Roman"/>
                <w:sz w:val="24"/>
                <w:szCs w:val="24"/>
                <w:lang w:val="en-GB" w:eastAsia="tr-TR"/>
              </w:rPr>
              <w:t>arası</w:t>
            </w:r>
            <w:proofErr w:type="spellEnd"/>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246EF7" w:rsidRPr="00246EF7" w:rsidRDefault="00246EF7" w:rsidP="00246EF7">
            <w:pPr>
              <w:spacing w:after="0" w:line="240" w:lineRule="auto"/>
              <w:jc w:val="center"/>
              <w:rPr>
                <w:rFonts w:ascii="Times New Roman" w:eastAsia="Times New Roman" w:hAnsi="Times New Roman" w:cs="Times New Roman"/>
                <w:sz w:val="24"/>
                <w:szCs w:val="24"/>
                <w:lang w:eastAsia="tr-TR"/>
              </w:rPr>
            </w:pPr>
            <w:r w:rsidRPr="00246EF7">
              <w:rPr>
                <w:rFonts w:ascii="Arial Narrow" w:eastAsia="Times New Roman" w:hAnsi="Arial Narrow" w:cs="Times New Roman"/>
                <w:sz w:val="24"/>
                <w:szCs w:val="24"/>
                <w:lang w:val="en-GB" w:eastAsia="tr-TR"/>
              </w:rPr>
              <w:t>180 Euro</w:t>
            </w:r>
          </w:p>
        </w:tc>
      </w:tr>
      <w:tr w:rsidR="00246EF7" w:rsidRPr="00246EF7" w:rsidTr="00246EF7">
        <w:tc>
          <w:tcPr>
            <w:tcW w:w="33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6EF7" w:rsidRPr="00246EF7" w:rsidRDefault="00246EF7" w:rsidP="00246EF7">
            <w:pPr>
              <w:spacing w:after="0" w:line="240" w:lineRule="auto"/>
              <w:jc w:val="center"/>
              <w:rPr>
                <w:rFonts w:ascii="Times New Roman" w:eastAsia="Times New Roman" w:hAnsi="Times New Roman" w:cs="Times New Roman"/>
                <w:sz w:val="24"/>
                <w:szCs w:val="24"/>
                <w:lang w:eastAsia="tr-TR"/>
              </w:rPr>
            </w:pPr>
            <w:r w:rsidRPr="00246EF7">
              <w:rPr>
                <w:rFonts w:ascii="Arial Narrow" w:eastAsia="Times New Roman" w:hAnsi="Arial Narrow" w:cs="Times New Roman"/>
                <w:sz w:val="24"/>
                <w:szCs w:val="24"/>
                <w:lang w:val="en-GB" w:eastAsia="tr-TR"/>
              </w:rPr>
              <w:t xml:space="preserve">500 </w:t>
            </w:r>
            <w:proofErr w:type="spellStart"/>
            <w:r w:rsidRPr="00246EF7">
              <w:rPr>
                <w:rFonts w:ascii="Arial Narrow" w:eastAsia="Times New Roman" w:hAnsi="Arial Narrow" w:cs="Times New Roman"/>
                <w:sz w:val="24"/>
                <w:szCs w:val="24"/>
                <w:lang w:val="en-GB" w:eastAsia="tr-TR"/>
              </w:rPr>
              <w:t>ile</w:t>
            </w:r>
            <w:proofErr w:type="spellEnd"/>
            <w:r w:rsidRPr="00246EF7">
              <w:rPr>
                <w:rFonts w:ascii="Arial Narrow" w:eastAsia="Times New Roman" w:hAnsi="Arial Narrow" w:cs="Times New Roman"/>
                <w:sz w:val="24"/>
                <w:szCs w:val="24"/>
                <w:lang w:val="en-GB" w:eastAsia="tr-TR"/>
              </w:rPr>
              <w:t xml:space="preserve"> 1999 km </w:t>
            </w:r>
            <w:proofErr w:type="spellStart"/>
            <w:r w:rsidRPr="00246EF7">
              <w:rPr>
                <w:rFonts w:ascii="Arial Narrow" w:eastAsia="Times New Roman" w:hAnsi="Arial Narrow" w:cs="Times New Roman"/>
                <w:sz w:val="24"/>
                <w:szCs w:val="24"/>
                <w:lang w:val="en-GB" w:eastAsia="tr-TR"/>
              </w:rPr>
              <w:t>arası</w:t>
            </w:r>
            <w:proofErr w:type="spellEnd"/>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246EF7" w:rsidRPr="00246EF7" w:rsidRDefault="00246EF7" w:rsidP="00246EF7">
            <w:pPr>
              <w:spacing w:after="0" w:line="240" w:lineRule="auto"/>
              <w:jc w:val="center"/>
              <w:rPr>
                <w:rFonts w:ascii="Times New Roman" w:eastAsia="Times New Roman" w:hAnsi="Times New Roman" w:cs="Times New Roman"/>
                <w:sz w:val="24"/>
                <w:szCs w:val="24"/>
                <w:lang w:eastAsia="tr-TR"/>
              </w:rPr>
            </w:pPr>
            <w:r w:rsidRPr="00246EF7">
              <w:rPr>
                <w:rFonts w:ascii="Arial Narrow" w:eastAsia="Times New Roman" w:hAnsi="Arial Narrow" w:cs="Times New Roman"/>
                <w:sz w:val="24"/>
                <w:szCs w:val="24"/>
                <w:lang w:val="en-GB" w:eastAsia="tr-TR"/>
              </w:rPr>
              <w:t>275 Euro</w:t>
            </w:r>
          </w:p>
        </w:tc>
      </w:tr>
      <w:tr w:rsidR="00246EF7" w:rsidRPr="00246EF7" w:rsidTr="00246EF7">
        <w:tc>
          <w:tcPr>
            <w:tcW w:w="33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6EF7" w:rsidRPr="00246EF7" w:rsidRDefault="00246EF7" w:rsidP="00246EF7">
            <w:pPr>
              <w:spacing w:after="0" w:line="240" w:lineRule="auto"/>
              <w:jc w:val="center"/>
              <w:rPr>
                <w:rFonts w:ascii="Times New Roman" w:eastAsia="Times New Roman" w:hAnsi="Times New Roman" w:cs="Times New Roman"/>
                <w:sz w:val="24"/>
                <w:szCs w:val="24"/>
                <w:lang w:eastAsia="tr-TR"/>
              </w:rPr>
            </w:pPr>
            <w:r w:rsidRPr="00246EF7">
              <w:rPr>
                <w:rFonts w:ascii="Arial Narrow" w:eastAsia="Times New Roman" w:hAnsi="Arial Narrow" w:cs="Times New Roman"/>
                <w:sz w:val="24"/>
                <w:szCs w:val="24"/>
                <w:lang w:val="en-GB" w:eastAsia="tr-TR"/>
              </w:rPr>
              <w:t xml:space="preserve">2000 </w:t>
            </w:r>
            <w:proofErr w:type="spellStart"/>
            <w:r w:rsidRPr="00246EF7">
              <w:rPr>
                <w:rFonts w:ascii="Arial Narrow" w:eastAsia="Times New Roman" w:hAnsi="Arial Narrow" w:cs="Times New Roman"/>
                <w:sz w:val="24"/>
                <w:szCs w:val="24"/>
                <w:lang w:val="en-GB" w:eastAsia="tr-TR"/>
              </w:rPr>
              <w:t>ile</w:t>
            </w:r>
            <w:proofErr w:type="spellEnd"/>
            <w:r w:rsidRPr="00246EF7">
              <w:rPr>
                <w:rFonts w:ascii="Arial Narrow" w:eastAsia="Times New Roman" w:hAnsi="Arial Narrow" w:cs="Times New Roman"/>
                <w:sz w:val="24"/>
                <w:szCs w:val="24"/>
                <w:lang w:val="en-GB" w:eastAsia="tr-TR"/>
              </w:rPr>
              <w:t xml:space="preserve"> 2999 km </w:t>
            </w:r>
            <w:proofErr w:type="spellStart"/>
            <w:r w:rsidRPr="00246EF7">
              <w:rPr>
                <w:rFonts w:ascii="Arial Narrow" w:eastAsia="Times New Roman" w:hAnsi="Arial Narrow" w:cs="Times New Roman"/>
                <w:sz w:val="24"/>
                <w:szCs w:val="24"/>
                <w:lang w:val="en-GB" w:eastAsia="tr-TR"/>
              </w:rPr>
              <w:t>arası</w:t>
            </w:r>
            <w:proofErr w:type="spellEnd"/>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246EF7" w:rsidRPr="00246EF7" w:rsidRDefault="00246EF7" w:rsidP="00246EF7">
            <w:pPr>
              <w:spacing w:after="0" w:line="240" w:lineRule="auto"/>
              <w:jc w:val="center"/>
              <w:rPr>
                <w:rFonts w:ascii="Times New Roman" w:eastAsia="Times New Roman" w:hAnsi="Times New Roman" w:cs="Times New Roman"/>
                <w:sz w:val="24"/>
                <w:szCs w:val="24"/>
                <w:lang w:eastAsia="tr-TR"/>
              </w:rPr>
            </w:pPr>
            <w:r w:rsidRPr="00246EF7">
              <w:rPr>
                <w:rFonts w:ascii="Arial Narrow" w:eastAsia="Times New Roman" w:hAnsi="Arial Narrow" w:cs="Times New Roman"/>
                <w:sz w:val="24"/>
                <w:szCs w:val="24"/>
                <w:lang w:val="en-GB" w:eastAsia="tr-TR"/>
              </w:rPr>
              <w:t>360 Euro</w:t>
            </w:r>
          </w:p>
        </w:tc>
      </w:tr>
      <w:tr w:rsidR="00246EF7" w:rsidRPr="00246EF7" w:rsidTr="00246EF7">
        <w:tc>
          <w:tcPr>
            <w:tcW w:w="33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6EF7" w:rsidRPr="00246EF7" w:rsidRDefault="00246EF7" w:rsidP="00246EF7">
            <w:pPr>
              <w:spacing w:after="0" w:line="240" w:lineRule="auto"/>
              <w:jc w:val="center"/>
              <w:rPr>
                <w:rFonts w:ascii="Times New Roman" w:eastAsia="Times New Roman" w:hAnsi="Times New Roman" w:cs="Times New Roman"/>
                <w:sz w:val="24"/>
                <w:szCs w:val="24"/>
                <w:lang w:eastAsia="tr-TR"/>
              </w:rPr>
            </w:pPr>
            <w:r w:rsidRPr="00246EF7">
              <w:rPr>
                <w:rFonts w:ascii="Arial Narrow" w:eastAsia="Times New Roman" w:hAnsi="Arial Narrow" w:cs="Times New Roman"/>
                <w:sz w:val="24"/>
                <w:szCs w:val="24"/>
                <w:lang w:val="en-GB" w:eastAsia="tr-TR"/>
              </w:rPr>
              <w:t xml:space="preserve">3000 </w:t>
            </w:r>
            <w:proofErr w:type="spellStart"/>
            <w:r w:rsidRPr="00246EF7">
              <w:rPr>
                <w:rFonts w:ascii="Arial Narrow" w:eastAsia="Times New Roman" w:hAnsi="Arial Narrow" w:cs="Times New Roman"/>
                <w:sz w:val="24"/>
                <w:szCs w:val="24"/>
                <w:lang w:val="en-GB" w:eastAsia="tr-TR"/>
              </w:rPr>
              <w:t>ile</w:t>
            </w:r>
            <w:proofErr w:type="spellEnd"/>
            <w:r w:rsidRPr="00246EF7">
              <w:rPr>
                <w:rFonts w:ascii="Arial Narrow" w:eastAsia="Times New Roman" w:hAnsi="Arial Narrow" w:cs="Times New Roman"/>
                <w:sz w:val="24"/>
                <w:szCs w:val="24"/>
                <w:lang w:val="en-GB" w:eastAsia="tr-TR"/>
              </w:rPr>
              <w:t xml:space="preserve"> 3999 km </w:t>
            </w:r>
            <w:proofErr w:type="spellStart"/>
            <w:r w:rsidRPr="00246EF7">
              <w:rPr>
                <w:rFonts w:ascii="Arial Narrow" w:eastAsia="Times New Roman" w:hAnsi="Arial Narrow" w:cs="Times New Roman"/>
                <w:sz w:val="24"/>
                <w:szCs w:val="24"/>
                <w:lang w:val="en-GB" w:eastAsia="tr-TR"/>
              </w:rPr>
              <w:t>arası</w:t>
            </w:r>
            <w:proofErr w:type="spellEnd"/>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246EF7" w:rsidRPr="00246EF7" w:rsidRDefault="00246EF7" w:rsidP="00246EF7">
            <w:pPr>
              <w:spacing w:after="0" w:line="240" w:lineRule="auto"/>
              <w:jc w:val="center"/>
              <w:rPr>
                <w:rFonts w:ascii="Times New Roman" w:eastAsia="Times New Roman" w:hAnsi="Times New Roman" w:cs="Times New Roman"/>
                <w:sz w:val="24"/>
                <w:szCs w:val="24"/>
                <w:lang w:eastAsia="tr-TR"/>
              </w:rPr>
            </w:pPr>
            <w:r w:rsidRPr="00246EF7">
              <w:rPr>
                <w:rFonts w:ascii="Arial Narrow" w:eastAsia="Times New Roman" w:hAnsi="Arial Narrow" w:cs="Times New Roman"/>
                <w:sz w:val="24"/>
                <w:szCs w:val="24"/>
                <w:lang w:val="en-GB" w:eastAsia="tr-TR"/>
              </w:rPr>
              <w:t>530 Euro</w:t>
            </w:r>
          </w:p>
        </w:tc>
      </w:tr>
      <w:tr w:rsidR="00246EF7" w:rsidRPr="00246EF7" w:rsidTr="00246EF7">
        <w:tc>
          <w:tcPr>
            <w:tcW w:w="33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6EF7" w:rsidRPr="00246EF7" w:rsidRDefault="00246EF7" w:rsidP="00246EF7">
            <w:pPr>
              <w:spacing w:after="0" w:line="240" w:lineRule="auto"/>
              <w:jc w:val="center"/>
              <w:rPr>
                <w:rFonts w:ascii="Times New Roman" w:eastAsia="Times New Roman" w:hAnsi="Times New Roman" w:cs="Times New Roman"/>
                <w:sz w:val="24"/>
                <w:szCs w:val="24"/>
                <w:lang w:eastAsia="tr-TR"/>
              </w:rPr>
            </w:pPr>
            <w:r w:rsidRPr="00246EF7">
              <w:rPr>
                <w:rFonts w:ascii="Arial Narrow" w:eastAsia="Times New Roman" w:hAnsi="Arial Narrow" w:cs="Times New Roman"/>
                <w:sz w:val="24"/>
                <w:szCs w:val="24"/>
                <w:lang w:val="en-GB" w:eastAsia="tr-TR"/>
              </w:rPr>
              <w:t xml:space="preserve">4000 </w:t>
            </w:r>
            <w:proofErr w:type="spellStart"/>
            <w:r w:rsidRPr="00246EF7">
              <w:rPr>
                <w:rFonts w:ascii="Arial Narrow" w:eastAsia="Times New Roman" w:hAnsi="Arial Narrow" w:cs="Times New Roman"/>
                <w:sz w:val="24"/>
                <w:szCs w:val="24"/>
                <w:lang w:val="en-GB" w:eastAsia="tr-TR"/>
              </w:rPr>
              <w:t>ile</w:t>
            </w:r>
            <w:proofErr w:type="spellEnd"/>
            <w:r w:rsidRPr="00246EF7">
              <w:rPr>
                <w:rFonts w:ascii="Arial Narrow" w:eastAsia="Times New Roman" w:hAnsi="Arial Narrow" w:cs="Times New Roman"/>
                <w:sz w:val="24"/>
                <w:szCs w:val="24"/>
                <w:lang w:val="en-GB" w:eastAsia="tr-TR"/>
              </w:rPr>
              <w:t xml:space="preserve"> 7999 km </w:t>
            </w:r>
            <w:proofErr w:type="spellStart"/>
            <w:r w:rsidRPr="00246EF7">
              <w:rPr>
                <w:rFonts w:ascii="Arial Narrow" w:eastAsia="Times New Roman" w:hAnsi="Arial Narrow" w:cs="Times New Roman"/>
                <w:sz w:val="24"/>
                <w:szCs w:val="24"/>
                <w:lang w:val="en-GB" w:eastAsia="tr-TR"/>
              </w:rPr>
              <w:t>arası</w:t>
            </w:r>
            <w:proofErr w:type="spellEnd"/>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246EF7" w:rsidRPr="00246EF7" w:rsidRDefault="00246EF7" w:rsidP="00246EF7">
            <w:pPr>
              <w:spacing w:after="0" w:line="240" w:lineRule="auto"/>
              <w:jc w:val="center"/>
              <w:rPr>
                <w:rFonts w:ascii="Times New Roman" w:eastAsia="Times New Roman" w:hAnsi="Times New Roman" w:cs="Times New Roman"/>
                <w:sz w:val="24"/>
                <w:szCs w:val="24"/>
                <w:lang w:eastAsia="tr-TR"/>
              </w:rPr>
            </w:pPr>
            <w:r w:rsidRPr="00246EF7">
              <w:rPr>
                <w:rFonts w:ascii="Arial Narrow" w:eastAsia="Times New Roman" w:hAnsi="Arial Narrow" w:cs="Times New Roman"/>
                <w:sz w:val="24"/>
                <w:szCs w:val="24"/>
                <w:lang w:val="en-GB" w:eastAsia="tr-TR"/>
              </w:rPr>
              <w:t>820 Euro</w:t>
            </w:r>
          </w:p>
        </w:tc>
      </w:tr>
      <w:tr w:rsidR="00246EF7" w:rsidRPr="00246EF7" w:rsidTr="00246EF7">
        <w:tc>
          <w:tcPr>
            <w:tcW w:w="33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6EF7" w:rsidRPr="00246EF7" w:rsidRDefault="00246EF7" w:rsidP="00246EF7">
            <w:pPr>
              <w:spacing w:after="0" w:line="240" w:lineRule="auto"/>
              <w:jc w:val="center"/>
              <w:rPr>
                <w:rFonts w:ascii="Times New Roman" w:eastAsia="Times New Roman" w:hAnsi="Times New Roman" w:cs="Times New Roman"/>
                <w:sz w:val="24"/>
                <w:szCs w:val="24"/>
                <w:lang w:eastAsia="tr-TR"/>
              </w:rPr>
            </w:pPr>
            <w:r w:rsidRPr="00246EF7">
              <w:rPr>
                <w:rFonts w:ascii="Arial Narrow" w:eastAsia="Times New Roman" w:hAnsi="Arial Narrow" w:cs="Times New Roman"/>
                <w:sz w:val="24"/>
                <w:szCs w:val="24"/>
                <w:lang w:val="en-GB" w:eastAsia="tr-TR"/>
              </w:rPr>
              <w:t xml:space="preserve">8000 km </w:t>
            </w:r>
            <w:proofErr w:type="spellStart"/>
            <w:r w:rsidRPr="00246EF7">
              <w:rPr>
                <w:rFonts w:ascii="Arial Narrow" w:eastAsia="Times New Roman" w:hAnsi="Arial Narrow" w:cs="Times New Roman"/>
                <w:sz w:val="24"/>
                <w:szCs w:val="24"/>
                <w:lang w:val="en-GB" w:eastAsia="tr-TR"/>
              </w:rPr>
              <w:t>ve</w:t>
            </w:r>
            <w:proofErr w:type="spellEnd"/>
            <w:r w:rsidRPr="00246EF7">
              <w:rPr>
                <w:rFonts w:ascii="Arial Narrow" w:eastAsia="Times New Roman" w:hAnsi="Arial Narrow" w:cs="Times New Roman"/>
                <w:sz w:val="24"/>
                <w:szCs w:val="24"/>
                <w:lang w:val="en-GB" w:eastAsia="tr-TR"/>
              </w:rPr>
              <w:t xml:space="preserve"> </w:t>
            </w:r>
            <w:proofErr w:type="spellStart"/>
            <w:r w:rsidRPr="00246EF7">
              <w:rPr>
                <w:rFonts w:ascii="Arial Narrow" w:eastAsia="Times New Roman" w:hAnsi="Arial Narrow" w:cs="Times New Roman"/>
                <w:sz w:val="24"/>
                <w:szCs w:val="24"/>
                <w:lang w:val="en-GB" w:eastAsia="tr-TR"/>
              </w:rPr>
              <w:t>üzeri</w:t>
            </w:r>
            <w:proofErr w:type="spellEnd"/>
            <w:r w:rsidRPr="00246EF7">
              <w:rPr>
                <w:rFonts w:ascii="Arial Narrow" w:eastAsia="Times New Roman" w:hAnsi="Arial Narrow" w:cs="Times New Roman"/>
                <w:sz w:val="24"/>
                <w:szCs w:val="24"/>
                <w:lang w:val="en-GB" w:eastAsia="tr-TR"/>
              </w:rPr>
              <w:t xml:space="preserve"> </w:t>
            </w:r>
            <w:proofErr w:type="spellStart"/>
            <w:r w:rsidRPr="00246EF7">
              <w:rPr>
                <w:rFonts w:ascii="Arial Narrow" w:eastAsia="Times New Roman" w:hAnsi="Arial Narrow" w:cs="Times New Roman"/>
                <w:sz w:val="24"/>
                <w:szCs w:val="24"/>
                <w:lang w:val="en-GB" w:eastAsia="tr-TR"/>
              </w:rPr>
              <w:t>için</w:t>
            </w:r>
            <w:proofErr w:type="spellEnd"/>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246EF7" w:rsidRPr="00246EF7" w:rsidRDefault="00246EF7" w:rsidP="00246EF7">
            <w:pPr>
              <w:spacing w:after="0" w:line="240" w:lineRule="auto"/>
              <w:jc w:val="center"/>
              <w:rPr>
                <w:rFonts w:ascii="Times New Roman" w:eastAsia="Times New Roman" w:hAnsi="Times New Roman" w:cs="Times New Roman"/>
                <w:sz w:val="24"/>
                <w:szCs w:val="24"/>
                <w:lang w:eastAsia="tr-TR"/>
              </w:rPr>
            </w:pPr>
            <w:r w:rsidRPr="00246EF7">
              <w:rPr>
                <w:rFonts w:ascii="Arial Narrow" w:eastAsia="Times New Roman" w:hAnsi="Arial Narrow" w:cs="Times New Roman"/>
                <w:sz w:val="24"/>
                <w:szCs w:val="24"/>
                <w:lang w:val="en-GB" w:eastAsia="tr-TR"/>
              </w:rPr>
              <w:t>1100 Euro</w:t>
            </w:r>
          </w:p>
        </w:tc>
      </w:tr>
    </w:tbl>
    <w:p w:rsidR="00246EF7" w:rsidRPr="00246EF7" w:rsidRDefault="00246EF7" w:rsidP="00246EF7">
      <w:pPr>
        <w:spacing w:after="0" w:line="240" w:lineRule="auto"/>
        <w:jc w:val="both"/>
        <w:rPr>
          <w:rFonts w:ascii="Times New Roman" w:eastAsia="Times New Roman" w:hAnsi="Times New Roman" w:cs="Times New Roman"/>
          <w:sz w:val="24"/>
          <w:szCs w:val="24"/>
          <w:lang w:eastAsia="tr-TR"/>
        </w:rPr>
      </w:pPr>
      <w:r w:rsidRPr="00246EF7">
        <w:rPr>
          <w:rFonts w:ascii="Arial Narrow" w:eastAsia="Times New Roman" w:hAnsi="Arial Narrow" w:cs="Times New Roman"/>
          <w:sz w:val="24"/>
          <w:szCs w:val="24"/>
          <w:lang w:val="fr-FR" w:eastAsia="tr-TR"/>
        </w:rPr>
        <w:t> </w:t>
      </w:r>
    </w:p>
    <w:p w:rsidR="00246EF7" w:rsidRPr="00246EF7" w:rsidRDefault="00246EF7" w:rsidP="00246EF7">
      <w:pPr>
        <w:spacing w:after="0" w:line="240" w:lineRule="auto"/>
        <w:jc w:val="both"/>
        <w:rPr>
          <w:rFonts w:ascii="Times New Roman" w:eastAsia="Times New Roman" w:hAnsi="Times New Roman" w:cs="Times New Roman"/>
          <w:sz w:val="24"/>
          <w:szCs w:val="24"/>
          <w:lang w:eastAsia="tr-TR"/>
        </w:rPr>
      </w:pPr>
      <w:r w:rsidRPr="00246EF7">
        <w:rPr>
          <w:rFonts w:ascii="Arial Narrow" w:eastAsia="Times New Roman" w:hAnsi="Arial Narrow" w:cs="Times New Roman"/>
          <w:sz w:val="24"/>
          <w:szCs w:val="24"/>
          <w:lang w:val="fr-FR" w:eastAsia="tr-TR"/>
        </w:rPr>
        <w:t xml:space="preserve">       </w:t>
      </w:r>
      <w:r w:rsidRPr="00246EF7">
        <w:rPr>
          <w:rFonts w:ascii="Arial Narrow" w:eastAsia="Times New Roman" w:hAnsi="Arial Narrow" w:cs="Times New Roman"/>
          <w:sz w:val="24"/>
          <w:szCs w:val="24"/>
          <w:lang w:val="sv-SE" w:eastAsia="tr-TR"/>
        </w:rPr>
        <w:t xml:space="preserve">Faaliyetten faydalanan personelin hibesi 2 taksitte ödenir. Önce personelin gitmesi öngörülen ülke ve süreye göre hesap edilen toplam hibesinin ilk ödemesi (yaklaşık %80) yararlanıcının </w:t>
      </w:r>
      <w:r w:rsidRPr="00246EF7">
        <w:rPr>
          <w:rFonts w:ascii="Arial Narrow" w:eastAsia="Times New Roman" w:hAnsi="Arial Narrow" w:cs="Times New Roman"/>
          <w:b/>
          <w:bCs/>
          <w:sz w:val="24"/>
          <w:szCs w:val="24"/>
          <w:u w:val="single"/>
          <w:lang w:val="sv-SE" w:eastAsia="tr-TR"/>
        </w:rPr>
        <w:t>Avro hesabına</w:t>
      </w:r>
      <w:r w:rsidRPr="00246EF7">
        <w:rPr>
          <w:rFonts w:ascii="Arial Narrow" w:eastAsia="Times New Roman" w:hAnsi="Arial Narrow" w:cs="Times New Roman"/>
          <w:sz w:val="24"/>
          <w:szCs w:val="24"/>
          <w:lang w:val="sv-SE" w:eastAsia="tr-TR"/>
        </w:rPr>
        <w:t xml:space="preserve"> yatırılır. İkinci taksit (yaklaşık %20) ise faaliyet dönemi sonunda, personel gerekli belgeleri teslim ettikten sonra ilgili Avro hesabına yatırılır.  </w:t>
      </w:r>
    </w:p>
    <w:p w:rsidR="00246EF7" w:rsidRPr="00246EF7" w:rsidRDefault="00246EF7" w:rsidP="00246EF7">
      <w:pPr>
        <w:spacing w:after="0" w:line="240" w:lineRule="auto"/>
        <w:jc w:val="both"/>
        <w:rPr>
          <w:rFonts w:ascii="Times New Roman" w:eastAsia="Times New Roman" w:hAnsi="Times New Roman" w:cs="Times New Roman"/>
          <w:sz w:val="24"/>
          <w:szCs w:val="24"/>
          <w:lang w:eastAsia="tr-TR"/>
        </w:rPr>
      </w:pPr>
      <w:r w:rsidRPr="00246EF7">
        <w:rPr>
          <w:rFonts w:ascii="Times New Roman" w:eastAsia="Times New Roman" w:hAnsi="Times New Roman" w:cs="Times New Roman"/>
          <w:b/>
          <w:bCs/>
          <w:sz w:val="24"/>
          <w:szCs w:val="24"/>
          <w:lang w:eastAsia="tr-TR"/>
        </w:rPr>
        <w:t> </w:t>
      </w:r>
    </w:p>
    <w:p w:rsidR="00246EF7" w:rsidRPr="00246EF7" w:rsidRDefault="00246EF7" w:rsidP="00246EF7">
      <w:pPr>
        <w:shd w:val="clear" w:color="auto" w:fill="FFFFFF"/>
        <w:spacing w:after="0" w:line="300" w:lineRule="atLeast"/>
        <w:jc w:val="both"/>
        <w:rPr>
          <w:rFonts w:ascii="Times New Roman" w:eastAsia="Times New Roman" w:hAnsi="Times New Roman" w:cs="Times New Roman"/>
          <w:sz w:val="24"/>
          <w:szCs w:val="24"/>
          <w:lang w:eastAsia="tr-TR"/>
        </w:rPr>
      </w:pPr>
      <w:r w:rsidRPr="00246EF7">
        <w:rPr>
          <w:rFonts w:ascii="Times New Roman" w:eastAsia="Times New Roman" w:hAnsi="Times New Roman" w:cs="Times New Roman"/>
          <w:b/>
          <w:bCs/>
          <w:sz w:val="24"/>
          <w:szCs w:val="24"/>
          <w:lang w:eastAsia="tr-TR"/>
        </w:rPr>
        <w:t>Örnek Hesaplama:</w:t>
      </w:r>
      <w:r w:rsidRPr="00246EF7">
        <w:rPr>
          <w:rFonts w:ascii="Times New Roman" w:eastAsia="Times New Roman" w:hAnsi="Times New Roman" w:cs="Times New Roman"/>
          <w:sz w:val="24"/>
          <w:szCs w:val="24"/>
          <w:lang w:eastAsia="tr-TR"/>
        </w:rPr>
        <w:t xml:space="preserve"> Macaristan’ın Budapeşte şehrine giden bir personelin hibe hesaplaması:  Macaristan B grubunda bulunan bir ülke olduğu için günlük hibe miktarı 126 avrodur. Çankırı- Budapeşte arası " </w:t>
      </w:r>
      <w:proofErr w:type="gramStart"/>
      <w:r w:rsidRPr="00246EF7">
        <w:rPr>
          <w:rFonts w:ascii="Times New Roman" w:eastAsia="Times New Roman" w:hAnsi="Times New Roman" w:cs="Times New Roman"/>
          <w:sz w:val="24"/>
          <w:szCs w:val="24"/>
          <w:lang w:eastAsia="tr-TR"/>
        </w:rPr>
        <w:t>1391.22</w:t>
      </w:r>
      <w:proofErr w:type="gramEnd"/>
      <w:r w:rsidRPr="00246EF7">
        <w:rPr>
          <w:rFonts w:ascii="Times New Roman" w:eastAsia="Times New Roman" w:hAnsi="Times New Roman" w:cs="Times New Roman"/>
          <w:sz w:val="24"/>
          <w:szCs w:val="24"/>
          <w:lang w:eastAsia="tr-TR"/>
        </w:rPr>
        <w:t xml:space="preserve"> km" olduğu için seyahat hibe miktarı 275 Euro Toplam Hibe= [5 x 126] + 275 =905 Euro</w:t>
      </w:r>
    </w:p>
    <w:p w:rsidR="00246EF7" w:rsidRPr="00246EF7" w:rsidRDefault="00246EF7" w:rsidP="00246EF7">
      <w:pPr>
        <w:shd w:val="clear" w:color="auto" w:fill="FFFFFF"/>
        <w:spacing w:after="0" w:line="300" w:lineRule="atLeast"/>
        <w:jc w:val="both"/>
        <w:rPr>
          <w:rFonts w:ascii="Times New Roman" w:eastAsia="Times New Roman" w:hAnsi="Times New Roman" w:cs="Times New Roman"/>
          <w:sz w:val="24"/>
          <w:szCs w:val="24"/>
          <w:lang w:eastAsia="tr-TR"/>
        </w:rPr>
      </w:pPr>
      <w:r w:rsidRPr="00246EF7">
        <w:rPr>
          <w:rFonts w:ascii="Times New Roman" w:eastAsia="Times New Roman" w:hAnsi="Times New Roman" w:cs="Times New Roman"/>
          <w:sz w:val="24"/>
          <w:szCs w:val="24"/>
          <w:lang w:eastAsia="tr-TR"/>
        </w:rPr>
        <w:t>Hibe kısıtlı olduğundan, programdan mümkün olduğunca çok personelin yararlanabilmesi için başvuruları takiben Koordinatörlüğümüzün hesaplamalarının ardından, hareketlilik günleri ve katılacak personel sayılarında azaltma veya artırma yapılabilir.</w:t>
      </w:r>
    </w:p>
    <w:p w:rsidR="00246EF7" w:rsidRPr="00246EF7" w:rsidRDefault="00246EF7" w:rsidP="00246EF7">
      <w:pPr>
        <w:shd w:val="clear" w:color="auto" w:fill="FFFFFF"/>
        <w:spacing w:after="0" w:line="300" w:lineRule="atLeast"/>
        <w:jc w:val="both"/>
        <w:rPr>
          <w:rFonts w:ascii="Times New Roman" w:eastAsia="Times New Roman" w:hAnsi="Times New Roman" w:cs="Times New Roman"/>
          <w:sz w:val="24"/>
          <w:szCs w:val="24"/>
          <w:lang w:eastAsia="tr-TR"/>
        </w:rPr>
      </w:pPr>
      <w:r w:rsidRPr="00246EF7">
        <w:rPr>
          <w:rFonts w:ascii="Times New Roman" w:eastAsia="Times New Roman" w:hAnsi="Times New Roman" w:cs="Times New Roman"/>
          <w:sz w:val="24"/>
          <w:szCs w:val="24"/>
          <w:lang w:eastAsia="tr-TR"/>
        </w:rPr>
        <w:t>Ders Verme hareketliliğinden faydalanan personele Merkez tarafından belirlenen kurallar çerçevesinde günlük/haftalık harcırah ile seyahat mesafesine göre, seyahat gideri ödemesi yapılır. Bu ödeme, yurt dışında geçirilen döneme ilişkin seyahat ve harcırah giderlerine bir katkı niteliğindedir. Seyahat gideri ödemesi, katılımcıların yerleşik oldukları yerden faaliyet yerine gitmek ve dönmek için yaptıkları seyahat maliyetine katkı niteliğindedir. Seyahat mesafesi Avrupa Komisyonu tarafından sağlanan mesafe hesaplayıcısı</w:t>
      </w:r>
      <w:r w:rsidRPr="00246EF7">
        <w:rPr>
          <w:rFonts w:ascii="Times New Roman" w:eastAsia="Times New Roman" w:hAnsi="Times New Roman" w:cs="Times New Roman"/>
          <w:color w:val="666666"/>
          <w:sz w:val="24"/>
          <w:szCs w:val="24"/>
          <w:lang w:eastAsia="tr-TR"/>
        </w:rPr>
        <w:t xml:space="preserve"> (</w:t>
      </w:r>
      <w:hyperlink r:id="rId9" w:tgtFrame="_blank" w:tooltip="http://ec.europa.eu/programmes/erasmus-plus/tools/distance_en.htm" w:history="1">
        <w:r w:rsidRPr="00246EF7">
          <w:rPr>
            <w:rFonts w:ascii="Times New Roman" w:eastAsia="Times New Roman" w:hAnsi="Times New Roman" w:cs="Times New Roman"/>
            <w:b/>
            <w:bCs/>
            <w:color w:val="553E83"/>
            <w:sz w:val="24"/>
            <w:szCs w:val="24"/>
            <w:u w:val="single"/>
            <w:lang w:eastAsia="tr-TR"/>
          </w:rPr>
          <w:t>http://ec.europa.eu/programmes/erasmus-plus/tools/distance_en.htm</w:t>
        </w:r>
      </w:hyperlink>
      <w:r w:rsidRPr="00246EF7">
        <w:rPr>
          <w:rFonts w:ascii="Times New Roman" w:eastAsia="Times New Roman" w:hAnsi="Times New Roman" w:cs="Times New Roman"/>
          <w:color w:val="666666"/>
          <w:sz w:val="24"/>
          <w:szCs w:val="24"/>
          <w:lang w:eastAsia="tr-TR"/>
        </w:rPr>
        <w:t xml:space="preserve">) </w:t>
      </w:r>
      <w:r w:rsidRPr="00246EF7">
        <w:rPr>
          <w:rFonts w:ascii="Times New Roman" w:eastAsia="Times New Roman" w:hAnsi="Times New Roman" w:cs="Times New Roman"/>
          <w:sz w:val="24"/>
          <w:szCs w:val="24"/>
          <w:lang w:eastAsia="tr-TR"/>
        </w:rPr>
        <w:t>kullanılarak hesaplanmalıdır.</w:t>
      </w:r>
    </w:p>
    <w:p w:rsidR="00246EF7" w:rsidRPr="00246EF7" w:rsidRDefault="00246EF7" w:rsidP="00246EF7">
      <w:pPr>
        <w:spacing w:after="0" w:line="240" w:lineRule="auto"/>
        <w:jc w:val="both"/>
        <w:rPr>
          <w:rFonts w:ascii="Times New Roman" w:eastAsia="Times New Roman" w:hAnsi="Times New Roman" w:cs="Times New Roman"/>
          <w:sz w:val="24"/>
          <w:szCs w:val="24"/>
          <w:lang w:eastAsia="tr-TR"/>
        </w:rPr>
      </w:pPr>
      <w:r w:rsidRPr="00246EF7">
        <w:rPr>
          <w:rFonts w:ascii="Times New Roman" w:eastAsia="Times New Roman" w:hAnsi="Times New Roman" w:cs="Times New Roman"/>
          <w:sz w:val="24"/>
          <w:szCs w:val="24"/>
          <w:lang w:eastAsia="tr-TR"/>
        </w:rPr>
        <w:t xml:space="preserve">Personel hareketliliğinden faydalanan personele verilen günlük/haftalık hibe kalacak yer, </w:t>
      </w:r>
      <w:r w:rsidRPr="00246EF7">
        <w:rPr>
          <w:rFonts w:ascii="Times New Roman" w:eastAsia="Times New Roman" w:hAnsi="Times New Roman" w:cs="Times New Roman"/>
          <w:spacing w:val="-1"/>
          <w:sz w:val="24"/>
          <w:szCs w:val="24"/>
          <w:lang w:eastAsia="tr-TR"/>
        </w:rPr>
        <w:t xml:space="preserve">yeme içme  masrafları, iletişim giderleri, şehir içi seyahat giderleri ev sigorta masrafları gibi </w:t>
      </w:r>
      <w:r w:rsidRPr="00246EF7">
        <w:rPr>
          <w:rFonts w:ascii="Times New Roman" w:eastAsia="Times New Roman" w:hAnsi="Times New Roman" w:cs="Times New Roman"/>
          <w:sz w:val="24"/>
          <w:szCs w:val="24"/>
          <w:lang w:eastAsia="tr-TR"/>
        </w:rPr>
        <w:t>giderleri kapsar. Söz konusu giderler için ayrıca ödeme yapılmaz.</w:t>
      </w:r>
    </w:p>
    <w:p w:rsidR="00246EF7" w:rsidRPr="00246EF7" w:rsidRDefault="00246EF7" w:rsidP="00246EF7">
      <w:pPr>
        <w:shd w:val="clear" w:color="auto" w:fill="FFFFFF"/>
        <w:spacing w:after="0" w:line="298" w:lineRule="atLeast"/>
        <w:jc w:val="both"/>
        <w:rPr>
          <w:rFonts w:ascii="Times New Roman" w:eastAsia="Times New Roman" w:hAnsi="Times New Roman" w:cs="Times New Roman"/>
          <w:sz w:val="24"/>
          <w:szCs w:val="24"/>
          <w:lang w:eastAsia="tr-TR"/>
        </w:rPr>
      </w:pPr>
      <w:r w:rsidRPr="00246EF7">
        <w:rPr>
          <w:rFonts w:ascii="Times New Roman" w:eastAsia="Times New Roman" w:hAnsi="Times New Roman" w:cs="Times New Roman"/>
          <w:sz w:val="24"/>
          <w:szCs w:val="24"/>
          <w:lang w:eastAsia="tr-TR"/>
        </w:rPr>
        <w:t>Seyahat gerçekleştirilen günler için (seyahat belgeleri ile desteklendiği takdirde ve gidiş için 1, dönüş için 1 olmak üzere toplam 2 günden fazla olmamak şartı ile) hibe ödemesi yapılabilir. Hem faaliyet hem seyahat gerçekleştirilen günler için sadece 1 günlük gündelik ödemesi yapılabilir.  </w:t>
      </w:r>
      <w:r w:rsidRPr="00246EF7">
        <w:rPr>
          <w:rFonts w:ascii="Times New Roman" w:eastAsia="Times New Roman" w:hAnsi="Times New Roman" w:cs="Times New Roman"/>
          <w:b/>
          <w:bCs/>
          <w:sz w:val="24"/>
          <w:szCs w:val="24"/>
          <w:lang w:eastAsia="tr-TR"/>
        </w:rPr>
        <w:t xml:space="preserve">Toplam hibe ödemesi 3 iş günü ve 2 gün de seyahat günleri toplam 5 gün üzerinden ödeme yapılacaktır. </w:t>
      </w:r>
    </w:p>
    <w:p w:rsidR="00246EF7" w:rsidRPr="00246EF7" w:rsidRDefault="00246EF7" w:rsidP="00246EF7">
      <w:pPr>
        <w:spacing w:after="0" w:line="240" w:lineRule="auto"/>
        <w:jc w:val="both"/>
        <w:rPr>
          <w:rFonts w:ascii="Times New Roman" w:eastAsia="Times New Roman" w:hAnsi="Times New Roman" w:cs="Times New Roman"/>
          <w:sz w:val="24"/>
          <w:szCs w:val="24"/>
          <w:lang w:eastAsia="tr-TR"/>
        </w:rPr>
      </w:pPr>
      <w:r w:rsidRPr="00246EF7">
        <w:rPr>
          <w:rFonts w:ascii="Times New Roman" w:eastAsia="Times New Roman" w:hAnsi="Times New Roman" w:cs="Times New Roman"/>
          <w:sz w:val="24"/>
          <w:szCs w:val="24"/>
          <w:lang w:eastAsia="tr-TR"/>
        </w:rPr>
        <w:t> </w:t>
      </w:r>
    </w:p>
    <w:p w:rsidR="00246EF7" w:rsidRPr="00246EF7" w:rsidRDefault="00246EF7" w:rsidP="00246EF7">
      <w:pPr>
        <w:spacing w:after="0" w:line="240" w:lineRule="auto"/>
        <w:jc w:val="both"/>
        <w:rPr>
          <w:rFonts w:ascii="Times New Roman" w:eastAsia="Times New Roman" w:hAnsi="Times New Roman" w:cs="Times New Roman"/>
          <w:sz w:val="24"/>
          <w:szCs w:val="24"/>
          <w:lang w:eastAsia="tr-TR"/>
        </w:rPr>
      </w:pPr>
      <w:r w:rsidRPr="00246EF7">
        <w:rPr>
          <w:rFonts w:ascii="Times New Roman" w:eastAsia="Times New Roman" w:hAnsi="Times New Roman" w:cs="Times New Roman"/>
          <w:sz w:val="24"/>
          <w:szCs w:val="24"/>
          <w:lang w:eastAsia="tr-TR"/>
        </w:rPr>
        <w:t xml:space="preserve">Herhangi bir faaliyet içermeyen ya da gerçekleştirilen faaliyetin türüne uygun faaliyet yapıldığı belgelenemeyen günler için hibe ödemesi yapılmaz. Hafta sonu/resmi tatil günlerinde faaliyet yapılması halinde, bu durum öğretim/eğitim anlaşması ya da katılım sertifikası ile destekleniyorsa ilgili gün/günler için hibe ödemesi yapılabilmektedir. </w:t>
      </w:r>
    </w:p>
    <w:p w:rsidR="00246EF7" w:rsidRPr="00246EF7" w:rsidRDefault="00246EF7" w:rsidP="00246EF7">
      <w:pPr>
        <w:shd w:val="clear" w:color="auto" w:fill="FFFFFF"/>
        <w:spacing w:after="0" w:line="298" w:lineRule="atLeast"/>
        <w:jc w:val="both"/>
        <w:rPr>
          <w:rFonts w:ascii="Times New Roman" w:eastAsia="Times New Roman" w:hAnsi="Times New Roman" w:cs="Times New Roman"/>
          <w:sz w:val="24"/>
          <w:szCs w:val="24"/>
          <w:lang w:eastAsia="tr-TR"/>
        </w:rPr>
      </w:pPr>
      <w:proofErr w:type="gramStart"/>
      <w:r w:rsidRPr="00246EF7">
        <w:rPr>
          <w:rFonts w:ascii="Times New Roman" w:eastAsia="Times New Roman" w:hAnsi="Times New Roman" w:cs="Times New Roman"/>
          <w:sz w:val="24"/>
          <w:szCs w:val="24"/>
          <w:lang w:eastAsia="tr-TR"/>
        </w:rPr>
        <w:t xml:space="preserve">Faaliyetten faydalanan personele ödenebilecek en yüksek günlük/haftalık hibe miktarı personelin öğretim/eğitim anlaşmasında karşı kurumla ortaklaşa akademik/eğitsel faaliyet yapıldığı görünen günler, ders verme ile ilgili olarak da mümkün olduğunca tam güne yakın olacak şekilde karşı kurumdan görevinin gerektirdiği bir ders vermiş olduğu görünen günler ile seyahat gerçekleştirdiği günlerin toplamı için hesaplanan tutardır. </w:t>
      </w:r>
      <w:proofErr w:type="gramEnd"/>
      <w:r w:rsidRPr="00246EF7">
        <w:rPr>
          <w:rFonts w:ascii="Times New Roman" w:eastAsia="Times New Roman" w:hAnsi="Times New Roman" w:cs="Times New Roman"/>
          <w:sz w:val="24"/>
          <w:szCs w:val="24"/>
          <w:lang w:eastAsia="tr-TR"/>
        </w:rPr>
        <w:t xml:space="preserve">Karşı kurumla ortaklaşa gerçekleştirilen akademik/eğitsel faaliyetin taraflarca imzalanmış öğretim anlaşması ya da katılım sertifikası ile belgelendirilmiş olması gerekmektedir. Ayrıca seyahat günlerinin belgelendirilmiş olması gerekmektedir. </w:t>
      </w:r>
    </w:p>
    <w:p w:rsidR="00246EF7" w:rsidRPr="00246EF7" w:rsidRDefault="00246EF7" w:rsidP="00246EF7">
      <w:pPr>
        <w:spacing w:after="0" w:line="240" w:lineRule="auto"/>
        <w:jc w:val="both"/>
        <w:rPr>
          <w:rFonts w:ascii="Times New Roman" w:eastAsia="Times New Roman" w:hAnsi="Times New Roman" w:cs="Times New Roman"/>
          <w:sz w:val="24"/>
          <w:szCs w:val="24"/>
          <w:lang w:eastAsia="tr-TR"/>
        </w:rPr>
      </w:pPr>
      <w:r w:rsidRPr="00246EF7">
        <w:rPr>
          <w:rFonts w:ascii="Times New Roman" w:eastAsia="Times New Roman" w:hAnsi="Times New Roman" w:cs="Times New Roman"/>
          <w:b/>
          <w:bCs/>
          <w:sz w:val="24"/>
          <w:szCs w:val="24"/>
          <w:lang w:eastAsia="tr-TR"/>
        </w:rPr>
        <w:t> </w:t>
      </w:r>
    </w:p>
    <w:p w:rsidR="00246EF7" w:rsidRPr="00246EF7" w:rsidRDefault="00246EF7" w:rsidP="00246EF7">
      <w:pPr>
        <w:spacing w:after="0" w:line="240" w:lineRule="auto"/>
        <w:jc w:val="both"/>
        <w:rPr>
          <w:rFonts w:ascii="Times New Roman" w:eastAsia="Times New Roman" w:hAnsi="Times New Roman" w:cs="Times New Roman"/>
          <w:sz w:val="24"/>
          <w:szCs w:val="24"/>
          <w:lang w:eastAsia="tr-TR"/>
        </w:rPr>
      </w:pPr>
      <w:r w:rsidRPr="00246EF7">
        <w:rPr>
          <w:rFonts w:ascii="Times New Roman" w:eastAsia="Times New Roman" w:hAnsi="Times New Roman" w:cs="Times New Roman"/>
          <w:b/>
          <w:bCs/>
          <w:sz w:val="24"/>
          <w:szCs w:val="24"/>
          <w:lang w:eastAsia="tr-TR"/>
        </w:rPr>
        <w:t>    GÖREVLENDİRME</w:t>
      </w:r>
    </w:p>
    <w:p w:rsidR="00246EF7" w:rsidRPr="00246EF7" w:rsidRDefault="00246EF7" w:rsidP="00246EF7">
      <w:pPr>
        <w:shd w:val="clear" w:color="auto" w:fill="FFFFFF"/>
        <w:spacing w:after="0" w:line="298" w:lineRule="atLeast"/>
        <w:jc w:val="both"/>
        <w:rPr>
          <w:rFonts w:ascii="Times New Roman" w:eastAsia="Times New Roman" w:hAnsi="Times New Roman" w:cs="Times New Roman"/>
          <w:sz w:val="24"/>
          <w:szCs w:val="24"/>
          <w:lang w:eastAsia="tr-TR"/>
        </w:rPr>
      </w:pPr>
      <w:r w:rsidRPr="00246EF7">
        <w:rPr>
          <w:rFonts w:ascii="Times New Roman" w:eastAsia="Times New Roman" w:hAnsi="Times New Roman" w:cs="Times New Roman"/>
          <w:sz w:val="24"/>
          <w:szCs w:val="24"/>
          <w:lang w:eastAsia="tr-TR"/>
        </w:rPr>
        <w:t xml:space="preserve">Başvurunuz Komisyon tarafından onaylandıktan sonra görevlendirme işlemlerinize başlayabilirsiniz. Bunun için Fakültenizin Dekanlığına ya da Yüksekokul Müdürlüğünüze dilekçe vermeniz gerekmektedir. Görevlendirme olurunuz çıktıktan sonra, Koordinatörlüğümüze gelerek </w:t>
      </w:r>
      <w:proofErr w:type="spellStart"/>
      <w:r w:rsidRPr="00246EF7">
        <w:rPr>
          <w:rFonts w:ascii="Times New Roman" w:eastAsia="Times New Roman" w:hAnsi="Times New Roman" w:cs="Times New Roman"/>
          <w:sz w:val="24"/>
          <w:szCs w:val="24"/>
          <w:lang w:eastAsia="tr-TR"/>
        </w:rPr>
        <w:t>Erasmus</w:t>
      </w:r>
      <w:proofErr w:type="spellEnd"/>
      <w:r w:rsidRPr="00246EF7">
        <w:rPr>
          <w:rFonts w:ascii="Times New Roman" w:eastAsia="Times New Roman" w:hAnsi="Times New Roman" w:cs="Times New Roman"/>
          <w:sz w:val="24"/>
          <w:szCs w:val="24"/>
          <w:lang w:eastAsia="tr-TR"/>
        </w:rPr>
        <w:t xml:space="preserve"> Hareketlilik Faaliyeti Hibe Sözleşmenizi imzalamanız ve hibe ödemenizin yapılabilmesi için bu belgenin aslının Koordinatörlüğümüze ulaştırmanız gerekmektedir. Ödemenizin aksamaması için birimler arası evrak teslim süresini bizzat takip etmenizi ve elden teslim ederek süreci hızlandırmanızı öneririz.</w:t>
      </w:r>
    </w:p>
    <w:p w:rsidR="00246EF7" w:rsidRPr="00246EF7" w:rsidRDefault="00246EF7" w:rsidP="00246EF7">
      <w:pPr>
        <w:spacing w:after="0" w:line="240" w:lineRule="auto"/>
        <w:ind w:firstLine="142"/>
        <w:jc w:val="both"/>
        <w:rPr>
          <w:rFonts w:ascii="Times New Roman" w:eastAsia="Times New Roman" w:hAnsi="Times New Roman" w:cs="Times New Roman"/>
          <w:sz w:val="24"/>
          <w:szCs w:val="24"/>
          <w:lang w:eastAsia="tr-TR"/>
        </w:rPr>
      </w:pPr>
      <w:r w:rsidRPr="00246EF7">
        <w:rPr>
          <w:rFonts w:ascii="Times New Roman" w:eastAsia="Times New Roman" w:hAnsi="Times New Roman" w:cs="Times New Roman"/>
          <w:b/>
          <w:bCs/>
          <w:sz w:val="24"/>
          <w:szCs w:val="24"/>
          <w:lang w:eastAsia="tr-TR"/>
        </w:rPr>
        <w:t> </w:t>
      </w:r>
      <w:r w:rsidRPr="00246EF7">
        <w:rPr>
          <w:rFonts w:ascii="Times New Roman" w:eastAsia="Times New Roman" w:hAnsi="Times New Roman" w:cs="Times New Roman"/>
          <w:b/>
          <w:bCs/>
          <w:sz w:val="24"/>
          <w:szCs w:val="24"/>
          <w:u w:val="single"/>
          <w:lang w:eastAsia="tr-TR"/>
        </w:rPr>
        <w:t>Seyahat Gideri Ödemesi:</w:t>
      </w:r>
    </w:p>
    <w:p w:rsidR="00246EF7" w:rsidRPr="00246EF7" w:rsidRDefault="00246EF7" w:rsidP="00246EF7">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246EF7">
        <w:rPr>
          <w:rFonts w:ascii="Times New Roman" w:eastAsia="Times New Roman" w:hAnsi="Times New Roman" w:cs="Times New Roman"/>
          <w:b/>
          <w:bCs/>
          <w:sz w:val="24"/>
          <w:szCs w:val="24"/>
          <w:lang w:eastAsia="tr-TR"/>
        </w:rPr>
        <w:t xml:space="preserve">Fatura, makbuz </w:t>
      </w:r>
      <w:proofErr w:type="spellStart"/>
      <w:r w:rsidRPr="00246EF7">
        <w:rPr>
          <w:rFonts w:ascii="Times New Roman" w:eastAsia="Times New Roman" w:hAnsi="Times New Roman" w:cs="Times New Roman"/>
          <w:b/>
          <w:bCs/>
          <w:sz w:val="24"/>
          <w:szCs w:val="24"/>
          <w:lang w:eastAsia="tr-TR"/>
        </w:rPr>
        <w:t>vb</w:t>
      </w:r>
      <w:proofErr w:type="spellEnd"/>
      <w:r w:rsidRPr="00246EF7">
        <w:rPr>
          <w:rFonts w:ascii="Times New Roman" w:eastAsia="Times New Roman" w:hAnsi="Times New Roman" w:cs="Times New Roman"/>
          <w:b/>
          <w:bCs/>
          <w:sz w:val="24"/>
          <w:szCs w:val="24"/>
          <w:lang w:eastAsia="tr-TR"/>
        </w:rPr>
        <w:t xml:space="preserve"> ilgili ödeme belgelerinin orijinalleri. </w:t>
      </w:r>
    </w:p>
    <w:p w:rsidR="00246EF7" w:rsidRPr="00246EF7" w:rsidRDefault="00246EF7" w:rsidP="00246EF7">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246EF7">
        <w:rPr>
          <w:rFonts w:ascii="Times New Roman" w:eastAsia="Times New Roman" w:hAnsi="Times New Roman" w:cs="Times New Roman"/>
          <w:b/>
          <w:bCs/>
          <w:sz w:val="24"/>
          <w:szCs w:val="24"/>
          <w:lang w:eastAsia="tr-TR"/>
        </w:rPr>
        <w:t>Pasaport giriş-çıkış damgaları olan sayfaların fotokopileri</w:t>
      </w:r>
    </w:p>
    <w:p w:rsidR="00246EF7" w:rsidRPr="00246EF7" w:rsidRDefault="00246EF7" w:rsidP="00246EF7">
      <w:pPr>
        <w:spacing w:after="0" w:line="240" w:lineRule="auto"/>
        <w:jc w:val="both"/>
        <w:rPr>
          <w:rFonts w:ascii="Times New Roman" w:eastAsia="Times New Roman" w:hAnsi="Times New Roman" w:cs="Times New Roman"/>
          <w:sz w:val="24"/>
          <w:szCs w:val="24"/>
          <w:lang w:eastAsia="tr-TR"/>
        </w:rPr>
      </w:pPr>
      <w:r w:rsidRPr="00246EF7">
        <w:rPr>
          <w:rFonts w:ascii="Times New Roman" w:eastAsia="Times New Roman" w:hAnsi="Times New Roman" w:cs="Times New Roman"/>
          <w:b/>
          <w:bCs/>
          <w:sz w:val="24"/>
          <w:szCs w:val="24"/>
          <w:u w:val="single"/>
          <w:lang w:eastAsia="tr-TR"/>
        </w:rPr>
        <w:t>Faaliyet Süresi ve Geçerli Olduğu Dönem</w:t>
      </w:r>
      <w:r w:rsidRPr="00246EF7">
        <w:rPr>
          <w:rFonts w:ascii="Times New Roman" w:eastAsia="Times New Roman" w:hAnsi="Times New Roman" w:cs="Times New Roman"/>
          <w:sz w:val="24"/>
          <w:szCs w:val="24"/>
          <w:lang w:eastAsia="tr-TR"/>
        </w:rPr>
        <w:t>:</w:t>
      </w:r>
    </w:p>
    <w:p w:rsidR="00246EF7" w:rsidRPr="00246EF7" w:rsidRDefault="00246EF7" w:rsidP="00246EF7">
      <w:pPr>
        <w:spacing w:after="0" w:line="240" w:lineRule="auto"/>
        <w:jc w:val="both"/>
        <w:rPr>
          <w:rFonts w:ascii="Times New Roman" w:eastAsia="Times New Roman" w:hAnsi="Times New Roman" w:cs="Times New Roman"/>
          <w:sz w:val="24"/>
          <w:szCs w:val="24"/>
          <w:lang w:eastAsia="tr-TR"/>
        </w:rPr>
      </w:pPr>
      <w:r w:rsidRPr="00246EF7">
        <w:rPr>
          <w:rFonts w:ascii="Times New Roman" w:eastAsia="Times New Roman" w:hAnsi="Times New Roman" w:cs="Times New Roman"/>
          <w:sz w:val="24"/>
          <w:szCs w:val="24"/>
          <w:lang w:eastAsia="tr-TR"/>
        </w:rPr>
        <w:t xml:space="preserve">Bütün personel hareketliliği faaliyetlerinin en geç 30 Haziran 2018 tarihi itibariyle kesinleşmiş olması ve faaliyetlerin 30 Eylül 2018 tarihi itibariyle tamamlanması gerekmektedir. </w:t>
      </w:r>
    </w:p>
    <w:p w:rsidR="00246EF7" w:rsidRPr="00246EF7" w:rsidRDefault="00246EF7" w:rsidP="00246EF7">
      <w:pPr>
        <w:spacing w:after="0" w:line="240" w:lineRule="auto"/>
        <w:jc w:val="both"/>
        <w:rPr>
          <w:rFonts w:ascii="Times New Roman" w:eastAsia="Times New Roman" w:hAnsi="Times New Roman" w:cs="Times New Roman"/>
          <w:sz w:val="24"/>
          <w:szCs w:val="24"/>
          <w:lang w:eastAsia="tr-TR"/>
        </w:rPr>
      </w:pPr>
      <w:r w:rsidRPr="00246EF7">
        <w:rPr>
          <w:rFonts w:ascii="Times New Roman" w:eastAsia="Times New Roman" w:hAnsi="Times New Roman" w:cs="Times New Roman"/>
          <w:sz w:val="24"/>
          <w:szCs w:val="24"/>
          <w:lang w:eastAsia="tr-TR"/>
        </w:rPr>
        <w:t xml:space="preserve">Ders verme hareketliliği faaliyetinde, ders verme süresinin en az 8 ders saatini içermesi gerekmektedir. Ders verme süresi hiçbir şekilde 8 ders saatinden az olamayacağı gibi 8 haftayı geçemez. Yurt dışında ders verme süresinin 8 saatin altına düşmesi durumunda </w:t>
      </w:r>
      <w:proofErr w:type="spellStart"/>
      <w:r w:rsidRPr="00246EF7">
        <w:rPr>
          <w:rFonts w:ascii="Times New Roman" w:eastAsia="Times New Roman" w:hAnsi="Times New Roman" w:cs="Times New Roman"/>
          <w:sz w:val="24"/>
          <w:szCs w:val="24"/>
          <w:lang w:eastAsia="tr-TR"/>
        </w:rPr>
        <w:t>Erasmus</w:t>
      </w:r>
      <w:proofErr w:type="spellEnd"/>
      <w:r w:rsidRPr="00246EF7">
        <w:rPr>
          <w:rFonts w:ascii="Times New Roman" w:eastAsia="Times New Roman" w:hAnsi="Times New Roman" w:cs="Times New Roman"/>
          <w:sz w:val="24"/>
          <w:szCs w:val="24"/>
          <w:lang w:eastAsia="tr-TR"/>
        </w:rPr>
        <w:t xml:space="preserve"> hibesi verilemez.</w:t>
      </w:r>
    </w:p>
    <w:p w:rsidR="00246EF7" w:rsidRPr="00246EF7" w:rsidRDefault="00246EF7" w:rsidP="00246EF7">
      <w:pPr>
        <w:spacing w:after="0" w:line="240" w:lineRule="auto"/>
        <w:jc w:val="both"/>
        <w:rPr>
          <w:rFonts w:ascii="Times New Roman" w:eastAsia="Times New Roman" w:hAnsi="Times New Roman" w:cs="Times New Roman"/>
          <w:sz w:val="24"/>
          <w:szCs w:val="24"/>
          <w:lang w:eastAsia="tr-TR"/>
        </w:rPr>
      </w:pPr>
      <w:r w:rsidRPr="00246EF7">
        <w:rPr>
          <w:rFonts w:ascii="Times New Roman" w:eastAsia="Times New Roman" w:hAnsi="Times New Roman" w:cs="Times New Roman"/>
          <w:sz w:val="24"/>
          <w:szCs w:val="24"/>
          <w:lang w:eastAsia="tr-TR"/>
        </w:rPr>
        <w:t> </w:t>
      </w:r>
    </w:p>
    <w:p w:rsidR="00246EF7" w:rsidRPr="00246EF7" w:rsidRDefault="00246EF7" w:rsidP="00246EF7">
      <w:pPr>
        <w:spacing w:after="0" w:line="240" w:lineRule="auto"/>
        <w:jc w:val="both"/>
        <w:rPr>
          <w:rFonts w:ascii="Times New Roman" w:eastAsia="Times New Roman" w:hAnsi="Times New Roman" w:cs="Times New Roman"/>
          <w:sz w:val="24"/>
          <w:szCs w:val="24"/>
          <w:lang w:eastAsia="tr-TR"/>
        </w:rPr>
      </w:pPr>
      <w:r w:rsidRPr="00246EF7">
        <w:rPr>
          <w:rFonts w:ascii="Times New Roman" w:eastAsia="Times New Roman" w:hAnsi="Times New Roman" w:cs="Times New Roman"/>
          <w:color w:val="FF0000"/>
          <w:sz w:val="24"/>
          <w:szCs w:val="24"/>
          <w:lang w:eastAsia="tr-TR"/>
        </w:rPr>
        <w:t>Not 1: Üniversitemiz personeli bir dönemde eğitim alma ya da ders verme hareketliliğinden sadece birinden faydalanabilecektir.</w:t>
      </w:r>
    </w:p>
    <w:p w:rsidR="00246EF7" w:rsidRPr="00246EF7" w:rsidRDefault="00246EF7" w:rsidP="00246EF7">
      <w:pPr>
        <w:spacing w:after="0" w:line="240" w:lineRule="auto"/>
        <w:jc w:val="both"/>
        <w:rPr>
          <w:rFonts w:ascii="Times New Roman" w:eastAsia="Times New Roman" w:hAnsi="Times New Roman" w:cs="Times New Roman"/>
          <w:sz w:val="24"/>
          <w:szCs w:val="24"/>
          <w:lang w:eastAsia="tr-TR"/>
        </w:rPr>
      </w:pPr>
      <w:r w:rsidRPr="00246EF7">
        <w:rPr>
          <w:rFonts w:ascii="Times New Roman" w:eastAsia="Times New Roman" w:hAnsi="Times New Roman" w:cs="Times New Roman"/>
          <w:color w:val="FF0000"/>
          <w:sz w:val="24"/>
          <w:szCs w:val="24"/>
          <w:lang w:eastAsia="tr-TR"/>
        </w:rPr>
        <w:t> </w:t>
      </w:r>
    </w:p>
    <w:p w:rsidR="00246EF7" w:rsidRPr="00246EF7" w:rsidRDefault="00246EF7" w:rsidP="00246EF7">
      <w:pPr>
        <w:spacing w:after="0" w:line="240" w:lineRule="auto"/>
        <w:rPr>
          <w:rFonts w:ascii="Times New Roman" w:eastAsia="Times New Roman" w:hAnsi="Times New Roman" w:cs="Times New Roman"/>
          <w:sz w:val="24"/>
          <w:szCs w:val="24"/>
          <w:lang w:eastAsia="tr-TR"/>
        </w:rPr>
      </w:pPr>
      <w:r w:rsidRPr="00246EF7">
        <w:rPr>
          <w:rFonts w:ascii="Times New Roman" w:eastAsia="Times New Roman" w:hAnsi="Times New Roman" w:cs="Times New Roman"/>
          <w:color w:val="FF0000"/>
          <w:sz w:val="24"/>
          <w:szCs w:val="24"/>
          <w:lang w:eastAsia="tr-TR"/>
        </w:rPr>
        <w:t>Not 2: Öğretim anlaşmasını yüklemeyen personelin başvurusu dikkate alınmayacaktır. Öğretim anlaşmasının İngilizce olarak doldurulması ve sisteme yüklenmesi değerlendirme için ön koşuldur.</w:t>
      </w:r>
    </w:p>
    <w:p w:rsidR="00246EF7" w:rsidRPr="00246EF7" w:rsidRDefault="00246EF7" w:rsidP="00246EF7">
      <w:pPr>
        <w:spacing w:after="0" w:line="240" w:lineRule="auto"/>
        <w:rPr>
          <w:rFonts w:ascii="Times New Roman" w:eastAsia="Times New Roman" w:hAnsi="Times New Roman" w:cs="Times New Roman"/>
          <w:sz w:val="24"/>
          <w:szCs w:val="24"/>
          <w:lang w:eastAsia="tr-TR"/>
        </w:rPr>
      </w:pPr>
      <w:r w:rsidRPr="00246EF7">
        <w:rPr>
          <w:rFonts w:ascii="Times New Roman" w:eastAsia="Times New Roman" w:hAnsi="Times New Roman" w:cs="Times New Roman"/>
          <w:color w:val="FF0000"/>
          <w:sz w:val="24"/>
          <w:szCs w:val="24"/>
          <w:lang w:eastAsia="tr-TR"/>
        </w:rPr>
        <w:t> </w:t>
      </w:r>
    </w:p>
    <w:p w:rsidR="00246EF7" w:rsidRPr="00246EF7" w:rsidRDefault="00246EF7" w:rsidP="00246EF7">
      <w:pPr>
        <w:spacing w:after="0" w:line="240" w:lineRule="auto"/>
        <w:jc w:val="both"/>
        <w:rPr>
          <w:rFonts w:ascii="Times New Roman" w:eastAsia="Times New Roman" w:hAnsi="Times New Roman" w:cs="Times New Roman"/>
          <w:sz w:val="24"/>
          <w:szCs w:val="24"/>
          <w:lang w:eastAsia="tr-TR"/>
        </w:rPr>
      </w:pPr>
      <w:r w:rsidRPr="00246EF7">
        <w:rPr>
          <w:rFonts w:ascii="Times New Roman" w:eastAsia="Times New Roman" w:hAnsi="Times New Roman" w:cs="Times New Roman"/>
          <w:color w:val="FF0000"/>
          <w:sz w:val="24"/>
          <w:szCs w:val="24"/>
          <w:lang w:eastAsia="tr-TR"/>
        </w:rPr>
        <w:t xml:space="preserve">Not 3: Engelli personele ve Gazi personel ile şehit ve gazi yakını personele +10 puan verilecektir. </w:t>
      </w:r>
    </w:p>
    <w:p w:rsidR="00246EF7" w:rsidRPr="00246EF7" w:rsidRDefault="00246EF7" w:rsidP="00246EF7">
      <w:pPr>
        <w:spacing w:after="0" w:line="240" w:lineRule="auto"/>
        <w:jc w:val="both"/>
        <w:rPr>
          <w:rFonts w:ascii="Times New Roman" w:eastAsia="Times New Roman" w:hAnsi="Times New Roman" w:cs="Times New Roman"/>
          <w:sz w:val="24"/>
          <w:szCs w:val="24"/>
          <w:lang w:eastAsia="tr-TR"/>
        </w:rPr>
      </w:pPr>
      <w:r w:rsidRPr="00246EF7">
        <w:rPr>
          <w:rFonts w:ascii="Times New Roman" w:eastAsia="Times New Roman" w:hAnsi="Times New Roman" w:cs="Times New Roman"/>
          <w:color w:val="FF0000"/>
          <w:sz w:val="24"/>
          <w:szCs w:val="24"/>
          <w:lang w:eastAsia="tr-TR"/>
        </w:rPr>
        <w:t> </w:t>
      </w:r>
    </w:p>
    <w:p w:rsidR="00246EF7" w:rsidRPr="00246EF7" w:rsidRDefault="00246EF7" w:rsidP="00246EF7">
      <w:pPr>
        <w:spacing w:after="0" w:line="240" w:lineRule="auto"/>
        <w:jc w:val="both"/>
        <w:rPr>
          <w:rFonts w:ascii="Times New Roman" w:eastAsia="Times New Roman" w:hAnsi="Times New Roman" w:cs="Times New Roman"/>
          <w:sz w:val="24"/>
          <w:szCs w:val="24"/>
          <w:lang w:eastAsia="tr-TR"/>
        </w:rPr>
      </w:pPr>
      <w:r w:rsidRPr="00246EF7">
        <w:rPr>
          <w:rFonts w:ascii="Times New Roman" w:eastAsia="Times New Roman" w:hAnsi="Times New Roman" w:cs="Times New Roman"/>
          <w:color w:val="FF0000"/>
          <w:sz w:val="24"/>
          <w:szCs w:val="24"/>
          <w:lang w:eastAsia="tr-TR"/>
        </w:rPr>
        <w:t xml:space="preserve">Not 4: Gerekli şartları sağlamak ve sıralamaya girmek koşulu ile programdan </w:t>
      </w:r>
      <w:proofErr w:type="spellStart"/>
      <w:r w:rsidRPr="00246EF7">
        <w:rPr>
          <w:rFonts w:ascii="Times New Roman" w:eastAsia="Times New Roman" w:hAnsi="Times New Roman" w:cs="Times New Roman"/>
          <w:color w:val="FF0000"/>
          <w:sz w:val="24"/>
          <w:szCs w:val="24"/>
          <w:lang w:eastAsia="tr-TR"/>
        </w:rPr>
        <w:t>hibesiz</w:t>
      </w:r>
      <w:proofErr w:type="spellEnd"/>
      <w:r w:rsidRPr="00246EF7">
        <w:rPr>
          <w:rFonts w:ascii="Times New Roman" w:eastAsia="Times New Roman" w:hAnsi="Times New Roman" w:cs="Times New Roman"/>
          <w:color w:val="FF0000"/>
          <w:sz w:val="24"/>
          <w:szCs w:val="24"/>
          <w:lang w:eastAsia="tr-TR"/>
        </w:rPr>
        <w:t xml:space="preserve"> de yararlanılabilir.</w:t>
      </w:r>
    </w:p>
    <w:p w:rsidR="00246EF7" w:rsidRPr="00246EF7" w:rsidRDefault="00246EF7" w:rsidP="00246EF7">
      <w:pPr>
        <w:spacing w:after="0" w:line="240" w:lineRule="auto"/>
        <w:jc w:val="both"/>
        <w:rPr>
          <w:rFonts w:ascii="Times New Roman" w:eastAsia="Times New Roman" w:hAnsi="Times New Roman" w:cs="Times New Roman"/>
          <w:sz w:val="24"/>
          <w:szCs w:val="24"/>
          <w:lang w:eastAsia="tr-TR"/>
        </w:rPr>
      </w:pPr>
      <w:r w:rsidRPr="00246EF7">
        <w:rPr>
          <w:rFonts w:ascii="Times New Roman" w:eastAsia="Times New Roman" w:hAnsi="Times New Roman" w:cs="Times New Roman"/>
          <w:color w:val="FF0000"/>
          <w:sz w:val="24"/>
          <w:szCs w:val="24"/>
          <w:lang w:eastAsia="tr-TR"/>
        </w:rPr>
        <w:t> </w:t>
      </w:r>
    </w:p>
    <w:p w:rsidR="00223723" w:rsidRDefault="00223723">
      <w:bookmarkStart w:id="0" w:name="_GoBack"/>
      <w:bookmarkEnd w:id="0"/>
    </w:p>
    <w:sectPr w:rsidR="002237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6479F3"/>
    <w:multiLevelType w:val="multilevel"/>
    <w:tmpl w:val="5204B3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7062B49"/>
    <w:multiLevelType w:val="multilevel"/>
    <w:tmpl w:val="AC20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300"/>
    <w:rsid w:val="00223723"/>
    <w:rsid w:val="00246EF7"/>
    <w:rsid w:val="00F703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46EF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46EF7"/>
    <w:rPr>
      <w:b/>
      <w:bCs/>
    </w:rPr>
  </w:style>
  <w:style w:type="character" w:customStyle="1" w:styleId="object">
    <w:name w:val="object"/>
    <w:basedOn w:val="VarsaylanParagrafYazTipi"/>
    <w:rsid w:val="00246EF7"/>
  </w:style>
  <w:style w:type="character" w:styleId="Kpr">
    <w:name w:val="Hyperlink"/>
    <w:basedOn w:val="VarsaylanParagrafYazTipi"/>
    <w:uiPriority w:val="99"/>
    <w:semiHidden/>
    <w:unhideWhenUsed/>
    <w:rsid w:val="00246EF7"/>
    <w:rPr>
      <w:color w:val="0000FF"/>
      <w:u w:val="single"/>
    </w:rPr>
  </w:style>
  <w:style w:type="paragraph" w:styleId="ListeParagraf">
    <w:name w:val="List Paragraph"/>
    <w:basedOn w:val="Normal"/>
    <w:uiPriority w:val="34"/>
    <w:qFormat/>
    <w:rsid w:val="00246EF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basedOn w:val="Normal"/>
    <w:rsid w:val="00246EF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46EF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46EF7"/>
    <w:rPr>
      <w:b/>
      <w:bCs/>
    </w:rPr>
  </w:style>
  <w:style w:type="character" w:customStyle="1" w:styleId="object">
    <w:name w:val="object"/>
    <w:basedOn w:val="VarsaylanParagrafYazTipi"/>
    <w:rsid w:val="00246EF7"/>
  </w:style>
  <w:style w:type="character" w:styleId="Kpr">
    <w:name w:val="Hyperlink"/>
    <w:basedOn w:val="VarsaylanParagrafYazTipi"/>
    <w:uiPriority w:val="99"/>
    <w:semiHidden/>
    <w:unhideWhenUsed/>
    <w:rsid w:val="00246EF7"/>
    <w:rPr>
      <w:color w:val="0000FF"/>
      <w:u w:val="single"/>
    </w:rPr>
  </w:style>
  <w:style w:type="paragraph" w:styleId="ListeParagraf">
    <w:name w:val="List Paragraph"/>
    <w:basedOn w:val="Normal"/>
    <w:uiPriority w:val="34"/>
    <w:qFormat/>
    <w:rsid w:val="00246EF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basedOn w:val="Normal"/>
    <w:rsid w:val="00246EF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18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rasmus.karatekin.edu.tr/personelbtn.aspx" TargetMode="External"/><Relationship Id="rId3" Type="http://schemas.microsoft.com/office/2007/relationships/stylesWithEffects" Target="stylesWithEffects.xml"/><Relationship Id="rId7" Type="http://schemas.openxmlformats.org/officeDocument/2006/relationships/hyperlink" Target="http://onkayit.karatekin.edu.tr/GIR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rasmus.karatekin.edu.tr/ikilianlasmalar.aspx"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c.europa.eu/programmes/erasmus-plus/tools/distance_en.h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1714</Words>
  <Characters>9774</Characters>
  <Application>Microsoft Office Word</Application>
  <DocSecurity>0</DocSecurity>
  <Lines>81</Lines>
  <Paragraphs>22</Paragraphs>
  <ScaleCrop>false</ScaleCrop>
  <Company/>
  <LinksUpToDate>false</LinksUpToDate>
  <CharactersWithSpaces>11466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HasanEren</dc:creator>
  <cp:keywords/>
  <dc:description/>
  <cp:lastModifiedBy>HasanEren</cp:lastModifiedBy>
  <cp:revision>2</cp:revision>
  <dcterms:created xsi:type="dcterms:W3CDTF">2017-10-27T12:58:00Z</dcterms:created>
  <dcterms:modified xsi:type="dcterms:W3CDTF">2017-10-27T12:58:00Z</dcterms:modified>
</cp:coreProperties>
</file>